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spacing w:line="240" w:lineRule="auto"/>
        <w:ind w:right="348.3984375"/>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Pr>
        <w:drawing>
          <wp:inline distB="19050" distT="19050" distL="19050" distR="19050">
            <wp:extent cx="2673351" cy="1570355"/>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2673351" cy="1570355"/>
                    </a:xfrm>
                    <a:prstGeom prst="rect"/>
                    <a:ln/>
                  </pic:spPr>
                </pic:pic>
              </a:graphicData>
            </a:graphic>
          </wp:inline>
        </w:drawing>
      </w:r>
      <w:r w:rsidDel="00000000" w:rsidR="00000000" w:rsidRPr="00000000">
        <w:rPr>
          <w:rtl w:val="0"/>
        </w:rPr>
      </w:r>
      <w:r w:rsidDel="00000000" w:rsidR="00000000" w:rsidRPr="00000000">
        <w:drawing>
          <wp:anchor allowOverlap="1" behindDoc="0" distB="19050" distT="19050" distL="19050" distR="19050" hidden="0" layoutInCell="1" locked="0" relativeHeight="0" simplePos="0">
            <wp:simplePos x="0" y="0"/>
            <wp:positionH relativeFrom="column">
              <wp:posOffset>-228599</wp:posOffset>
            </wp:positionH>
            <wp:positionV relativeFrom="paragraph">
              <wp:posOffset>19050</wp:posOffset>
            </wp:positionV>
            <wp:extent cx="1667954" cy="1137510"/>
            <wp:effectExtent b="0" l="0" r="0" t="0"/>
            <wp:wrapSquare wrapText="bothSides" distB="19050" distT="19050" distL="19050" distR="19050"/>
            <wp:docPr id="2" name="image3.png"/>
            <a:graphic>
              <a:graphicData uri="http://schemas.openxmlformats.org/drawingml/2006/picture">
                <pic:pic>
                  <pic:nvPicPr>
                    <pic:cNvPr id="0" name="image3.png"/>
                    <pic:cNvPicPr preferRelativeResize="0"/>
                  </pic:nvPicPr>
                  <pic:blipFill>
                    <a:blip r:embed="rId7"/>
                    <a:srcRect b="0" l="0" r="0" t="0"/>
                    <a:stretch>
                      <a:fillRect/>
                    </a:stretch>
                  </pic:blipFill>
                  <pic:spPr>
                    <a:xfrm>
                      <a:off x="0" y="0"/>
                      <a:ext cx="1667954" cy="1137510"/>
                    </a:xfrm>
                    <a:prstGeom prst="rect"/>
                    <a:ln/>
                  </pic:spPr>
                </pic:pic>
              </a:graphicData>
            </a:graphic>
          </wp:anchor>
        </w:drawing>
      </w:r>
    </w:p>
    <w:p w:rsidR="00000000" w:rsidDel="00000000" w:rsidP="00000000" w:rsidRDefault="00000000" w:rsidRPr="00000000" w14:paraId="00000002">
      <w:pPr>
        <w:widowControl w:val="0"/>
        <w:spacing w:before="2598.009033203125" w:line="346.5281581878662" w:lineRule="auto"/>
        <w:ind w:left="253.55987548828125" w:right="648.759765625" w:firstLine="0"/>
        <w:jc w:val="center"/>
        <w:rPr>
          <w:rFonts w:ascii="Times New Roman" w:cs="Times New Roman" w:eastAsia="Times New Roman" w:hAnsi="Times New Roman"/>
          <w:b w:val="1"/>
          <w:sz w:val="36"/>
          <w:szCs w:val="36"/>
        </w:rPr>
      </w:pPr>
      <w:r w:rsidDel="00000000" w:rsidR="00000000" w:rsidRPr="00000000">
        <w:rPr>
          <w:rFonts w:ascii="Times New Roman" w:cs="Times New Roman" w:eastAsia="Times New Roman" w:hAnsi="Times New Roman"/>
          <w:b w:val="1"/>
          <w:sz w:val="36"/>
          <w:szCs w:val="36"/>
          <w:rtl w:val="0"/>
        </w:rPr>
        <w:t xml:space="preserve">Template for preparation of Detailed Project Report  (DPR) on Liquid Waste Management (LWM) </w:t>
      </w:r>
    </w:p>
    <w:p w:rsidR="00000000" w:rsidDel="00000000" w:rsidP="00000000" w:rsidRDefault="00000000" w:rsidRPr="00000000" w14:paraId="00000003">
      <w:pPr>
        <w:widowControl w:val="0"/>
        <w:spacing w:before="243.287353515625" w:line="240" w:lineRule="auto"/>
        <w:ind w:left="562.5169372558594" w:firstLine="0"/>
        <w:jc w:val="center"/>
        <w:rPr>
          <w:rFonts w:ascii="Times New Roman" w:cs="Times New Roman" w:eastAsia="Times New Roman" w:hAnsi="Times New Roman"/>
          <w:b w:val="1"/>
          <w:sz w:val="28.079999923706055"/>
          <w:szCs w:val="28.079999923706055"/>
        </w:rPr>
      </w:pPr>
      <w:r w:rsidDel="00000000" w:rsidR="00000000" w:rsidRPr="00000000">
        <w:rPr>
          <w:rFonts w:ascii="Times New Roman" w:cs="Times New Roman" w:eastAsia="Times New Roman" w:hAnsi="Times New Roman"/>
          <w:b w:val="1"/>
          <w:sz w:val="28.079999923706055"/>
          <w:szCs w:val="28.079999923706055"/>
          <w:rtl w:val="0"/>
        </w:rPr>
        <w:t xml:space="preserve">(for Project proposals that are submitted to Suchitwa Mission in the DBOT model) </w:t>
      </w:r>
    </w:p>
    <w:p w:rsidR="00000000" w:rsidDel="00000000" w:rsidP="00000000" w:rsidRDefault="00000000" w:rsidRPr="00000000" w14:paraId="00000004">
      <w:pPr>
        <w:widowControl w:val="0"/>
        <w:spacing w:before="5176.50634765625" w:line="264.89404678344727" w:lineRule="auto"/>
        <w:ind w:left="280.3199768066406" w:right="700.72021484375" w:firstLine="0"/>
        <w:jc w:val="center"/>
        <w:rPr>
          <w:rFonts w:ascii="Times New Roman" w:cs="Times New Roman" w:eastAsia="Times New Roman" w:hAnsi="Times New Roman"/>
          <w:sz w:val="22.079999923706055"/>
          <w:szCs w:val="22.079999923706055"/>
        </w:rPr>
      </w:pPr>
      <w:r w:rsidDel="00000000" w:rsidR="00000000" w:rsidRPr="00000000">
        <w:rPr>
          <w:rFonts w:ascii="Times New Roman" w:cs="Times New Roman" w:eastAsia="Times New Roman" w:hAnsi="Times New Roman"/>
          <w:sz w:val="24"/>
          <w:szCs w:val="24"/>
          <w:rtl w:val="0"/>
        </w:rPr>
        <w:t xml:space="preserve">(This Template is only indicative of the minimum requirements in the structure of a  DPR in the DBOT model and so is not meant to guide in the basic formatting of the document, which is  left to the discretion of the agency that prepares the document)</w:t>
      </w:r>
      <w:r w:rsidDel="00000000" w:rsidR="00000000" w:rsidRPr="00000000">
        <w:rPr>
          <w:rFonts w:ascii="Times New Roman" w:cs="Times New Roman" w:eastAsia="Times New Roman" w:hAnsi="Times New Roman"/>
          <w:sz w:val="22.079999923706055"/>
          <w:szCs w:val="22.079999923706055"/>
          <w:rtl w:val="0"/>
        </w:rPr>
        <w:t xml:space="preserve"> </w:t>
      </w:r>
    </w:p>
    <w:p w:rsidR="00000000" w:rsidDel="00000000" w:rsidP="00000000" w:rsidRDefault="00000000" w:rsidRPr="00000000" w14:paraId="00000005">
      <w:pPr>
        <w:widowControl w:val="0"/>
        <w:spacing w:before="1639.4258117675781" w:line="240" w:lineRule="auto"/>
        <w:ind w:left="4238.440093994141" w:firstLine="0"/>
        <w:rPr>
          <w:rFonts w:ascii="Times New Roman" w:cs="Times New Roman" w:eastAsia="Times New Roman" w:hAnsi="Times New Roman"/>
          <w:sz w:val="22.079999923706055"/>
          <w:szCs w:val="22.079999923706055"/>
        </w:rPr>
      </w:pPr>
      <w:r w:rsidDel="00000000" w:rsidR="00000000" w:rsidRPr="00000000">
        <w:rPr>
          <w:rtl w:val="0"/>
        </w:rPr>
      </w:r>
    </w:p>
    <w:p w:rsidR="00000000" w:rsidDel="00000000" w:rsidP="00000000" w:rsidRDefault="00000000" w:rsidRPr="00000000" w14:paraId="00000006">
      <w:pPr>
        <w:widowControl w:val="0"/>
        <w:spacing w:line="240" w:lineRule="auto"/>
        <w:ind w:left="2896.9200134277344"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(TITLE OF THE PROJECT) </w:t>
      </w:r>
    </w:p>
    <w:p w:rsidR="00000000" w:rsidDel="00000000" w:rsidP="00000000" w:rsidRDefault="00000000" w:rsidRPr="00000000" w14:paraId="00000007">
      <w:pPr>
        <w:widowControl w:val="0"/>
        <w:spacing w:before="1522.318115234375" w:line="240" w:lineRule="auto"/>
        <w:ind w:left="1319.8274230957031" w:firstLine="0"/>
        <w:rPr>
          <w:rFonts w:ascii="Times New Roman" w:cs="Times New Roman" w:eastAsia="Times New Roman" w:hAnsi="Times New Roman"/>
          <w:sz w:val="43.91999816894531"/>
          <w:szCs w:val="43.91999816894531"/>
        </w:rPr>
      </w:pPr>
      <w:r w:rsidDel="00000000" w:rsidR="00000000" w:rsidRPr="00000000">
        <w:rPr>
          <w:rFonts w:ascii="Times New Roman" w:cs="Times New Roman" w:eastAsia="Times New Roman" w:hAnsi="Times New Roman"/>
          <w:sz w:val="43.91999816894531"/>
          <w:szCs w:val="43.91999816894531"/>
          <w:rtl w:val="0"/>
        </w:rPr>
        <w:t xml:space="preserve">DETAILED PROJECT REPORT </w:t>
      </w:r>
    </w:p>
    <w:p w:rsidR="00000000" w:rsidDel="00000000" w:rsidP="00000000" w:rsidRDefault="00000000" w:rsidRPr="00000000" w14:paraId="00000008">
      <w:pPr>
        <w:widowControl w:val="0"/>
        <w:spacing w:before="269.854736328125" w:line="240" w:lineRule="auto"/>
        <w:ind w:left="3980.332794189453" w:firstLine="0"/>
        <w:rPr>
          <w:rFonts w:ascii="Times New Roman" w:cs="Times New Roman" w:eastAsia="Times New Roman" w:hAnsi="Times New Roman"/>
          <w:sz w:val="43.91999816894531"/>
          <w:szCs w:val="43.91999816894531"/>
        </w:rPr>
      </w:pPr>
      <w:r w:rsidDel="00000000" w:rsidR="00000000" w:rsidRPr="00000000">
        <w:rPr>
          <w:rFonts w:ascii="Times New Roman" w:cs="Times New Roman" w:eastAsia="Times New Roman" w:hAnsi="Times New Roman"/>
          <w:sz w:val="43.91999816894531"/>
          <w:szCs w:val="43.91999816894531"/>
          <w:rtl w:val="0"/>
        </w:rPr>
        <w:t xml:space="preserve">ON </w:t>
      </w:r>
    </w:p>
    <w:p w:rsidR="00000000" w:rsidDel="00000000" w:rsidP="00000000" w:rsidRDefault="00000000" w:rsidRPr="00000000" w14:paraId="00000009">
      <w:pPr>
        <w:widowControl w:val="0"/>
        <w:spacing w:before="270.452880859375" w:line="264.9211120605469" w:lineRule="auto"/>
        <w:ind w:left="320.84625244140625" w:right="734.638671875" w:firstLine="0"/>
        <w:jc w:val="center"/>
        <w:rPr>
          <w:rFonts w:ascii="Times New Roman" w:cs="Times New Roman" w:eastAsia="Times New Roman" w:hAnsi="Times New Roman"/>
          <w:sz w:val="43.91999816894531"/>
          <w:szCs w:val="43.91999816894531"/>
        </w:rPr>
      </w:pPr>
      <w:r w:rsidDel="00000000" w:rsidR="00000000" w:rsidRPr="00000000">
        <w:rPr>
          <w:rFonts w:ascii="Times New Roman" w:cs="Times New Roman" w:eastAsia="Times New Roman" w:hAnsi="Times New Roman"/>
          <w:sz w:val="43.91999816894531"/>
          <w:szCs w:val="43.91999816894531"/>
          <w:rtl w:val="0"/>
        </w:rPr>
        <w:t xml:space="preserve">SEWAGE/SEPTAGE/EFFLUENT </w:t>
      </w:r>
      <w:r w:rsidDel="00000000" w:rsidR="00000000" w:rsidRPr="00000000">
        <w:rPr>
          <w:rFonts w:ascii="Times New Roman" w:cs="Times New Roman" w:eastAsia="Times New Roman" w:hAnsi="Times New Roman"/>
          <w:sz w:val="24"/>
          <w:szCs w:val="24"/>
          <w:rtl w:val="0"/>
        </w:rPr>
        <w:t xml:space="preserve">(specify the right  one) </w:t>
      </w:r>
      <w:r w:rsidDel="00000000" w:rsidR="00000000" w:rsidRPr="00000000">
        <w:rPr>
          <w:rFonts w:ascii="Times New Roman" w:cs="Times New Roman" w:eastAsia="Times New Roman" w:hAnsi="Times New Roman"/>
          <w:sz w:val="43.91999816894531"/>
          <w:szCs w:val="43.91999816894531"/>
          <w:rtl w:val="0"/>
        </w:rPr>
        <w:t xml:space="preserve">TREATMENT PLANT OF CAPACITY  .…. </w:t>
      </w:r>
      <w:r w:rsidDel="00000000" w:rsidR="00000000" w:rsidRPr="00000000">
        <w:rPr>
          <w:rFonts w:ascii="Times New Roman" w:cs="Times New Roman" w:eastAsia="Times New Roman" w:hAnsi="Times New Roman"/>
          <w:sz w:val="24"/>
          <w:szCs w:val="24"/>
          <w:rtl w:val="0"/>
        </w:rPr>
        <w:t xml:space="preserve">(Capacity of plant) </w:t>
      </w:r>
      <w:r w:rsidDel="00000000" w:rsidR="00000000" w:rsidRPr="00000000">
        <w:rPr>
          <w:rFonts w:ascii="Times New Roman" w:cs="Times New Roman" w:eastAsia="Times New Roman" w:hAnsi="Times New Roman"/>
          <w:sz w:val="43.91999816894531"/>
          <w:szCs w:val="43.91999816894531"/>
          <w:rtl w:val="0"/>
        </w:rPr>
        <w:t xml:space="preserve">KLD/MLD  </w:t>
      </w:r>
    </w:p>
    <w:p w:rsidR="00000000" w:rsidDel="00000000" w:rsidP="00000000" w:rsidRDefault="00000000" w:rsidRPr="00000000" w14:paraId="0000000A">
      <w:pPr>
        <w:widowControl w:val="0"/>
        <w:spacing w:before="224.2486572265625" w:line="240" w:lineRule="auto"/>
        <w:ind w:left="3860.270538330078" w:firstLine="0"/>
        <w:rPr>
          <w:rFonts w:ascii="Times New Roman" w:cs="Times New Roman" w:eastAsia="Times New Roman" w:hAnsi="Times New Roman"/>
          <w:sz w:val="43.91999816894531"/>
          <w:szCs w:val="43.91999816894531"/>
        </w:rPr>
      </w:pPr>
      <w:r w:rsidDel="00000000" w:rsidR="00000000" w:rsidRPr="00000000">
        <w:rPr>
          <w:rFonts w:ascii="Times New Roman" w:cs="Times New Roman" w:eastAsia="Times New Roman" w:hAnsi="Times New Roman"/>
          <w:sz w:val="43.91999816894531"/>
          <w:szCs w:val="43.91999816894531"/>
          <w:rtl w:val="0"/>
        </w:rPr>
        <w:t xml:space="preserve">FOR </w:t>
      </w:r>
    </w:p>
    <w:p w:rsidR="00000000" w:rsidDel="00000000" w:rsidP="00000000" w:rsidRDefault="00000000" w:rsidRPr="00000000" w14:paraId="0000000B">
      <w:pPr>
        <w:widowControl w:val="0"/>
        <w:spacing w:before="267.8533935546875" w:line="240" w:lineRule="auto"/>
        <w:ind w:left="1438.7904357910156"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43.91999816894531"/>
          <w:szCs w:val="43.91999816894531"/>
          <w:rtl w:val="0"/>
        </w:rPr>
        <w:t xml:space="preserve">……… </w:t>
      </w:r>
      <w:r w:rsidDel="00000000" w:rsidR="00000000" w:rsidRPr="00000000">
        <w:rPr>
          <w:rFonts w:ascii="Times New Roman" w:cs="Times New Roman" w:eastAsia="Times New Roman" w:hAnsi="Times New Roman"/>
          <w:sz w:val="24"/>
          <w:szCs w:val="24"/>
          <w:rtl w:val="0"/>
        </w:rPr>
        <w:t xml:space="preserve">(specify Corporation / Municipality/ GP/ BP)  </w:t>
      </w:r>
    </w:p>
    <w:p w:rsidR="00000000" w:rsidDel="00000000" w:rsidP="00000000" w:rsidRDefault="00000000" w:rsidRPr="00000000" w14:paraId="0000000C">
      <w:pPr>
        <w:widowControl w:val="0"/>
        <w:spacing w:before="269.853515625" w:line="240" w:lineRule="auto"/>
        <w:ind w:left="1454.6662902832031"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43.91999816894531"/>
          <w:szCs w:val="43.91999816894531"/>
          <w:rtl w:val="0"/>
        </w:rPr>
        <w:t xml:space="preserve">TO BE SET UP AT </w:t>
      </w:r>
      <w:r w:rsidDel="00000000" w:rsidR="00000000" w:rsidRPr="00000000">
        <w:rPr>
          <w:rFonts w:ascii="Times New Roman" w:cs="Times New Roman" w:eastAsia="Times New Roman" w:hAnsi="Times New Roman"/>
          <w:sz w:val="24"/>
          <w:szCs w:val="24"/>
          <w:rtl w:val="0"/>
        </w:rPr>
        <w:t xml:space="preserve">(specify the location) </w:t>
      </w:r>
    </w:p>
    <w:p w:rsidR="00000000" w:rsidDel="00000000" w:rsidP="00000000" w:rsidRDefault="00000000" w:rsidRPr="00000000" w14:paraId="0000000D">
      <w:pPr>
        <w:widowControl w:val="0"/>
        <w:spacing w:before="1822.65380859375" w:line="240" w:lineRule="auto"/>
        <w:ind w:left="3115.7997131347656" w:firstLine="0"/>
        <w:rPr>
          <w:rFonts w:ascii="Times New Roman" w:cs="Times New Roman" w:eastAsia="Times New Roman" w:hAnsi="Times New Roman"/>
          <w:sz w:val="43.91999816894531"/>
          <w:szCs w:val="43.91999816894531"/>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43.91999816894531"/>
          <w:szCs w:val="43.91999816894531"/>
          <w:rtl w:val="0"/>
        </w:rPr>
        <w:t xml:space="preserve">Prepared by </w:t>
      </w:r>
    </w:p>
    <w:p w:rsidR="00000000" w:rsidDel="00000000" w:rsidP="00000000" w:rsidRDefault="00000000" w:rsidRPr="00000000" w14:paraId="0000000E">
      <w:pPr>
        <w:widowControl w:val="0"/>
        <w:spacing w:before="280.0531005859375" w:line="276" w:lineRule="auto"/>
        <w:ind w:left="2676.120147705078"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(Name &amp; address of the Agency) </w:t>
      </w:r>
    </w:p>
    <w:p w:rsidR="00000000" w:rsidDel="00000000" w:rsidP="00000000" w:rsidRDefault="00000000" w:rsidRPr="00000000" w14:paraId="0000000F">
      <w:pPr>
        <w:widowControl w:val="0"/>
        <w:spacing w:before="280.0531005859375" w:line="276" w:lineRule="auto"/>
        <w:ind w:left="2676.120147705078"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……..(month)..........(year)</w:t>
      </w:r>
    </w:p>
    <w:p w:rsidR="00000000" w:rsidDel="00000000" w:rsidP="00000000" w:rsidRDefault="00000000" w:rsidRPr="00000000" w14:paraId="00000010">
      <w:pPr>
        <w:widowControl w:val="0"/>
        <w:spacing w:before="1272.7200317382812" w:line="240" w:lineRule="auto"/>
        <w:ind w:left="3037.0799255371094"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1">
      <w:pPr>
        <w:widowControl w:val="0"/>
        <w:spacing w:before="1272.7200317382812" w:line="240" w:lineRule="auto"/>
        <w:ind w:left="3037.0799255371094"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2">
      <w:pPr>
        <w:widowControl w:val="0"/>
        <w:spacing w:line="240" w:lineRule="auto"/>
        <w:ind w:left="3525.5592346191406" w:firstLine="0"/>
        <w:rPr>
          <w:rFonts w:ascii="Times New Roman" w:cs="Times New Roman" w:eastAsia="Times New Roman" w:hAnsi="Times New Roman"/>
          <w:b w:val="1"/>
          <w:sz w:val="28.079999923706055"/>
          <w:szCs w:val="28.079999923706055"/>
        </w:rPr>
      </w:pPr>
      <w:r w:rsidDel="00000000" w:rsidR="00000000" w:rsidRPr="00000000">
        <w:rPr>
          <w:rFonts w:ascii="Times New Roman" w:cs="Times New Roman" w:eastAsia="Times New Roman" w:hAnsi="Times New Roman"/>
          <w:b w:val="1"/>
          <w:sz w:val="28.079999923706055"/>
          <w:szCs w:val="28.079999923706055"/>
          <w:rtl w:val="0"/>
        </w:rPr>
        <w:t xml:space="preserve">CONTENTS </w:t>
      </w:r>
    </w:p>
    <w:p w:rsidR="00000000" w:rsidDel="00000000" w:rsidP="00000000" w:rsidRDefault="00000000" w:rsidRPr="00000000" w14:paraId="00000013">
      <w:pPr>
        <w:widowControl w:val="0"/>
        <w:spacing w:before="637.10693359375" w:line="240" w:lineRule="auto"/>
        <w:ind w:left="134.09271240234375" w:firstLine="0"/>
        <w:rPr>
          <w:rFonts w:ascii="Times New Roman" w:cs="Times New Roman" w:eastAsia="Times New Roman" w:hAnsi="Times New Roman"/>
          <w:b w:val="1"/>
          <w:sz w:val="28.079999923706055"/>
          <w:szCs w:val="28.079999923706055"/>
        </w:rPr>
      </w:pPr>
      <w:r w:rsidDel="00000000" w:rsidR="00000000" w:rsidRPr="00000000">
        <w:rPr>
          <w:rFonts w:ascii="Times New Roman" w:cs="Times New Roman" w:eastAsia="Times New Roman" w:hAnsi="Times New Roman"/>
          <w:b w:val="1"/>
          <w:sz w:val="28.079999923706055"/>
          <w:szCs w:val="28.079999923706055"/>
          <w:rtl w:val="0"/>
        </w:rPr>
        <w:t xml:space="preserve">Executive Summary </w:t>
      </w:r>
    </w:p>
    <w:p w:rsidR="00000000" w:rsidDel="00000000" w:rsidP="00000000" w:rsidRDefault="00000000" w:rsidRPr="00000000" w14:paraId="00000014">
      <w:pPr>
        <w:widowControl w:val="0"/>
        <w:spacing w:before="157.10693359375" w:line="240" w:lineRule="auto"/>
        <w:ind w:left="134.93515014648438" w:firstLine="0"/>
        <w:rPr>
          <w:rFonts w:ascii="Times New Roman" w:cs="Times New Roman" w:eastAsia="Times New Roman" w:hAnsi="Times New Roman"/>
          <w:b w:val="1"/>
          <w:sz w:val="28.079999923706055"/>
          <w:szCs w:val="28.079999923706055"/>
        </w:rPr>
      </w:pPr>
      <w:r w:rsidDel="00000000" w:rsidR="00000000" w:rsidRPr="00000000">
        <w:rPr>
          <w:rFonts w:ascii="Times New Roman" w:cs="Times New Roman" w:eastAsia="Times New Roman" w:hAnsi="Times New Roman"/>
          <w:b w:val="1"/>
          <w:sz w:val="28.079999923706055"/>
          <w:szCs w:val="28.079999923706055"/>
          <w:rtl w:val="0"/>
        </w:rPr>
        <w:t xml:space="preserve">List of Abbreviations  </w:t>
      </w:r>
    </w:p>
    <w:p w:rsidR="00000000" w:rsidDel="00000000" w:rsidP="00000000" w:rsidRDefault="00000000" w:rsidRPr="00000000" w14:paraId="00000015">
      <w:pPr>
        <w:widowControl w:val="0"/>
        <w:spacing w:before="154.708251953125" w:line="240" w:lineRule="auto"/>
        <w:ind w:left="134.93515014648438" w:firstLine="0"/>
        <w:rPr>
          <w:rFonts w:ascii="Times New Roman" w:cs="Times New Roman" w:eastAsia="Times New Roman" w:hAnsi="Times New Roman"/>
          <w:b w:val="1"/>
          <w:sz w:val="28.079999923706055"/>
          <w:szCs w:val="28.079999923706055"/>
        </w:rPr>
      </w:pPr>
      <w:r w:rsidDel="00000000" w:rsidR="00000000" w:rsidRPr="00000000">
        <w:rPr>
          <w:rFonts w:ascii="Times New Roman" w:cs="Times New Roman" w:eastAsia="Times New Roman" w:hAnsi="Times New Roman"/>
          <w:b w:val="1"/>
          <w:sz w:val="28.079999923706055"/>
          <w:szCs w:val="28.079999923706055"/>
          <w:rtl w:val="0"/>
        </w:rPr>
        <w:t xml:space="preserve">List of Tables  </w:t>
      </w:r>
    </w:p>
    <w:p w:rsidR="00000000" w:rsidDel="00000000" w:rsidP="00000000" w:rsidRDefault="00000000" w:rsidRPr="00000000" w14:paraId="00000016">
      <w:pPr>
        <w:widowControl w:val="0"/>
        <w:spacing w:before="154.705810546875" w:line="240" w:lineRule="auto"/>
        <w:ind w:left="134.93515014648438" w:firstLine="0"/>
        <w:rPr>
          <w:rFonts w:ascii="Times New Roman" w:cs="Times New Roman" w:eastAsia="Times New Roman" w:hAnsi="Times New Roman"/>
          <w:b w:val="1"/>
          <w:sz w:val="28.079999923706055"/>
          <w:szCs w:val="28.079999923706055"/>
        </w:rPr>
      </w:pPr>
      <w:r w:rsidDel="00000000" w:rsidR="00000000" w:rsidRPr="00000000">
        <w:rPr>
          <w:rFonts w:ascii="Times New Roman" w:cs="Times New Roman" w:eastAsia="Times New Roman" w:hAnsi="Times New Roman"/>
          <w:b w:val="1"/>
          <w:sz w:val="28.079999923706055"/>
          <w:szCs w:val="28.079999923706055"/>
          <w:rtl w:val="0"/>
        </w:rPr>
        <w:t xml:space="preserve">List of Figures </w:t>
      </w:r>
    </w:p>
    <w:p w:rsidR="00000000" w:rsidDel="00000000" w:rsidP="00000000" w:rsidRDefault="00000000" w:rsidRPr="00000000" w14:paraId="00000017">
      <w:pPr>
        <w:widowControl w:val="0"/>
        <w:spacing w:before="154.708251953125" w:line="240" w:lineRule="auto"/>
        <w:ind w:left="138.30474853515625" w:firstLine="0"/>
        <w:rPr>
          <w:rFonts w:ascii="Times New Roman" w:cs="Times New Roman" w:eastAsia="Times New Roman" w:hAnsi="Times New Roman"/>
          <w:b w:val="1"/>
          <w:sz w:val="28.079999923706055"/>
          <w:szCs w:val="28.079999923706055"/>
        </w:rPr>
      </w:pPr>
      <w:r w:rsidDel="00000000" w:rsidR="00000000" w:rsidRPr="00000000">
        <w:rPr>
          <w:rFonts w:ascii="Times New Roman" w:cs="Times New Roman" w:eastAsia="Times New Roman" w:hAnsi="Times New Roman"/>
          <w:b w:val="1"/>
          <w:sz w:val="28.079999923706055"/>
          <w:szCs w:val="28.079999923706055"/>
          <w:rtl w:val="0"/>
        </w:rPr>
        <w:t xml:space="preserve">Table of Contents</w:t>
      </w:r>
    </w:p>
    <w:p w:rsidR="00000000" w:rsidDel="00000000" w:rsidP="00000000" w:rsidRDefault="00000000" w:rsidRPr="00000000" w14:paraId="00000018">
      <w:pPr>
        <w:widowControl w:val="0"/>
        <w:spacing w:before="154.708251953125" w:line="240" w:lineRule="auto"/>
        <w:ind w:left="138.30474853515625" w:firstLine="0"/>
        <w:jc w:val="both"/>
        <w:rPr>
          <w:rFonts w:ascii="Times New Roman" w:cs="Times New Roman" w:eastAsia="Times New Roman" w:hAnsi="Times New Roman"/>
          <w:b w:val="1"/>
          <w:sz w:val="28.079999923706055"/>
          <w:szCs w:val="28.079999923706055"/>
        </w:rPr>
      </w:pPr>
      <w:r w:rsidDel="00000000" w:rsidR="00000000" w:rsidRPr="00000000">
        <w:rPr>
          <w:rtl w:val="0"/>
        </w:rPr>
      </w:r>
    </w:p>
    <w:tbl>
      <w:tblPr>
        <w:tblStyle w:val="Table1"/>
        <w:tblW w:w="8761.600341796875" w:type="dxa"/>
        <w:jc w:val="left"/>
        <w:tblInd w:w="16.80007934570312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25.5999755859375"/>
        <w:gridCol w:w="6795.999755859375"/>
        <w:gridCol w:w="1140.0006103515625"/>
        <w:tblGridChange w:id="0">
          <w:tblGrid>
            <w:gridCol w:w="825.5999755859375"/>
            <w:gridCol w:w="6795.999755859375"/>
            <w:gridCol w:w="1140.0006103515625"/>
          </w:tblGrid>
        </w:tblGridChange>
      </w:tblGrid>
      <w:tr>
        <w:trPr>
          <w:cantSplit w:val="0"/>
          <w:trHeight w:val="623.999023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9">
            <w:pPr>
              <w:widowControl w:val="0"/>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Sl.No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A">
            <w:pPr>
              <w:widowControl w:val="0"/>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Title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B">
            <w:pPr>
              <w:widowControl w:val="0"/>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Page no</w:t>
            </w:r>
          </w:p>
        </w:tc>
      </w:tr>
      <w:tr>
        <w:trPr>
          <w:cantSplit w:val="0"/>
          <w:trHeight w:val="624.00024414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C">
            <w:pPr>
              <w:widowControl w:val="0"/>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D">
            <w:pPr>
              <w:widowControl w:val="0"/>
              <w:spacing w:line="240" w:lineRule="auto"/>
              <w:ind w:left="117.60009765625"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INTRODUCTION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E">
            <w:pPr>
              <w:widowControl w:val="0"/>
              <w:rPr>
                <w:rFonts w:ascii="Times New Roman" w:cs="Times New Roman" w:eastAsia="Times New Roman" w:hAnsi="Times New Roman"/>
                <w:b w:val="1"/>
                <w:sz w:val="24"/>
                <w:szCs w:val="24"/>
              </w:rPr>
            </w:pPr>
            <w:r w:rsidDel="00000000" w:rsidR="00000000" w:rsidRPr="00000000">
              <w:rPr>
                <w:rtl w:val="0"/>
              </w:rPr>
            </w:r>
          </w:p>
        </w:tc>
      </w:tr>
      <w:tr>
        <w:trPr>
          <w:cantSplit w:val="0"/>
          <w:trHeight w:val="31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F">
            <w:pPr>
              <w:widowControl w:val="0"/>
              <w:rPr>
                <w:rFonts w:ascii="Times New Roman" w:cs="Times New Roman" w:eastAsia="Times New Roman" w:hAnsi="Times New Roman"/>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0">
            <w:pPr>
              <w:widowControl w:val="0"/>
              <w:numPr>
                <w:ilvl w:val="0"/>
                <w:numId w:val="2"/>
              </w:numPr>
              <w:spacing w:after="0" w:afterAutospacing="0"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Background </w:t>
            </w:r>
          </w:p>
          <w:p w:rsidR="00000000" w:rsidDel="00000000" w:rsidP="00000000" w:rsidRDefault="00000000" w:rsidRPr="00000000" w14:paraId="00000021">
            <w:pPr>
              <w:widowControl w:val="0"/>
              <w:numPr>
                <w:ilvl w:val="0"/>
                <w:numId w:val="2"/>
              </w:numPr>
              <w:spacing w:after="0" w:afterAutospacing="0" w:before="0" w:beforeAutospacing="0"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Existing scenario </w:t>
            </w:r>
          </w:p>
          <w:p w:rsidR="00000000" w:rsidDel="00000000" w:rsidP="00000000" w:rsidRDefault="00000000" w:rsidRPr="00000000" w14:paraId="00000022">
            <w:pPr>
              <w:widowControl w:val="0"/>
              <w:numPr>
                <w:ilvl w:val="0"/>
                <w:numId w:val="2"/>
              </w:numPr>
              <w:spacing w:after="0" w:afterAutospacing="0" w:before="0" w:beforeAutospacing="0"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Need for project </w:t>
            </w:r>
          </w:p>
          <w:p w:rsidR="00000000" w:rsidDel="00000000" w:rsidP="00000000" w:rsidRDefault="00000000" w:rsidRPr="00000000" w14:paraId="00000023">
            <w:pPr>
              <w:widowControl w:val="0"/>
              <w:numPr>
                <w:ilvl w:val="0"/>
                <w:numId w:val="2"/>
              </w:numPr>
              <w:spacing w:after="0" w:afterAutospacing="0" w:before="0" w:beforeAutospacing="0"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Scope of agency and client</w:t>
            </w:r>
          </w:p>
          <w:p w:rsidR="00000000" w:rsidDel="00000000" w:rsidP="00000000" w:rsidRDefault="00000000" w:rsidRPr="00000000" w14:paraId="00000024">
            <w:pPr>
              <w:widowControl w:val="0"/>
              <w:numPr>
                <w:ilvl w:val="0"/>
                <w:numId w:val="2"/>
              </w:numPr>
              <w:spacing w:after="0" w:afterAutospacing="0" w:before="0" w:beforeAutospacing="0"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Outcome </w:t>
            </w:r>
          </w:p>
          <w:p w:rsidR="00000000" w:rsidDel="00000000" w:rsidP="00000000" w:rsidRDefault="00000000" w:rsidRPr="00000000" w14:paraId="00000025">
            <w:pPr>
              <w:widowControl w:val="0"/>
              <w:numPr>
                <w:ilvl w:val="0"/>
                <w:numId w:val="2"/>
              </w:numPr>
              <w:spacing w:after="0" w:afterAutospacing="0" w:before="0" w:beforeAutospacing="0" w:line="264.39425468444824" w:lineRule="auto"/>
              <w:ind w:left="720" w:right="79.5599365234375"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Location of the project (include map and sketch)  </w:t>
            </w:r>
          </w:p>
          <w:p w:rsidR="00000000" w:rsidDel="00000000" w:rsidP="00000000" w:rsidRDefault="00000000" w:rsidRPr="00000000" w14:paraId="00000026">
            <w:pPr>
              <w:widowControl w:val="0"/>
              <w:numPr>
                <w:ilvl w:val="0"/>
                <w:numId w:val="2"/>
              </w:numPr>
              <w:spacing w:before="0" w:beforeAutospacing="0" w:line="264.39425468444824" w:lineRule="auto"/>
              <w:ind w:left="720" w:right="79.5599365234375"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Site investigation details ( Soil properties, Geotechnical report recommendations, Geography, Topography, Rainfall and climate, Groundwater, Survey details (Contours, Levels based on requirement) etc.</w:t>
            </w:r>
          </w:p>
        </w:tc>
        <w:tc>
          <w:tcPr>
            <w:shd w:fill="auto" w:val="clear"/>
            <w:tcMar>
              <w:top w:w="100.0" w:type="dxa"/>
              <w:left w:w="100.0" w:type="dxa"/>
              <w:bottom w:w="100.0" w:type="dxa"/>
              <w:right w:w="100.0" w:type="dxa"/>
            </w:tcMar>
            <w:vAlign w:val="top"/>
          </w:tcPr>
          <w:p w:rsidR="00000000" w:rsidDel="00000000" w:rsidP="00000000" w:rsidRDefault="00000000" w:rsidRPr="00000000" w14:paraId="00000027">
            <w:pPr>
              <w:widowControl w:val="0"/>
              <w:rPr>
                <w:rFonts w:ascii="Times New Roman" w:cs="Times New Roman" w:eastAsia="Times New Roman" w:hAnsi="Times New Roman"/>
                <w:sz w:val="24"/>
                <w:szCs w:val="24"/>
              </w:rPr>
            </w:pPr>
            <w:r w:rsidDel="00000000" w:rsidR="00000000" w:rsidRPr="00000000">
              <w:rPr>
                <w:rtl w:val="0"/>
              </w:rPr>
            </w:r>
          </w:p>
        </w:tc>
      </w:tr>
      <w:tr>
        <w:trPr>
          <w:cantSplit w:val="0"/>
          <w:trHeight w:val="624.00024414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8">
            <w:pPr>
              <w:widowControl w:val="0"/>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9">
            <w:pPr>
              <w:widowControl w:val="0"/>
              <w:spacing w:line="240" w:lineRule="auto"/>
              <w:ind w:left="114.96002197265625"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APPROACH AND METHODOLOGY</w:t>
            </w:r>
          </w:p>
        </w:tc>
        <w:tc>
          <w:tcPr>
            <w:shd w:fill="auto" w:val="clear"/>
            <w:tcMar>
              <w:top w:w="100.0" w:type="dxa"/>
              <w:left w:w="100.0" w:type="dxa"/>
              <w:bottom w:w="100.0" w:type="dxa"/>
              <w:right w:w="100.0" w:type="dxa"/>
            </w:tcMar>
            <w:vAlign w:val="top"/>
          </w:tcPr>
          <w:p w:rsidR="00000000" w:rsidDel="00000000" w:rsidP="00000000" w:rsidRDefault="00000000" w:rsidRPr="00000000" w14:paraId="0000002A">
            <w:pPr>
              <w:widowControl w:val="0"/>
              <w:rPr>
                <w:rFonts w:ascii="Times New Roman" w:cs="Times New Roman" w:eastAsia="Times New Roman" w:hAnsi="Times New Roman"/>
                <w:b w:val="1"/>
                <w:sz w:val="24"/>
                <w:szCs w:val="24"/>
              </w:rPr>
            </w:pPr>
            <w:r w:rsidDel="00000000" w:rsidR="00000000" w:rsidRPr="00000000">
              <w:rPr>
                <w:rtl w:val="0"/>
              </w:rPr>
            </w:r>
          </w:p>
        </w:tc>
      </w:tr>
      <w:tr>
        <w:trPr>
          <w:cantSplit w:val="0"/>
          <w:trHeight w:val="403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B">
            <w:pPr>
              <w:widowControl w:val="0"/>
              <w:rPr>
                <w:rFonts w:ascii="Times New Roman" w:cs="Times New Roman" w:eastAsia="Times New Roman" w:hAnsi="Times New Roman"/>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C">
            <w:pPr>
              <w:widowControl w:val="0"/>
              <w:numPr>
                <w:ilvl w:val="0"/>
                <w:numId w:val="3"/>
              </w:numPr>
              <w:spacing w:after="0" w:afterAutospacing="0" w:line="263.89434814453125" w:lineRule="auto"/>
              <w:ind w:left="720" w:right="1057.080078125"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Calculation of wastewater generation and capacity  determination </w:t>
            </w:r>
          </w:p>
          <w:p w:rsidR="00000000" w:rsidDel="00000000" w:rsidP="00000000" w:rsidRDefault="00000000" w:rsidRPr="00000000" w14:paraId="0000002D">
            <w:pPr>
              <w:widowControl w:val="0"/>
              <w:numPr>
                <w:ilvl w:val="0"/>
                <w:numId w:val="3"/>
              </w:numPr>
              <w:spacing w:after="0" w:afterAutospacing="0" w:before="0" w:beforeAutospacing="0" w:line="263.8946056365967" w:lineRule="auto"/>
              <w:ind w:left="720" w:right="867.1588134765625"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Quality analysis of Influent wastewater to determine characteristics such as BOD, COD, TDS, TSS, Total  Coliform etc (to be analyzed through a lab approved by  Kerala State Pollution Control Board).  </w:t>
            </w:r>
          </w:p>
          <w:p w:rsidR="00000000" w:rsidDel="00000000" w:rsidP="00000000" w:rsidRDefault="00000000" w:rsidRPr="00000000" w14:paraId="0000002E">
            <w:pPr>
              <w:widowControl w:val="0"/>
              <w:numPr>
                <w:ilvl w:val="0"/>
                <w:numId w:val="3"/>
              </w:numPr>
              <w:spacing w:after="0" w:afterAutospacing="0" w:before="0" w:beforeAutospacing="0" w:line="263.8946056365967" w:lineRule="auto"/>
              <w:ind w:left="720" w:right="937.7996826171875"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Detailed description of the complete Treatment process  (primary, secondary and tertiary)  </w:t>
            </w:r>
          </w:p>
          <w:p w:rsidR="00000000" w:rsidDel="00000000" w:rsidP="00000000" w:rsidRDefault="00000000" w:rsidRPr="00000000" w14:paraId="0000002F">
            <w:pPr>
              <w:widowControl w:val="0"/>
              <w:numPr>
                <w:ilvl w:val="0"/>
                <w:numId w:val="3"/>
              </w:numPr>
              <w:spacing w:after="0" w:afterAutospacing="0" w:before="0" w:beforeAutospacing="0" w:line="263.8946056365967" w:lineRule="auto"/>
              <w:ind w:left="720" w:right="148.1195068359375"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Justification for choice of the Technology by comparison of  different Technologies as applicable to the situation </w:t>
            </w:r>
          </w:p>
          <w:p w:rsidR="00000000" w:rsidDel="00000000" w:rsidP="00000000" w:rsidRDefault="00000000" w:rsidRPr="00000000" w14:paraId="00000030">
            <w:pPr>
              <w:widowControl w:val="0"/>
              <w:numPr>
                <w:ilvl w:val="0"/>
                <w:numId w:val="3"/>
              </w:numPr>
              <w:spacing w:before="0" w:beforeAutospacing="0"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Final achievable wastewater characteristics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1">
            <w:pPr>
              <w:widowControl w:val="0"/>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32">
      <w:pPr>
        <w:widowControl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3">
      <w:pPr>
        <w:widowControl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4">
      <w:pPr>
        <w:widowControl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5">
      <w:pPr>
        <w:widowControl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6">
      <w:pPr>
        <w:widowControl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7">
      <w:pPr>
        <w:widowControl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8">
      <w:pPr>
        <w:widowControl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9">
      <w:pPr>
        <w:widowControl w:val="0"/>
        <w:spacing w:line="240" w:lineRule="auto"/>
        <w:ind w:left="4238.219146728516" w:firstLine="0"/>
        <w:rPr>
          <w:rFonts w:ascii="Times New Roman" w:cs="Times New Roman" w:eastAsia="Times New Roman" w:hAnsi="Times New Roman"/>
          <w:sz w:val="22.079999923706055"/>
          <w:szCs w:val="22.079999923706055"/>
        </w:rPr>
      </w:pPr>
      <w:r w:rsidDel="00000000" w:rsidR="00000000" w:rsidRPr="00000000">
        <w:rPr>
          <w:rtl w:val="0"/>
        </w:rPr>
      </w:r>
    </w:p>
    <w:tbl>
      <w:tblPr>
        <w:tblStyle w:val="Table2"/>
        <w:tblW w:w="8760.0" w:type="dxa"/>
        <w:jc w:val="left"/>
        <w:tblInd w:w="16.80007934570312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25"/>
        <w:gridCol w:w="7035"/>
        <w:gridCol w:w="900"/>
        <w:tblGridChange w:id="0">
          <w:tblGrid>
            <w:gridCol w:w="825"/>
            <w:gridCol w:w="7035"/>
            <w:gridCol w:w="900"/>
          </w:tblGrid>
        </w:tblGridChange>
      </w:tblGrid>
      <w:tr>
        <w:trPr>
          <w:cantSplit w:val="0"/>
          <w:trHeight w:val="624.399414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A">
            <w:pPr>
              <w:widowControl w:val="0"/>
              <w:spacing w:line="240" w:lineRule="auto"/>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B">
            <w:pPr>
              <w:widowControl w:val="0"/>
              <w:spacing w:line="240" w:lineRule="auto"/>
              <w:ind w:left="116.6400146484375"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ENGINEERING DESIGN</w:t>
            </w:r>
          </w:p>
        </w:tc>
        <w:tc>
          <w:tcPr>
            <w:shd w:fill="auto" w:val="clear"/>
            <w:tcMar>
              <w:top w:w="100.0" w:type="dxa"/>
              <w:left w:w="100.0" w:type="dxa"/>
              <w:bottom w:w="100.0" w:type="dxa"/>
              <w:right w:w="100.0" w:type="dxa"/>
            </w:tcMar>
            <w:vAlign w:val="top"/>
          </w:tcPr>
          <w:p w:rsidR="00000000" w:rsidDel="00000000" w:rsidP="00000000" w:rsidRDefault="00000000" w:rsidRPr="00000000" w14:paraId="0000003C">
            <w:pPr>
              <w:widowControl w:val="0"/>
              <w:rPr>
                <w:rFonts w:ascii="Times New Roman" w:cs="Times New Roman" w:eastAsia="Times New Roman" w:hAnsi="Times New Roman"/>
                <w:b w:val="1"/>
                <w:sz w:val="24"/>
                <w:szCs w:val="24"/>
              </w:rPr>
            </w:pPr>
            <w:r w:rsidDel="00000000" w:rsidR="00000000" w:rsidRPr="00000000">
              <w:rPr>
                <w:rtl w:val="0"/>
              </w:rPr>
            </w:r>
          </w:p>
        </w:tc>
      </w:tr>
      <w:tr>
        <w:trPr>
          <w:cantSplit w:val="0"/>
          <w:trHeight w:val="223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D">
            <w:pPr>
              <w:widowControl w:val="0"/>
              <w:rPr>
                <w:rFonts w:ascii="Times New Roman" w:cs="Times New Roman" w:eastAsia="Times New Roman" w:hAnsi="Times New Roman"/>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E">
            <w:pPr>
              <w:widowControl w:val="0"/>
              <w:numPr>
                <w:ilvl w:val="0"/>
                <w:numId w:val="5"/>
              </w:numPr>
              <w:spacing w:line="264.8939037322998" w:lineRule="auto"/>
              <w:ind w:left="720" w:right="124.7998046875"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Flow diagram for the proposed plant (</w:t>
            </w:r>
            <w:r w:rsidDel="00000000" w:rsidR="00000000" w:rsidRPr="00000000">
              <w:rPr>
                <w:rFonts w:ascii="Times New Roman" w:cs="Times New Roman" w:eastAsia="Times New Roman" w:hAnsi="Times New Roman"/>
                <w:i w:val="1"/>
                <w:sz w:val="24"/>
                <w:szCs w:val="24"/>
                <w:rtl w:val="0"/>
              </w:rPr>
              <w:t xml:space="preserve">refer sample format I</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3F">
            <w:pPr>
              <w:widowControl w:val="0"/>
              <w:numPr>
                <w:ilvl w:val="0"/>
                <w:numId w:val="5"/>
              </w:numPr>
              <w:spacing w:line="264.8939037322998" w:lineRule="auto"/>
              <w:ind w:left="720" w:right="124.7998046875"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Detailed design of all units (</w:t>
            </w:r>
            <w:r w:rsidDel="00000000" w:rsidR="00000000" w:rsidRPr="00000000">
              <w:rPr>
                <w:rFonts w:ascii="Times New Roman" w:cs="Times New Roman" w:eastAsia="Times New Roman" w:hAnsi="Times New Roman"/>
                <w:i w:val="1"/>
                <w:sz w:val="24"/>
                <w:szCs w:val="24"/>
                <w:rtl w:val="0"/>
              </w:rPr>
              <w:t xml:space="preserve">refer sample format II</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40">
            <w:pPr>
              <w:widowControl w:val="0"/>
              <w:numPr>
                <w:ilvl w:val="0"/>
                <w:numId w:val="5"/>
              </w:numPr>
              <w:spacing w:after="0" w:afterAutospacing="0" w:line="264.8939037322998" w:lineRule="auto"/>
              <w:ind w:left="720" w:right="124.7998046875"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List of civil structures, mechanical and electrical with detailed specifications of all the components. Standby units for all mechanical units are necessary.</w:t>
            </w:r>
          </w:p>
          <w:p w:rsidR="00000000" w:rsidDel="00000000" w:rsidP="00000000" w:rsidRDefault="00000000" w:rsidRPr="00000000" w14:paraId="00000041">
            <w:pPr>
              <w:widowControl w:val="0"/>
              <w:numPr>
                <w:ilvl w:val="0"/>
                <w:numId w:val="5"/>
              </w:numPr>
              <w:spacing w:after="0" w:afterAutospacing="0" w:before="0" w:beforeAutospacing="0"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Conveyance network </w:t>
            </w:r>
          </w:p>
          <w:p w:rsidR="00000000" w:rsidDel="00000000" w:rsidP="00000000" w:rsidRDefault="00000000" w:rsidRPr="00000000" w14:paraId="00000042">
            <w:pPr>
              <w:widowControl w:val="0"/>
              <w:numPr>
                <w:ilvl w:val="0"/>
                <w:numId w:val="5"/>
              </w:numPr>
              <w:spacing w:after="0" w:afterAutospacing="0" w:before="0" w:beforeAutospacing="0"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Sludge management plan, </w:t>
            </w:r>
          </w:p>
          <w:p w:rsidR="00000000" w:rsidDel="00000000" w:rsidP="00000000" w:rsidRDefault="00000000" w:rsidRPr="00000000" w14:paraId="00000043">
            <w:pPr>
              <w:widowControl w:val="0"/>
              <w:numPr>
                <w:ilvl w:val="0"/>
                <w:numId w:val="5"/>
              </w:numPr>
              <w:spacing w:before="0" w:beforeAutospacing="0"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Reuse proposal for treated water,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44">
            <w:pPr>
              <w:widowControl w:val="0"/>
              <w:rPr>
                <w:rFonts w:ascii="Times New Roman" w:cs="Times New Roman" w:eastAsia="Times New Roman" w:hAnsi="Times New Roman"/>
                <w:sz w:val="24"/>
                <w:szCs w:val="24"/>
              </w:rPr>
            </w:pPr>
            <w:r w:rsidDel="00000000" w:rsidR="00000000" w:rsidRPr="00000000">
              <w:rPr>
                <w:rtl w:val="0"/>
              </w:rPr>
            </w:r>
          </w:p>
        </w:tc>
      </w:tr>
      <w:tr>
        <w:trPr>
          <w:cantSplit w:val="0"/>
          <w:trHeight w:val="624.00024414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5">
            <w:pPr>
              <w:widowControl w:val="0"/>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4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6">
            <w:pPr>
              <w:widowControl w:val="0"/>
              <w:spacing w:line="240" w:lineRule="auto"/>
              <w:ind w:left="124.5599365234375"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MILESTONE CHART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7">
            <w:pPr>
              <w:widowControl w:val="0"/>
              <w:rPr>
                <w:rFonts w:ascii="Times New Roman" w:cs="Times New Roman" w:eastAsia="Times New Roman" w:hAnsi="Times New Roman"/>
                <w:b w:val="1"/>
                <w:sz w:val="24"/>
                <w:szCs w:val="24"/>
              </w:rPr>
            </w:pPr>
            <w:r w:rsidDel="00000000" w:rsidR="00000000" w:rsidRPr="00000000">
              <w:rPr>
                <w:rtl w:val="0"/>
              </w:rPr>
            </w:r>
          </w:p>
        </w:tc>
      </w:tr>
      <w:tr>
        <w:trPr>
          <w:cantSplit w:val="0"/>
          <w:trHeight w:val="223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8">
            <w:pPr>
              <w:widowControl w:val="0"/>
              <w:rPr>
                <w:rFonts w:ascii="Times New Roman" w:cs="Times New Roman" w:eastAsia="Times New Roman" w:hAnsi="Times New Roman"/>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9">
            <w:pPr>
              <w:widowControl w:val="0"/>
              <w:numPr>
                <w:ilvl w:val="0"/>
                <w:numId w:val="1"/>
              </w:numPr>
              <w:spacing w:after="0" w:afterAutospacing="0"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Detailed specification of civil, electro-mechanical  units as in order of execution with milestone payment percentage (</w:t>
            </w:r>
            <w:r w:rsidDel="00000000" w:rsidR="00000000" w:rsidRPr="00000000">
              <w:rPr>
                <w:rFonts w:ascii="Times New Roman" w:cs="Times New Roman" w:eastAsia="Times New Roman" w:hAnsi="Times New Roman"/>
                <w:i w:val="1"/>
                <w:sz w:val="24"/>
                <w:szCs w:val="24"/>
                <w:rtl w:val="0"/>
              </w:rPr>
              <w:t xml:space="preserve">refer sample format III )</w:t>
            </w:r>
          </w:p>
          <w:p w:rsidR="00000000" w:rsidDel="00000000" w:rsidP="00000000" w:rsidRDefault="00000000" w:rsidRPr="00000000" w14:paraId="0000004A">
            <w:pPr>
              <w:widowControl w:val="0"/>
              <w:numPr>
                <w:ilvl w:val="0"/>
                <w:numId w:val="1"/>
              </w:numPr>
              <w:spacing w:after="0" w:afterAutospacing="0" w:before="0" w:beforeAutospacing="0" w:line="263.8946056365967" w:lineRule="auto"/>
              <w:ind w:left="720" w:right="325.8001708984375"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Abstract Estimate</w:t>
            </w:r>
            <w:r w:rsidDel="00000000" w:rsidR="00000000" w:rsidRPr="00000000">
              <w:rPr>
                <w:rFonts w:ascii="Times New Roman" w:cs="Times New Roman" w:eastAsia="Times New Roman" w:hAnsi="Times New Roman"/>
                <w:sz w:val="24"/>
                <w:szCs w:val="24"/>
                <w:rtl w:val="0"/>
              </w:rPr>
              <w:t xml:space="preserve"> ( </w:t>
            </w:r>
            <w:r w:rsidDel="00000000" w:rsidR="00000000" w:rsidRPr="00000000">
              <w:rPr>
                <w:rFonts w:ascii="Times New Roman" w:cs="Times New Roman" w:eastAsia="Times New Roman" w:hAnsi="Times New Roman"/>
                <w:i w:val="1"/>
                <w:sz w:val="24"/>
                <w:szCs w:val="24"/>
                <w:rtl w:val="0"/>
              </w:rPr>
              <w:t xml:space="preserve">refer sample format V</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4B">
            <w:pPr>
              <w:widowControl w:val="0"/>
              <w:numPr>
                <w:ilvl w:val="0"/>
                <w:numId w:val="1"/>
              </w:numPr>
              <w:spacing w:after="0" w:afterAutospacing="0" w:before="0" w:beforeAutospacing="0"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Time schedule  </w:t>
            </w:r>
          </w:p>
          <w:p w:rsidR="00000000" w:rsidDel="00000000" w:rsidP="00000000" w:rsidRDefault="00000000" w:rsidRPr="00000000" w14:paraId="0000004C">
            <w:pPr>
              <w:widowControl w:val="0"/>
              <w:numPr>
                <w:ilvl w:val="0"/>
                <w:numId w:val="1"/>
              </w:numPr>
              <w:spacing w:before="0" w:beforeAutospacing="0" w:line="265.8939743041992" w:lineRule="auto"/>
              <w:ind w:left="720" w:right="520.3607177734375"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Gantt chart showing construction and commissioning of  treatment plant (</w:t>
            </w:r>
            <w:r w:rsidDel="00000000" w:rsidR="00000000" w:rsidRPr="00000000">
              <w:rPr>
                <w:rFonts w:ascii="Times New Roman" w:cs="Times New Roman" w:eastAsia="Times New Roman" w:hAnsi="Times New Roman"/>
                <w:i w:val="1"/>
                <w:sz w:val="24"/>
                <w:szCs w:val="24"/>
                <w:rtl w:val="0"/>
              </w:rPr>
              <w:t xml:space="preserve">refer sample format IV</w:t>
            </w:r>
            <w:r w:rsidDel="00000000" w:rsidR="00000000" w:rsidRPr="00000000">
              <w:rPr>
                <w:rFonts w:ascii="Times New Roman" w:cs="Times New Roman" w:eastAsia="Times New Roman" w:hAnsi="Times New Roman"/>
                <w:sz w:val="24"/>
                <w:szCs w:val="24"/>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D">
            <w:pPr>
              <w:widowControl w:val="0"/>
              <w:rPr>
                <w:rFonts w:ascii="Times New Roman" w:cs="Times New Roman" w:eastAsia="Times New Roman" w:hAnsi="Times New Roman"/>
                <w:sz w:val="24"/>
                <w:szCs w:val="24"/>
              </w:rPr>
            </w:pPr>
            <w:r w:rsidDel="00000000" w:rsidR="00000000" w:rsidRPr="00000000">
              <w:rPr>
                <w:rtl w:val="0"/>
              </w:rPr>
            </w:r>
          </w:p>
        </w:tc>
      </w:tr>
      <w:tr>
        <w:trPr>
          <w:cantSplit w:val="0"/>
          <w:trHeight w:val="549.5986938476562"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E">
            <w:pPr>
              <w:widowControl w:val="0"/>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5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F">
            <w:pPr>
              <w:widowControl w:val="0"/>
              <w:spacing w:line="240" w:lineRule="auto"/>
              <w:ind w:left="121.199951171875"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OPERATION AND MAINTENANCE PLAN</w:t>
            </w:r>
          </w:p>
        </w:tc>
        <w:tc>
          <w:tcPr>
            <w:shd w:fill="auto" w:val="clear"/>
            <w:tcMar>
              <w:top w:w="100.0" w:type="dxa"/>
              <w:left w:w="100.0" w:type="dxa"/>
              <w:bottom w:w="100.0" w:type="dxa"/>
              <w:right w:w="100.0" w:type="dxa"/>
            </w:tcMar>
            <w:vAlign w:val="top"/>
          </w:tcPr>
          <w:p w:rsidR="00000000" w:rsidDel="00000000" w:rsidP="00000000" w:rsidRDefault="00000000" w:rsidRPr="00000000" w14:paraId="00000050">
            <w:pPr>
              <w:widowControl w:val="0"/>
              <w:rPr>
                <w:rFonts w:ascii="Times New Roman" w:cs="Times New Roman" w:eastAsia="Times New Roman" w:hAnsi="Times New Roman"/>
                <w:b w:val="1"/>
                <w:sz w:val="24"/>
                <w:szCs w:val="24"/>
              </w:rPr>
            </w:pPr>
            <w:r w:rsidDel="00000000" w:rsidR="00000000" w:rsidRPr="00000000">
              <w:rPr>
                <w:rtl w:val="0"/>
              </w:rPr>
            </w:r>
          </w:p>
        </w:tc>
      </w:tr>
      <w:tr>
        <w:trPr>
          <w:cantSplit w:val="0"/>
          <w:trHeight w:val="1798.0015563964844"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1">
            <w:pPr>
              <w:widowControl w:val="0"/>
              <w:rPr>
                <w:rFonts w:ascii="Times New Roman" w:cs="Times New Roman" w:eastAsia="Times New Roman" w:hAnsi="Times New Roman"/>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2">
            <w:pPr>
              <w:widowControl w:val="0"/>
              <w:numPr>
                <w:ilvl w:val="0"/>
                <w:numId w:val="6"/>
              </w:numPr>
              <w:spacing w:after="0" w:afterAutospacing="0"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Power Requirement of the Treatment Plant </w:t>
            </w:r>
          </w:p>
          <w:p w:rsidR="00000000" w:rsidDel="00000000" w:rsidP="00000000" w:rsidRDefault="00000000" w:rsidRPr="00000000" w14:paraId="00000053">
            <w:pPr>
              <w:widowControl w:val="0"/>
              <w:numPr>
                <w:ilvl w:val="0"/>
                <w:numId w:val="6"/>
              </w:numPr>
              <w:spacing w:after="0" w:afterAutospacing="0" w:before="0" w:beforeAutospacing="0" w:line="263.89434814453125" w:lineRule="auto"/>
              <w:ind w:left="720" w:right="97.080078125"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Cost Estimate for O&amp;M Charges for First year (</w:t>
            </w:r>
            <w:r w:rsidDel="00000000" w:rsidR="00000000" w:rsidRPr="00000000">
              <w:rPr>
                <w:rFonts w:ascii="Times New Roman" w:cs="Times New Roman" w:eastAsia="Times New Roman" w:hAnsi="Times New Roman"/>
                <w:i w:val="1"/>
                <w:sz w:val="24"/>
                <w:szCs w:val="24"/>
                <w:rtl w:val="0"/>
              </w:rPr>
              <w:t xml:space="preserve">Client scope  and Contractor's scope detailed separately</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54">
            <w:pPr>
              <w:widowControl w:val="0"/>
              <w:numPr>
                <w:ilvl w:val="0"/>
                <w:numId w:val="6"/>
              </w:numPr>
              <w:spacing w:before="0" w:beforeAutospacing="0" w:line="263.89434814453125" w:lineRule="auto"/>
              <w:ind w:left="720" w:right="97.080078125"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Operations and maintenance cost for 10 years (</w:t>
            </w:r>
            <w:r w:rsidDel="00000000" w:rsidR="00000000" w:rsidRPr="00000000">
              <w:rPr>
                <w:rFonts w:ascii="Times New Roman" w:cs="Times New Roman" w:eastAsia="Times New Roman" w:hAnsi="Times New Roman"/>
                <w:i w:val="1"/>
                <w:sz w:val="24"/>
                <w:szCs w:val="24"/>
                <w:rtl w:val="0"/>
              </w:rPr>
              <w:t xml:space="preserve">refer sample  format VI</w:t>
            </w:r>
            <w:r w:rsidDel="00000000" w:rsidR="00000000" w:rsidRPr="00000000">
              <w:rPr>
                <w:rFonts w:ascii="Times New Roman" w:cs="Times New Roman" w:eastAsia="Times New Roman" w:hAnsi="Times New Roman"/>
                <w:sz w:val="24"/>
                <w:szCs w:val="24"/>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055">
            <w:pPr>
              <w:widowControl w:val="0"/>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56">
      <w:pPr>
        <w:widowControl w:val="0"/>
        <w:spacing w:line="240" w:lineRule="auto"/>
        <w:ind w:left="0" w:firstLine="0"/>
        <w:rPr>
          <w:rFonts w:ascii="Times New Roman" w:cs="Times New Roman" w:eastAsia="Times New Roman" w:hAnsi="Times New Roman"/>
          <w:sz w:val="22.079999923706055"/>
          <w:szCs w:val="22.079999923706055"/>
        </w:rPr>
        <w:sectPr>
          <w:footerReference r:id="rId8" w:type="default"/>
          <w:pgSz w:h="16834" w:w="11909" w:orient="portrait"/>
          <w:pgMar w:bottom="1440" w:top="1440" w:left="1440" w:right="1440" w:header="720" w:footer="720"/>
          <w:pgNumType w:start="1"/>
        </w:sectPr>
      </w:pPr>
      <w:r w:rsidDel="00000000" w:rsidR="00000000" w:rsidRPr="00000000">
        <w:rPr>
          <w:rtl w:val="0"/>
        </w:rPr>
      </w:r>
    </w:p>
    <w:p w:rsidR="00000000" w:rsidDel="00000000" w:rsidP="00000000" w:rsidRDefault="00000000" w:rsidRPr="00000000" w14:paraId="00000057">
      <w:pPr>
        <w:widowControl w:val="0"/>
        <w:rPr>
          <w:rFonts w:ascii="Times New Roman" w:cs="Times New Roman" w:eastAsia="Times New Roman" w:hAnsi="Times New Roman"/>
          <w:sz w:val="22.079999923706055"/>
          <w:szCs w:val="22.079999923706055"/>
        </w:rPr>
      </w:pPr>
      <w:r w:rsidDel="00000000" w:rsidR="00000000" w:rsidRPr="00000000">
        <w:rPr>
          <w:rtl w:val="0"/>
        </w:rPr>
      </w:r>
    </w:p>
    <w:tbl>
      <w:tblPr>
        <w:tblStyle w:val="Table3"/>
        <w:tblW w:w="8761.600341796875" w:type="dxa"/>
        <w:jc w:val="left"/>
        <w:tblInd w:w="16.80007934570312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25.5999755859375"/>
        <w:gridCol w:w="6795.999755859375"/>
        <w:gridCol w:w="1140.0006103515625"/>
        <w:tblGridChange w:id="0">
          <w:tblGrid>
            <w:gridCol w:w="825.5999755859375"/>
            <w:gridCol w:w="6795.999755859375"/>
            <w:gridCol w:w="1140.0006103515625"/>
          </w:tblGrid>
        </w:tblGridChange>
      </w:tblGrid>
      <w:tr>
        <w:trPr>
          <w:cantSplit w:val="0"/>
          <w:trHeight w:val="437.1997070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8">
            <w:pPr>
              <w:widowControl w:val="0"/>
              <w:rPr>
                <w:rFonts w:ascii="Times New Roman" w:cs="Times New Roman" w:eastAsia="Times New Roman" w:hAnsi="Times New Roman"/>
                <w:sz w:val="22.079999923706055"/>
                <w:szCs w:val="22.079999923706055"/>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9">
            <w:pPr>
              <w:widowControl w:val="0"/>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ANNEXURES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A">
            <w:pPr>
              <w:widowControl w:val="0"/>
              <w:rPr>
                <w:rFonts w:ascii="Times New Roman" w:cs="Times New Roman" w:eastAsia="Times New Roman" w:hAnsi="Times New Roman"/>
                <w:b w:val="1"/>
                <w:sz w:val="24"/>
                <w:szCs w:val="24"/>
              </w:rPr>
            </w:pPr>
            <w:r w:rsidDel="00000000" w:rsidR="00000000" w:rsidRPr="00000000">
              <w:rPr>
                <w:rtl w:val="0"/>
              </w:rPr>
            </w:r>
          </w:p>
        </w:tc>
      </w:tr>
      <w:tr>
        <w:trPr>
          <w:cantSplit w:val="0"/>
          <w:trHeight w:val="27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B">
            <w:pPr>
              <w:widowControl w:val="0"/>
              <w:rPr>
                <w:rFonts w:ascii="Times New Roman" w:cs="Times New Roman" w:eastAsia="Times New Roman" w:hAnsi="Times New Roman"/>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C">
            <w:pPr>
              <w:widowControl w:val="0"/>
              <w:numPr>
                <w:ilvl w:val="0"/>
                <w:numId w:val="4"/>
              </w:numPr>
              <w:spacing w:after="0" w:afterAutospacing="0"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Lab report of tested wastewater  </w:t>
            </w:r>
          </w:p>
          <w:p w:rsidR="00000000" w:rsidDel="00000000" w:rsidP="00000000" w:rsidRDefault="00000000" w:rsidRPr="00000000" w14:paraId="0000005D">
            <w:pPr>
              <w:widowControl w:val="0"/>
              <w:numPr>
                <w:ilvl w:val="0"/>
                <w:numId w:val="4"/>
              </w:numPr>
              <w:spacing w:after="0" w:afterAutospacing="0" w:before="0" w:beforeAutospacing="0" w:line="264.8939037322998" w:lineRule="auto"/>
              <w:ind w:left="720" w:right="265.3192138671875"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Certified A3 Plan of proposed STP showing setbacks from the boundary, pipeline network, etc. prepared as per prevailing  building rules </w:t>
            </w:r>
          </w:p>
          <w:p w:rsidR="00000000" w:rsidDel="00000000" w:rsidP="00000000" w:rsidRDefault="00000000" w:rsidRPr="00000000" w14:paraId="0000005E">
            <w:pPr>
              <w:widowControl w:val="0"/>
              <w:numPr>
                <w:ilvl w:val="0"/>
                <w:numId w:val="4"/>
              </w:numPr>
              <w:spacing w:after="0" w:afterAutospacing="0" w:before="0" w:beforeAutospacing="0" w:line="263.8948345184326" w:lineRule="auto"/>
              <w:ind w:left="720" w:right="236.7596435546875"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Detailed plan, section, and elevation drawings of individual  tanks with clear dimensions </w:t>
            </w:r>
          </w:p>
          <w:p w:rsidR="00000000" w:rsidDel="00000000" w:rsidP="00000000" w:rsidRDefault="00000000" w:rsidRPr="00000000" w14:paraId="0000005F">
            <w:pPr>
              <w:widowControl w:val="0"/>
              <w:numPr>
                <w:ilvl w:val="0"/>
                <w:numId w:val="4"/>
              </w:numPr>
              <w:spacing w:after="0" w:afterAutospacing="0" w:before="0" w:beforeAutospacing="0"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Structural details( reinforcement detailing) </w:t>
            </w:r>
          </w:p>
          <w:p w:rsidR="00000000" w:rsidDel="00000000" w:rsidP="00000000" w:rsidRDefault="00000000" w:rsidRPr="00000000" w14:paraId="00000060">
            <w:pPr>
              <w:widowControl w:val="0"/>
              <w:numPr>
                <w:ilvl w:val="0"/>
                <w:numId w:val="4"/>
              </w:numPr>
              <w:spacing w:after="0" w:afterAutospacing="0" w:before="0" w:beforeAutospacing="0"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Geotechnical investigation Soil report </w:t>
            </w:r>
          </w:p>
          <w:p w:rsidR="00000000" w:rsidDel="00000000" w:rsidP="00000000" w:rsidRDefault="00000000" w:rsidRPr="00000000" w14:paraId="00000061">
            <w:pPr>
              <w:widowControl w:val="0"/>
              <w:numPr>
                <w:ilvl w:val="0"/>
                <w:numId w:val="4"/>
              </w:numPr>
              <w:spacing w:before="0" w:beforeAutospacing="0"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Structural Stability Certificate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62">
            <w:pPr>
              <w:widowControl w:val="0"/>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63">
      <w:pPr>
        <w:widowControl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4">
      <w:pPr>
        <w:widowControl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5">
      <w:pPr>
        <w:widowControl w:val="0"/>
        <w:spacing w:line="352.976131439209" w:lineRule="auto"/>
        <w:rPr>
          <w:rFonts w:ascii="Times New Roman" w:cs="Times New Roman" w:eastAsia="Times New Roman" w:hAnsi="Times New Roman"/>
          <w:sz w:val="22.079999923706055"/>
          <w:szCs w:val="22.079999923706055"/>
        </w:rPr>
        <w:sectPr>
          <w:type w:val="continuous"/>
          <w:pgSz w:h="16834" w:w="11909" w:orient="portrait"/>
          <w:pgMar w:bottom="1440" w:top="1440" w:left="1440" w:right="1440" w:header="720" w:footer="720"/>
          <w:cols w:equalWidth="0" w:num="1">
            <w:col w:space="0" w:w="9020"/>
          </w:cols>
        </w:sectPr>
      </w:pPr>
      <w:r w:rsidDel="00000000" w:rsidR="00000000" w:rsidRPr="00000000">
        <w:rPr>
          <w:rtl w:val="0"/>
        </w:rPr>
      </w:r>
    </w:p>
    <w:p w:rsidR="00000000" w:rsidDel="00000000" w:rsidP="00000000" w:rsidRDefault="00000000" w:rsidRPr="00000000" w14:paraId="00000066">
      <w:pPr>
        <w:widowControl w:val="0"/>
        <w:spacing w:line="240" w:lineRule="auto"/>
        <w:ind w:left="3150.600128173828" w:firstLine="0"/>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SAMPLE FORMAT I </w:t>
      </w:r>
    </w:p>
    <w:p w:rsidR="00000000" w:rsidDel="00000000" w:rsidP="00000000" w:rsidRDefault="00000000" w:rsidRPr="00000000" w14:paraId="00000067">
      <w:pPr>
        <w:widowControl w:val="0"/>
        <w:spacing w:before="547.919921875" w:line="240" w:lineRule="auto"/>
        <w:ind w:left="197.9998779296875"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u w:val="single"/>
          <w:rtl w:val="0"/>
        </w:rPr>
        <w:t xml:space="preserve">Schematic Representation Of The Plant</w:t>
      </w: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68">
      <w:pPr>
        <w:widowControl w:val="0"/>
        <w:spacing w:before="127.918701171875" w:line="265.8929443359375" w:lineRule="auto"/>
        <w:ind w:left="136.07986450195312" w:right="558.238525390625" w:hanging="2.639923095703125"/>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Process design and detailed description of waste water treatment components with  detailed calculation (detailed flow diagram)  </w:t>
      </w:r>
    </w:p>
    <w:p w:rsidR="00000000" w:rsidDel="00000000" w:rsidP="00000000" w:rsidRDefault="00000000" w:rsidRPr="00000000" w14:paraId="00000069">
      <w:pPr>
        <w:widowControl w:val="0"/>
        <w:spacing w:before="231.827392578125" w:line="240" w:lineRule="auto"/>
        <w:ind w:left="136.20010375976562"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19050" distT="19050" distL="19050" distR="19050">
            <wp:extent cx="5252339" cy="2437384"/>
            <wp:effectExtent b="0" l="0" r="0" t="0"/>
            <wp:docPr id="3" name="image2.png"/>
            <a:graphic>
              <a:graphicData uri="http://schemas.openxmlformats.org/drawingml/2006/picture">
                <pic:pic>
                  <pic:nvPicPr>
                    <pic:cNvPr id="0" name="image2.png"/>
                    <pic:cNvPicPr preferRelativeResize="0"/>
                  </pic:nvPicPr>
                  <pic:blipFill>
                    <a:blip r:embed="rId9"/>
                    <a:srcRect b="0" l="0" r="0" t="0"/>
                    <a:stretch>
                      <a:fillRect/>
                    </a:stretch>
                  </pic:blipFill>
                  <pic:spPr>
                    <a:xfrm>
                      <a:off x="0" y="0"/>
                      <a:ext cx="5252339" cy="2437384"/>
                    </a:xfrm>
                    <a:prstGeom prst="rect"/>
                    <a:ln/>
                  </pic:spPr>
                </pic:pic>
              </a:graphicData>
            </a:graphic>
          </wp:inline>
        </w:drawing>
      </w:r>
      <w:r w:rsidDel="00000000" w:rsidR="00000000" w:rsidRPr="00000000">
        <w:rPr>
          <w:rtl w:val="0"/>
        </w:rPr>
      </w:r>
    </w:p>
    <w:p w:rsidR="00000000" w:rsidDel="00000000" w:rsidP="00000000" w:rsidRDefault="00000000" w:rsidRPr="00000000" w14:paraId="0000006A">
      <w:pPr>
        <w:widowControl w:val="0"/>
        <w:spacing w:before="162.9876708984375" w:line="240" w:lineRule="auto"/>
        <w:ind w:left="3105.0001525878906"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6B">
      <w:pPr>
        <w:widowControl w:val="0"/>
        <w:spacing w:before="162.9876708984375" w:line="240" w:lineRule="auto"/>
        <w:ind w:left="3105.0001525878906" w:firstLine="0"/>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SAMPLE FORMAT II </w:t>
      </w:r>
    </w:p>
    <w:p w:rsidR="00000000" w:rsidDel="00000000" w:rsidP="00000000" w:rsidRDefault="00000000" w:rsidRPr="00000000" w14:paraId="0000006C">
      <w:pPr>
        <w:widowControl w:val="0"/>
        <w:spacing w:before="132.7203369140625" w:line="240" w:lineRule="auto"/>
        <w:ind w:left="193.43994140625"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u w:val="single"/>
          <w:rtl w:val="0"/>
        </w:rPr>
        <w:t xml:space="preserve">Engineering Design Of The Components </w:t>
      </w: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6D">
      <w:pPr>
        <w:widowControl w:val="0"/>
        <w:spacing w:before="130.31982421875" w:line="344.8619270324707" w:lineRule="auto"/>
        <w:ind w:left="131.75994873046875" w:right="559.19921875" w:firstLine="721.680145263671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Design steps shall be included in this part. All the assumptions and criteria  shall be stated. sample design of bar screen chamber and Equalization tank is shown  here. design of all the units must be included in the DPR. </w:t>
      </w:r>
    </w:p>
    <w:p w:rsidR="00000000" w:rsidDel="00000000" w:rsidP="00000000" w:rsidRDefault="00000000" w:rsidRPr="00000000" w14:paraId="0000006E">
      <w:pPr>
        <w:widowControl w:val="0"/>
        <w:spacing w:before="447.857666015625" w:line="240" w:lineRule="auto"/>
        <w:ind w:left="145.19989013671875" w:firstLine="0"/>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rtl w:val="0"/>
        </w:rPr>
        <w:t xml:space="preserve">1. </w:t>
      </w:r>
      <w:r w:rsidDel="00000000" w:rsidR="00000000" w:rsidRPr="00000000">
        <w:rPr>
          <w:rFonts w:ascii="Times New Roman" w:cs="Times New Roman" w:eastAsia="Times New Roman" w:hAnsi="Times New Roman"/>
          <w:b w:val="1"/>
          <w:sz w:val="24"/>
          <w:szCs w:val="24"/>
          <w:u w:val="single"/>
          <w:rtl w:val="0"/>
        </w:rPr>
        <w:t xml:space="preserve">Bar Screen </w:t>
      </w:r>
    </w:p>
    <w:tbl>
      <w:tblPr>
        <w:tblStyle w:val="Table4"/>
        <w:tblW w:w="8310.400390625" w:type="dxa"/>
        <w:jc w:val="left"/>
        <w:tblInd w:w="19.19998168945312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155.400390625"/>
        <w:gridCol w:w="4155"/>
        <w:tblGridChange w:id="0">
          <w:tblGrid>
            <w:gridCol w:w="4155.400390625"/>
            <w:gridCol w:w="4155"/>
          </w:tblGrid>
        </w:tblGridChange>
      </w:tblGrid>
      <w:tr>
        <w:trPr>
          <w:cantSplit w:val="0"/>
          <w:trHeight w:val="496.798706054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F">
            <w:pPr>
              <w:widowControl w:val="0"/>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Parameters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70">
            <w:pPr>
              <w:widowControl w:val="0"/>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Value/calculation</w:t>
            </w:r>
          </w:p>
        </w:tc>
      </w:tr>
      <w:tr>
        <w:trPr>
          <w:cantSplit w:val="0"/>
          <w:trHeight w:val="49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1">
            <w:pPr>
              <w:widowControl w:val="0"/>
              <w:spacing w:line="240" w:lineRule="auto"/>
              <w:ind w:left="113.9999389648437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Average daily flow (assumed) </w:t>
            </w:r>
          </w:p>
        </w:tc>
        <w:tc>
          <w:tcPr>
            <w:shd w:fill="auto" w:val="clear"/>
            <w:tcMar>
              <w:top w:w="100.0" w:type="dxa"/>
              <w:left w:w="100.0" w:type="dxa"/>
              <w:bottom w:w="100.0" w:type="dxa"/>
              <w:right w:w="100.0" w:type="dxa"/>
            </w:tcMar>
            <w:vAlign w:val="top"/>
          </w:tcPr>
          <w:p w:rsidR="00000000" w:rsidDel="00000000" w:rsidP="00000000" w:rsidRDefault="00000000" w:rsidRPr="00000000" w14:paraId="00000072">
            <w:pPr>
              <w:widowControl w:val="0"/>
              <w:spacing w:line="240" w:lineRule="auto"/>
              <w:ind w:left="134.63989257812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120KLD</w:t>
            </w:r>
          </w:p>
        </w:tc>
      </w:tr>
      <w:tr>
        <w:trPr>
          <w:cantSplit w:val="0"/>
          <w:trHeight w:val="496.80114746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3">
            <w:pPr>
              <w:widowControl w:val="0"/>
              <w:spacing w:line="240" w:lineRule="auto"/>
              <w:ind w:left="113.9999389648437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Average hourly flow </w:t>
            </w:r>
          </w:p>
        </w:tc>
        <w:tc>
          <w:tcPr>
            <w:shd w:fill="auto" w:val="clear"/>
            <w:tcMar>
              <w:top w:w="100.0" w:type="dxa"/>
              <w:left w:w="100.0" w:type="dxa"/>
              <w:bottom w:w="100.0" w:type="dxa"/>
              <w:right w:w="100.0" w:type="dxa"/>
            </w:tcMar>
            <w:vAlign w:val="top"/>
          </w:tcPr>
          <w:p w:rsidR="00000000" w:rsidDel="00000000" w:rsidP="00000000" w:rsidRDefault="00000000" w:rsidRPr="00000000" w14:paraId="00000074">
            <w:pPr>
              <w:widowControl w:val="0"/>
              <w:spacing w:line="240" w:lineRule="auto"/>
              <w:ind w:left="175.67993164062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5m</w:t>
            </w:r>
            <w:r w:rsidDel="00000000" w:rsidR="00000000" w:rsidRPr="00000000">
              <w:rPr>
                <w:rFonts w:ascii="Times New Roman" w:cs="Times New Roman" w:eastAsia="Times New Roman" w:hAnsi="Times New Roman"/>
                <w:sz w:val="26.799999872843426"/>
                <w:szCs w:val="26.799999872843426"/>
                <w:vertAlign w:val="superscript"/>
                <w:rtl w:val="0"/>
              </w:rPr>
              <w:t xml:space="preserve">3</w:t>
            </w:r>
            <w:r w:rsidDel="00000000" w:rsidR="00000000" w:rsidRPr="00000000">
              <w:rPr>
                <w:rFonts w:ascii="Times New Roman" w:cs="Times New Roman" w:eastAsia="Times New Roman" w:hAnsi="Times New Roman"/>
                <w:sz w:val="24"/>
                <w:szCs w:val="24"/>
                <w:rtl w:val="0"/>
              </w:rPr>
              <w:t xml:space="preserve">/hr or 0.0014m</w:t>
            </w:r>
            <w:r w:rsidDel="00000000" w:rsidR="00000000" w:rsidRPr="00000000">
              <w:rPr>
                <w:rFonts w:ascii="Times New Roman" w:cs="Times New Roman" w:eastAsia="Times New Roman" w:hAnsi="Times New Roman"/>
                <w:sz w:val="26.799999872843426"/>
                <w:szCs w:val="26.799999872843426"/>
                <w:vertAlign w:val="superscript"/>
                <w:rtl w:val="0"/>
              </w:rPr>
              <w:t xml:space="preserve">3</w:t>
            </w:r>
            <w:r w:rsidDel="00000000" w:rsidR="00000000" w:rsidRPr="00000000">
              <w:rPr>
                <w:rFonts w:ascii="Times New Roman" w:cs="Times New Roman" w:eastAsia="Times New Roman" w:hAnsi="Times New Roman"/>
                <w:sz w:val="24"/>
                <w:szCs w:val="24"/>
                <w:rtl w:val="0"/>
              </w:rPr>
              <w:t xml:space="preserve">/sec</w:t>
            </w:r>
          </w:p>
        </w:tc>
      </w:tr>
      <w:tr>
        <w:trPr>
          <w:cantSplit w:val="0"/>
          <w:trHeight w:val="496.798706054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5">
            <w:pPr>
              <w:widowControl w:val="0"/>
              <w:spacing w:line="240" w:lineRule="auto"/>
              <w:ind w:left="114.23995971679688"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Peak hourly flow </w:t>
            </w:r>
          </w:p>
        </w:tc>
        <w:tc>
          <w:tcPr>
            <w:shd w:fill="auto" w:val="clear"/>
            <w:tcMar>
              <w:top w:w="100.0" w:type="dxa"/>
              <w:left w:w="100.0" w:type="dxa"/>
              <w:bottom w:w="100.0" w:type="dxa"/>
              <w:right w:w="100.0" w:type="dxa"/>
            </w:tcMar>
            <w:vAlign w:val="top"/>
          </w:tcPr>
          <w:p w:rsidR="00000000" w:rsidDel="00000000" w:rsidP="00000000" w:rsidRDefault="00000000" w:rsidRPr="00000000" w14:paraId="00000076">
            <w:pPr>
              <w:widowControl w:val="0"/>
              <w:spacing w:line="240" w:lineRule="auto"/>
              <w:ind w:left="118.319702148437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x Average flow = 15m</w:t>
            </w:r>
            <w:r w:rsidDel="00000000" w:rsidR="00000000" w:rsidRPr="00000000">
              <w:rPr>
                <w:rFonts w:ascii="Times New Roman" w:cs="Times New Roman" w:eastAsia="Times New Roman" w:hAnsi="Times New Roman"/>
                <w:sz w:val="26.799999872843426"/>
                <w:szCs w:val="26.799999872843426"/>
                <w:vertAlign w:val="superscript"/>
                <w:rtl w:val="0"/>
              </w:rPr>
              <w:t xml:space="preserve">3</w:t>
            </w:r>
            <w:r w:rsidDel="00000000" w:rsidR="00000000" w:rsidRPr="00000000">
              <w:rPr>
                <w:rFonts w:ascii="Times New Roman" w:cs="Times New Roman" w:eastAsia="Times New Roman" w:hAnsi="Times New Roman"/>
                <w:sz w:val="24"/>
                <w:szCs w:val="24"/>
                <w:rtl w:val="0"/>
              </w:rPr>
              <w:t xml:space="preserve">/hr</w:t>
            </w:r>
          </w:p>
        </w:tc>
      </w:tr>
      <w:tr>
        <w:trPr>
          <w:cantSplit w:val="0"/>
          <w:trHeight w:val="494.401245117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7">
            <w:pPr>
              <w:widowControl w:val="0"/>
              <w:spacing w:line="240" w:lineRule="auto"/>
              <w:ind w:left="114.23995971679688"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Design flow velocity </w:t>
            </w:r>
          </w:p>
        </w:tc>
        <w:tc>
          <w:tcPr>
            <w:shd w:fill="auto" w:val="clear"/>
            <w:tcMar>
              <w:top w:w="100.0" w:type="dxa"/>
              <w:left w:w="100.0" w:type="dxa"/>
              <w:bottom w:w="100.0" w:type="dxa"/>
              <w:right w:w="100.0" w:type="dxa"/>
            </w:tcMar>
            <w:vAlign w:val="top"/>
          </w:tcPr>
          <w:p w:rsidR="00000000" w:rsidDel="00000000" w:rsidP="00000000" w:rsidRDefault="00000000" w:rsidRPr="00000000" w14:paraId="00000078">
            <w:pPr>
              <w:widowControl w:val="0"/>
              <w:spacing w:line="240" w:lineRule="auto"/>
              <w:ind w:left="113.75976562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0.3 m/sec (optimal velocity) </w:t>
            </w:r>
          </w:p>
        </w:tc>
      </w:tr>
      <w:tr>
        <w:trPr>
          <w:cantSplit w:val="0"/>
          <w:trHeight w:val="496.798706054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9">
            <w:pPr>
              <w:widowControl w:val="0"/>
              <w:spacing w:line="240" w:lineRule="auto"/>
              <w:ind w:left="117.11990356445312"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Cross-sectional area </w:t>
            </w:r>
          </w:p>
        </w:tc>
        <w:tc>
          <w:tcPr>
            <w:shd w:fill="auto" w:val="clear"/>
            <w:tcMar>
              <w:top w:w="100.0" w:type="dxa"/>
              <w:left w:w="100.0" w:type="dxa"/>
              <w:bottom w:w="100.0" w:type="dxa"/>
              <w:right w:w="100.0" w:type="dxa"/>
            </w:tcMar>
            <w:vAlign w:val="top"/>
          </w:tcPr>
          <w:p w:rsidR="00000000" w:rsidDel="00000000" w:rsidP="00000000" w:rsidRDefault="00000000" w:rsidRPr="00000000" w14:paraId="0000007A">
            <w:pPr>
              <w:widowControl w:val="0"/>
              <w:spacing w:line="240" w:lineRule="auto"/>
              <w:ind w:left="172.559814453125" w:firstLine="0"/>
              <w:rPr>
                <w:rFonts w:ascii="Times New Roman" w:cs="Times New Roman" w:eastAsia="Times New Roman" w:hAnsi="Times New Roman"/>
                <w:sz w:val="26.799999872843426"/>
                <w:szCs w:val="26.799999872843426"/>
                <w:vertAlign w:val="superscript"/>
              </w:rPr>
            </w:pPr>
            <w:r w:rsidDel="00000000" w:rsidR="00000000" w:rsidRPr="00000000">
              <w:rPr>
                <w:rFonts w:ascii="Times New Roman" w:cs="Times New Roman" w:eastAsia="Times New Roman" w:hAnsi="Times New Roman"/>
                <w:sz w:val="24"/>
                <w:szCs w:val="24"/>
                <w:rtl w:val="0"/>
              </w:rPr>
              <w:t xml:space="preserve">volume /flow velocity = 0.005 m</w:t>
            </w:r>
            <w:r w:rsidDel="00000000" w:rsidR="00000000" w:rsidRPr="00000000">
              <w:rPr>
                <w:rFonts w:ascii="Times New Roman" w:cs="Times New Roman" w:eastAsia="Times New Roman" w:hAnsi="Times New Roman"/>
                <w:sz w:val="26.799999872843426"/>
                <w:szCs w:val="26.799999872843426"/>
                <w:vertAlign w:val="superscript"/>
                <w:rtl w:val="0"/>
              </w:rPr>
              <w:t xml:space="preserve">2</w:t>
            </w:r>
          </w:p>
        </w:tc>
      </w:tr>
      <w:tr>
        <w:trPr>
          <w:cantSplit w:val="0"/>
          <w:trHeight w:val="1174.0011596679688"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B">
            <w:pPr>
              <w:widowControl w:val="0"/>
              <w:spacing w:line="263.8944339752197" w:lineRule="auto"/>
              <w:ind w:left="111.1199951171875" w:right="32.5604248046875" w:firstLine="2.87994384765625"/>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Adjust for the flow-area blocked by the  bars</w:t>
            </w:r>
          </w:p>
        </w:tc>
        <w:tc>
          <w:tcPr>
            <w:shd w:fill="auto" w:val="clear"/>
            <w:tcMar>
              <w:top w:w="100.0" w:type="dxa"/>
              <w:left w:w="100.0" w:type="dxa"/>
              <w:bottom w:w="100.0" w:type="dxa"/>
              <w:right w:w="100.0" w:type="dxa"/>
            </w:tcMar>
            <w:vAlign w:val="top"/>
          </w:tcPr>
          <w:p w:rsidR="00000000" w:rsidDel="00000000" w:rsidP="00000000" w:rsidRDefault="00000000" w:rsidRPr="00000000" w14:paraId="0000007C">
            <w:pPr>
              <w:widowControl w:val="0"/>
              <w:spacing w:line="237.90488719940186" w:lineRule="auto"/>
              <w:ind w:left="113.759765625" w:right="36.35986328125" w:firstLine="0.2398681640625"/>
              <w:rPr>
                <w:rFonts w:ascii="Times New Roman" w:cs="Times New Roman" w:eastAsia="Times New Roman" w:hAnsi="Times New Roman"/>
                <w:sz w:val="16.079999923706055"/>
                <w:szCs w:val="16.079999923706055"/>
              </w:rPr>
            </w:pPr>
            <w:r w:rsidDel="00000000" w:rsidR="00000000" w:rsidRPr="00000000">
              <w:rPr>
                <w:rFonts w:ascii="Times New Roman" w:cs="Times New Roman" w:eastAsia="Times New Roman" w:hAnsi="Times New Roman"/>
                <w:sz w:val="24"/>
                <w:szCs w:val="24"/>
                <w:rtl w:val="0"/>
              </w:rPr>
              <w:t xml:space="preserve">cross-sectional area increased by 50%  0.005m</w:t>
            </w:r>
            <w:r w:rsidDel="00000000" w:rsidR="00000000" w:rsidRPr="00000000">
              <w:rPr>
                <w:rFonts w:ascii="Times New Roman" w:cs="Times New Roman" w:eastAsia="Times New Roman" w:hAnsi="Times New Roman"/>
                <w:sz w:val="26.799999872843426"/>
                <w:szCs w:val="26.799999872843426"/>
                <w:vertAlign w:val="superscript"/>
                <w:rtl w:val="0"/>
              </w:rPr>
              <w:t xml:space="preserve">2</w:t>
            </w:r>
            <w:r w:rsidDel="00000000" w:rsidR="00000000" w:rsidRPr="00000000">
              <w:rPr>
                <w:rFonts w:ascii="Times New Roman" w:cs="Times New Roman" w:eastAsia="Times New Roman" w:hAnsi="Times New Roman"/>
                <w:sz w:val="24"/>
                <w:szCs w:val="24"/>
                <w:rtl w:val="0"/>
              </w:rPr>
              <w:t xml:space="preserve">x 1.5 = 0.075 m</w:t>
            </w:r>
            <w:r w:rsidDel="00000000" w:rsidR="00000000" w:rsidRPr="00000000">
              <w:rPr>
                <w:rFonts w:ascii="Times New Roman" w:cs="Times New Roman" w:eastAsia="Times New Roman" w:hAnsi="Times New Roman"/>
                <w:sz w:val="26.799999872843426"/>
                <w:szCs w:val="26.799999872843426"/>
                <w:vertAlign w:val="superscript"/>
                <w:rtl w:val="0"/>
              </w:rPr>
              <w:t xml:space="preserve">2</w:t>
            </w:r>
            <w:r w:rsidDel="00000000" w:rsidR="00000000" w:rsidRPr="00000000">
              <w:rPr>
                <w:rFonts w:ascii="Times New Roman" w:cs="Times New Roman" w:eastAsia="Times New Roman" w:hAnsi="Times New Roman"/>
                <w:sz w:val="16.079999923706055"/>
                <w:szCs w:val="16.079999923706055"/>
                <w:rtl w:val="0"/>
              </w:rPr>
              <w:t xml:space="preserve"> </w:t>
            </w:r>
          </w:p>
          <w:p w:rsidR="00000000" w:rsidDel="00000000" w:rsidP="00000000" w:rsidRDefault="00000000" w:rsidRPr="00000000" w14:paraId="0000007D">
            <w:pPr>
              <w:widowControl w:val="0"/>
              <w:spacing w:before="39.214935302734375" w:line="240" w:lineRule="auto"/>
              <w:ind w:left="114.95971679687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or multiplication factor = 1+W/G </w:t>
            </w:r>
          </w:p>
        </w:tc>
      </w:tr>
    </w:tbl>
    <w:p w:rsidR="00000000" w:rsidDel="00000000" w:rsidP="00000000" w:rsidRDefault="00000000" w:rsidRPr="00000000" w14:paraId="0000007E">
      <w:pPr>
        <w:widowControl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F">
      <w:pPr>
        <w:widowControl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0">
      <w:pPr>
        <w:widowControl w:val="0"/>
        <w:spacing w:line="240" w:lineRule="auto"/>
        <w:ind w:left="4236.231842041016" w:firstLine="0"/>
        <w:rPr>
          <w:rFonts w:ascii="Times New Roman" w:cs="Times New Roman" w:eastAsia="Times New Roman" w:hAnsi="Times New Roman"/>
          <w:sz w:val="22.079999923706055"/>
          <w:szCs w:val="22.079999923706055"/>
        </w:rPr>
      </w:pPr>
      <w:r w:rsidDel="00000000" w:rsidR="00000000" w:rsidRPr="00000000">
        <w:rPr>
          <w:rtl w:val="0"/>
        </w:rPr>
      </w:r>
    </w:p>
    <w:tbl>
      <w:tblPr>
        <w:tblStyle w:val="Table5"/>
        <w:tblW w:w="8310.400390625" w:type="dxa"/>
        <w:jc w:val="left"/>
        <w:tblInd w:w="19.19998168945312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155.400390625"/>
        <w:gridCol w:w="4155"/>
        <w:tblGridChange w:id="0">
          <w:tblGrid>
            <w:gridCol w:w="4155.400390625"/>
            <w:gridCol w:w="4155"/>
          </w:tblGrid>
        </w:tblGridChange>
      </w:tblGrid>
      <w:tr>
        <w:trPr>
          <w:cantSplit w:val="0"/>
          <w:trHeight w:val="1171.6003417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1">
            <w:pPr>
              <w:widowControl w:val="0"/>
              <w:rPr>
                <w:rFonts w:ascii="Times New Roman" w:cs="Times New Roman" w:eastAsia="Times New Roman" w:hAnsi="Times New Roman"/>
                <w:sz w:val="22.079999923706055"/>
                <w:szCs w:val="22.079999923706055"/>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2">
            <w:pPr>
              <w:widowControl w:val="0"/>
              <w:spacing w:line="263.89586448669434" w:lineRule="auto"/>
              <w:ind w:left="109.1998291015625" w:right="324.840087890625" w:firstLine="6.4801025390625"/>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 is gap between 2 bars ( here 10 mm) W is width of bar ( here 5 mm)</w:t>
            </w:r>
          </w:p>
        </w:tc>
      </w:tr>
      <w:tr>
        <w:trPr>
          <w:cantSplit w:val="0"/>
          <w:trHeight w:val="496.8005371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3">
            <w:pPr>
              <w:widowControl w:val="0"/>
              <w:spacing w:line="240" w:lineRule="auto"/>
              <w:ind w:left="114.4799804687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Required minimum dimension </w:t>
            </w:r>
          </w:p>
        </w:tc>
        <w:tc>
          <w:tcPr>
            <w:shd w:fill="auto" w:val="clear"/>
            <w:tcMar>
              <w:top w:w="100.0" w:type="dxa"/>
              <w:left w:w="100.0" w:type="dxa"/>
              <w:bottom w:w="100.0" w:type="dxa"/>
              <w:right w:w="100.0" w:type="dxa"/>
            </w:tcMar>
            <w:vAlign w:val="top"/>
          </w:tcPr>
          <w:p w:rsidR="00000000" w:rsidDel="00000000" w:rsidP="00000000" w:rsidRDefault="00000000" w:rsidRPr="00000000" w14:paraId="00000084">
            <w:pPr>
              <w:widowControl w:val="0"/>
              <w:spacing w:line="240" w:lineRule="auto"/>
              <w:ind w:left="113.75976562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0.1m x 0.1 m</w:t>
            </w:r>
          </w:p>
        </w:tc>
      </w:tr>
    </w:tbl>
    <w:p w:rsidR="00000000" w:rsidDel="00000000" w:rsidP="00000000" w:rsidRDefault="00000000" w:rsidRPr="00000000" w14:paraId="00000085">
      <w:pPr>
        <w:widowControl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6">
      <w:pPr>
        <w:widowControl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7">
      <w:pPr>
        <w:widowControl w:val="0"/>
        <w:spacing w:line="327.30199813842773" w:lineRule="auto"/>
        <w:ind w:left="132.71987915039062" w:right="577.799072265625" w:firstLine="0.9600830078125"/>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Bar screen racks made of stainless steel fitted in a frame and placed at an angle of 60</w:t>
      </w:r>
      <w:r w:rsidDel="00000000" w:rsidR="00000000" w:rsidRPr="00000000">
        <w:rPr>
          <w:rFonts w:ascii="Times New Roman" w:cs="Times New Roman" w:eastAsia="Times New Roman" w:hAnsi="Times New Roman"/>
          <w:sz w:val="26.799999872843426"/>
          <w:szCs w:val="26.799999872843426"/>
          <w:vertAlign w:val="superscript"/>
          <w:rtl w:val="0"/>
        </w:rPr>
        <w:t xml:space="preserve">0 </w:t>
      </w:r>
      <w:r w:rsidDel="00000000" w:rsidR="00000000" w:rsidRPr="00000000">
        <w:rPr>
          <w:rFonts w:ascii="Times New Roman" w:cs="Times New Roman" w:eastAsia="Times New Roman" w:hAnsi="Times New Roman"/>
          <w:sz w:val="16.079999923706055"/>
          <w:szCs w:val="16.079999923706055"/>
          <w:rtl w:val="0"/>
        </w:rPr>
        <w:t xml:space="preserve"> </w:t>
      </w:r>
      <w:r w:rsidDel="00000000" w:rsidR="00000000" w:rsidRPr="00000000">
        <w:rPr>
          <w:rFonts w:ascii="Times New Roman" w:cs="Times New Roman" w:eastAsia="Times New Roman" w:hAnsi="Times New Roman"/>
          <w:sz w:val="24"/>
          <w:szCs w:val="24"/>
          <w:rtl w:val="0"/>
        </w:rPr>
        <w:t xml:space="preserve">to the horizontal leaning away from the incoming side.  </w:t>
      </w:r>
    </w:p>
    <w:p w:rsidR="00000000" w:rsidDel="00000000" w:rsidP="00000000" w:rsidRDefault="00000000" w:rsidRPr="00000000" w14:paraId="00000088">
      <w:pPr>
        <w:widowControl w:val="0"/>
        <w:spacing w:before="449.459228515625" w:line="240" w:lineRule="auto"/>
        <w:ind w:left="133.43994140625"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Bar screen chamber </w:t>
      </w:r>
    </w:p>
    <w:tbl>
      <w:tblPr>
        <w:tblStyle w:val="Table6"/>
        <w:tblW w:w="8310.400390625" w:type="dxa"/>
        <w:jc w:val="left"/>
        <w:tblInd w:w="19.19998168945312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155.400390625"/>
        <w:gridCol w:w="4155"/>
        <w:tblGridChange w:id="0">
          <w:tblGrid>
            <w:gridCol w:w="4155.400390625"/>
            <w:gridCol w:w="4155"/>
          </w:tblGrid>
        </w:tblGridChange>
      </w:tblGrid>
      <w:tr>
        <w:trPr>
          <w:cantSplit w:val="0"/>
          <w:trHeight w:val="496.7993164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9">
            <w:pPr>
              <w:widowControl w:val="0"/>
              <w:spacing w:line="240" w:lineRule="auto"/>
              <w:ind w:left="113.9999389648437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Average hourly flow </w:t>
            </w:r>
          </w:p>
        </w:tc>
        <w:tc>
          <w:tcPr>
            <w:shd w:fill="auto" w:val="clear"/>
            <w:tcMar>
              <w:top w:w="100.0" w:type="dxa"/>
              <w:left w:w="100.0" w:type="dxa"/>
              <w:bottom w:w="100.0" w:type="dxa"/>
              <w:right w:w="100.0" w:type="dxa"/>
            </w:tcMar>
            <w:vAlign w:val="top"/>
          </w:tcPr>
          <w:p w:rsidR="00000000" w:rsidDel="00000000" w:rsidP="00000000" w:rsidRDefault="00000000" w:rsidRPr="00000000" w14:paraId="0000008A">
            <w:pPr>
              <w:widowControl w:val="0"/>
              <w:spacing w:line="240" w:lineRule="auto"/>
              <w:ind w:left="175.67993164062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5m</w:t>
            </w:r>
            <w:r w:rsidDel="00000000" w:rsidR="00000000" w:rsidRPr="00000000">
              <w:rPr>
                <w:rFonts w:ascii="Times New Roman" w:cs="Times New Roman" w:eastAsia="Times New Roman" w:hAnsi="Times New Roman"/>
                <w:sz w:val="26.799999872843426"/>
                <w:szCs w:val="26.799999872843426"/>
                <w:vertAlign w:val="superscript"/>
                <w:rtl w:val="0"/>
              </w:rPr>
              <w:t xml:space="preserve">3</w:t>
            </w:r>
            <w:r w:rsidDel="00000000" w:rsidR="00000000" w:rsidRPr="00000000">
              <w:rPr>
                <w:rFonts w:ascii="Times New Roman" w:cs="Times New Roman" w:eastAsia="Times New Roman" w:hAnsi="Times New Roman"/>
                <w:sz w:val="24"/>
                <w:szCs w:val="24"/>
                <w:rtl w:val="0"/>
              </w:rPr>
              <w:t xml:space="preserve">/hr or 0.0014m</w:t>
            </w:r>
            <w:r w:rsidDel="00000000" w:rsidR="00000000" w:rsidRPr="00000000">
              <w:rPr>
                <w:rFonts w:ascii="Times New Roman" w:cs="Times New Roman" w:eastAsia="Times New Roman" w:hAnsi="Times New Roman"/>
                <w:sz w:val="26.799999872843426"/>
                <w:szCs w:val="26.799999872843426"/>
                <w:vertAlign w:val="superscript"/>
                <w:rtl w:val="0"/>
              </w:rPr>
              <w:t xml:space="preserve">3</w:t>
            </w:r>
            <w:r w:rsidDel="00000000" w:rsidR="00000000" w:rsidRPr="00000000">
              <w:rPr>
                <w:rFonts w:ascii="Times New Roman" w:cs="Times New Roman" w:eastAsia="Times New Roman" w:hAnsi="Times New Roman"/>
                <w:sz w:val="24"/>
                <w:szCs w:val="24"/>
                <w:rtl w:val="0"/>
              </w:rPr>
              <w:t xml:space="preserve">/sec</w:t>
            </w:r>
          </w:p>
        </w:tc>
      </w:tr>
      <w:tr>
        <w:trPr>
          <w:cantSplit w:val="0"/>
          <w:trHeight w:val="496.798706054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B">
            <w:pPr>
              <w:widowControl w:val="0"/>
              <w:spacing w:line="240" w:lineRule="auto"/>
              <w:ind w:left="114.4799804687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Retention time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8C">
            <w:pPr>
              <w:widowControl w:val="0"/>
              <w:spacing w:line="240" w:lineRule="auto"/>
              <w:ind w:left="115.67993164062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min=0.083 h</w:t>
            </w:r>
          </w:p>
        </w:tc>
      </w:tr>
      <w:tr>
        <w:trPr>
          <w:cantSplit w:val="0"/>
          <w:trHeight w:val="494.40063476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D">
            <w:pPr>
              <w:widowControl w:val="0"/>
              <w:spacing w:line="240" w:lineRule="auto"/>
              <w:ind w:left="114.95986938476562"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volume of screen chamber </w:t>
            </w:r>
          </w:p>
        </w:tc>
        <w:tc>
          <w:tcPr>
            <w:shd w:fill="auto" w:val="clear"/>
            <w:tcMar>
              <w:top w:w="100.0" w:type="dxa"/>
              <w:left w:w="100.0" w:type="dxa"/>
              <w:bottom w:w="100.0" w:type="dxa"/>
              <w:right w:w="100.0" w:type="dxa"/>
            </w:tcMar>
            <w:vAlign w:val="top"/>
          </w:tcPr>
          <w:p w:rsidR="00000000" w:rsidDel="00000000" w:rsidP="00000000" w:rsidRDefault="00000000" w:rsidRPr="00000000" w14:paraId="0000008E">
            <w:pPr>
              <w:widowControl w:val="0"/>
              <w:spacing w:line="240" w:lineRule="auto"/>
              <w:ind w:left="115.679931640625" w:firstLine="0"/>
              <w:rPr>
                <w:rFonts w:ascii="Times New Roman" w:cs="Times New Roman" w:eastAsia="Times New Roman" w:hAnsi="Times New Roman"/>
                <w:sz w:val="26.799999872843426"/>
                <w:szCs w:val="26.799999872843426"/>
                <w:vertAlign w:val="superscript"/>
              </w:rPr>
            </w:pPr>
            <w:r w:rsidDel="00000000" w:rsidR="00000000" w:rsidRPr="00000000">
              <w:rPr>
                <w:rFonts w:ascii="Times New Roman" w:cs="Times New Roman" w:eastAsia="Times New Roman" w:hAnsi="Times New Roman"/>
                <w:sz w:val="24"/>
                <w:szCs w:val="24"/>
                <w:rtl w:val="0"/>
              </w:rPr>
              <w:t xml:space="preserve">5x0.083=0.42 m</w:t>
            </w:r>
            <w:r w:rsidDel="00000000" w:rsidR="00000000" w:rsidRPr="00000000">
              <w:rPr>
                <w:rFonts w:ascii="Times New Roman" w:cs="Times New Roman" w:eastAsia="Times New Roman" w:hAnsi="Times New Roman"/>
                <w:sz w:val="26.799999872843426"/>
                <w:szCs w:val="26.799999872843426"/>
                <w:vertAlign w:val="superscript"/>
                <w:rtl w:val="0"/>
              </w:rPr>
              <w:t xml:space="preserve">3</w:t>
            </w:r>
          </w:p>
        </w:tc>
      </w:tr>
      <w:tr>
        <w:trPr>
          <w:cantSplit w:val="0"/>
          <w:trHeight w:val="662.39990234375"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8F">
            <w:pPr>
              <w:widowControl w:val="0"/>
              <w:spacing w:line="240" w:lineRule="auto"/>
              <w:ind w:left="111.59988403320312"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provide a bar screen chamber of size 0.6 m x .1.00 m x1.00 +0.2 m FB</w:t>
            </w:r>
          </w:p>
        </w:tc>
      </w:tr>
    </w:tbl>
    <w:p w:rsidR="00000000" w:rsidDel="00000000" w:rsidP="00000000" w:rsidRDefault="00000000" w:rsidRPr="00000000" w14:paraId="00000091">
      <w:pPr>
        <w:widowControl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2">
      <w:pPr>
        <w:widowControl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3">
      <w:pPr>
        <w:widowControl w:val="0"/>
        <w:spacing w:line="240" w:lineRule="auto"/>
        <w:ind w:left="133.67996215820312" w:firstLine="0"/>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2.Equalization Tank</w:t>
      </w:r>
    </w:p>
    <w:tbl>
      <w:tblPr>
        <w:tblStyle w:val="Table7"/>
        <w:tblW w:w="8310.400390625" w:type="dxa"/>
        <w:jc w:val="left"/>
        <w:tblInd w:w="19.19998168945312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155.400390625"/>
        <w:gridCol w:w="4155"/>
        <w:tblGridChange w:id="0">
          <w:tblGrid>
            <w:gridCol w:w="4155.400390625"/>
            <w:gridCol w:w="4155"/>
          </w:tblGrid>
        </w:tblGridChange>
      </w:tblGrid>
      <w:tr>
        <w:trPr>
          <w:cantSplit w:val="0"/>
          <w:trHeight w:val="494.399414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4">
            <w:pPr>
              <w:widowControl w:val="0"/>
              <w:spacing w:line="240" w:lineRule="auto"/>
              <w:ind w:right="1417.7206420898438"/>
              <w:jc w:val="righ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Parameters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95">
            <w:pPr>
              <w:widowControl w:val="0"/>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Value/ Calculation</w:t>
            </w:r>
          </w:p>
        </w:tc>
      </w:tr>
      <w:tr>
        <w:trPr>
          <w:cantSplit w:val="0"/>
          <w:trHeight w:val="496.8005371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6">
            <w:pPr>
              <w:widowControl w:val="0"/>
              <w:spacing w:line="240" w:lineRule="auto"/>
              <w:ind w:left="120.47988891601562"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STP quantity </w:t>
            </w:r>
          </w:p>
        </w:tc>
        <w:tc>
          <w:tcPr>
            <w:shd w:fill="auto" w:val="clear"/>
            <w:tcMar>
              <w:top w:w="100.0" w:type="dxa"/>
              <w:left w:w="100.0" w:type="dxa"/>
              <w:bottom w:w="100.0" w:type="dxa"/>
              <w:right w:w="100.0" w:type="dxa"/>
            </w:tcMar>
            <w:vAlign w:val="top"/>
          </w:tcPr>
          <w:p w:rsidR="00000000" w:rsidDel="00000000" w:rsidP="00000000" w:rsidRDefault="00000000" w:rsidRPr="00000000" w14:paraId="00000097">
            <w:pPr>
              <w:widowControl w:val="0"/>
              <w:spacing w:line="240" w:lineRule="auto"/>
              <w:ind w:left="134.63989257812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120 KLD</w:t>
            </w:r>
          </w:p>
        </w:tc>
      </w:tr>
      <w:tr>
        <w:trPr>
          <w:cantSplit w:val="0"/>
          <w:trHeight w:val="496.8005371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8">
            <w:pPr>
              <w:widowControl w:val="0"/>
              <w:spacing w:line="240" w:lineRule="auto"/>
              <w:ind w:left="114.95986938476562"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Hourly average flow </w:t>
            </w:r>
          </w:p>
        </w:tc>
        <w:tc>
          <w:tcPr>
            <w:shd w:fill="auto" w:val="clear"/>
            <w:tcMar>
              <w:top w:w="100.0" w:type="dxa"/>
              <w:left w:w="100.0" w:type="dxa"/>
              <w:bottom w:w="100.0" w:type="dxa"/>
              <w:right w:w="100.0" w:type="dxa"/>
            </w:tcMar>
            <w:vAlign w:val="top"/>
          </w:tcPr>
          <w:p w:rsidR="00000000" w:rsidDel="00000000" w:rsidP="00000000" w:rsidRDefault="00000000" w:rsidRPr="00000000" w14:paraId="00000099">
            <w:pPr>
              <w:widowControl w:val="0"/>
              <w:spacing w:line="240" w:lineRule="auto"/>
              <w:ind w:left="115.67993164062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5m</w:t>
            </w:r>
            <w:r w:rsidDel="00000000" w:rsidR="00000000" w:rsidRPr="00000000">
              <w:rPr>
                <w:rFonts w:ascii="Times New Roman" w:cs="Times New Roman" w:eastAsia="Times New Roman" w:hAnsi="Times New Roman"/>
                <w:sz w:val="26.799999872843426"/>
                <w:szCs w:val="26.799999872843426"/>
                <w:vertAlign w:val="superscript"/>
                <w:rtl w:val="0"/>
              </w:rPr>
              <w:t xml:space="preserve">3</w:t>
            </w:r>
            <w:r w:rsidDel="00000000" w:rsidR="00000000" w:rsidRPr="00000000">
              <w:rPr>
                <w:rFonts w:ascii="Times New Roman" w:cs="Times New Roman" w:eastAsia="Times New Roman" w:hAnsi="Times New Roman"/>
                <w:sz w:val="24"/>
                <w:szCs w:val="24"/>
                <w:rtl w:val="0"/>
              </w:rPr>
              <w:t xml:space="preserve">/hr</w:t>
            </w:r>
          </w:p>
        </w:tc>
      </w:tr>
      <w:tr>
        <w:trPr>
          <w:cantSplit w:val="0"/>
          <w:trHeight w:val="494.40063476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A">
            <w:pPr>
              <w:widowControl w:val="0"/>
              <w:spacing w:line="240" w:lineRule="auto"/>
              <w:ind w:left="111.59988403320312"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retention time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9B">
            <w:pPr>
              <w:widowControl w:val="0"/>
              <w:spacing w:line="240" w:lineRule="auto"/>
              <w:ind w:left="118.560180664062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 hrs (assume)</w:t>
            </w:r>
          </w:p>
        </w:tc>
      </w:tr>
      <w:tr>
        <w:trPr>
          <w:cantSplit w:val="0"/>
          <w:trHeight w:val="496.798706054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C">
            <w:pPr>
              <w:widowControl w:val="0"/>
              <w:spacing w:line="240" w:lineRule="auto"/>
              <w:ind w:left="113.27987670898438"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Equalization tank volume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9D">
            <w:pPr>
              <w:widowControl w:val="0"/>
              <w:spacing w:line="240" w:lineRule="auto"/>
              <w:ind w:left="118.560180664062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6x5 = 30 m</w:t>
            </w:r>
            <w:r w:rsidDel="00000000" w:rsidR="00000000" w:rsidRPr="00000000">
              <w:rPr>
                <w:rFonts w:ascii="Times New Roman" w:cs="Times New Roman" w:eastAsia="Times New Roman" w:hAnsi="Times New Roman"/>
                <w:sz w:val="26.799999872843426"/>
                <w:szCs w:val="26.799999872843426"/>
                <w:vertAlign w:val="superscript"/>
                <w:rtl w:val="0"/>
              </w:rPr>
              <w:t xml:space="preserve">3</w:t>
            </w:r>
            <w:r w:rsidDel="00000000" w:rsidR="00000000" w:rsidRPr="00000000">
              <w:rPr>
                <w:rFonts w:ascii="Times New Roman" w:cs="Times New Roman" w:eastAsia="Times New Roman" w:hAnsi="Times New Roman"/>
                <w:sz w:val="24"/>
                <w:szCs w:val="24"/>
                <w:rtl w:val="0"/>
              </w:rPr>
              <w:t xml:space="preserve">/hr</w:t>
            </w:r>
          </w:p>
        </w:tc>
      </w:tr>
      <w:tr>
        <w:trPr>
          <w:cantSplit w:val="0"/>
          <w:trHeight w:val="496.799926757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E">
            <w:pPr>
              <w:widowControl w:val="0"/>
              <w:spacing w:line="240" w:lineRule="auto"/>
              <w:ind w:left="113.27987670898438"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Free board </w:t>
            </w:r>
          </w:p>
        </w:tc>
        <w:tc>
          <w:tcPr>
            <w:shd w:fill="auto" w:val="clear"/>
            <w:tcMar>
              <w:top w:w="100.0" w:type="dxa"/>
              <w:left w:w="100.0" w:type="dxa"/>
              <w:bottom w:w="100.0" w:type="dxa"/>
              <w:right w:w="100.0" w:type="dxa"/>
            </w:tcMar>
            <w:vAlign w:val="top"/>
          </w:tcPr>
          <w:p w:rsidR="00000000" w:rsidDel="00000000" w:rsidP="00000000" w:rsidRDefault="00000000" w:rsidRPr="00000000" w14:paraId="0000009F">
            <w:pPr>
              <w:widowControl w:val="0"/>
              <w:spacing w:line="240" w:lineRule="auto"/>
              <w:ind w:left="113.75976562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0.3 to 0.5 m</w:t>
            </w:r>
          </w:p>
        </w:tc>
      </w:tr>
      <w:tr>
        <w:trPr>
          <w:cantSplit w:val="0"/>
          <w:trHeight w:val="495.00122070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0">
            <w:pPr>
              <w:widowControl w:val="0"/>
              <w:spacing w:line="240" w:lineRule="auto"/>
              <w:ind w:left="115.43991088867188"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water depth in tank (excluding F B) </w:t>
            </w:r>
          </w:p>
        </w:tc>
        <w:tc>
          <w:tcPr>
            <w:shd w:fill="auto" w:val="clear"/>
            <w:tcMar>
              <w:top w:w="100.0" w:type="dxa"/>
              <w:left w:w="100.0" w:type="dxa"/>
              <w:bottom w:w="100.0" w:type="dxa"/>
              <w:right w:w="100.0" w:type="dxa"/>
            </w:tcMar>
            <w:vAlign w:val="top"/>
          </w:tcPr>
          <w:p w:rsidR="00000000" w:rsidDel="00000000" w:rsidP="00000000" w:rsidRDefault="00000000" w:rsidRPr="00000000" w14:paraId="000000A1">
            <w:pPr>
              <w:widowControl w:val="0"/>
              <w:spacing w:line="240" w:lineRule="auto"/>
              <w:ind w:left="115.199584960937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to 2.5 m</w:t>
            </w:r>
          </w:p>
        </w:tc>
      </w:tr>
      <w:tr>
        <w:trPr>
          <w:cantSplit w:val="0"/>
          <w:trHeight w:val="496.798706054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2">
            <w:pPr>
              <w:widowControl w:val="0"/>
              <w:spacing w:line="240" w:lineRule="auto"/>
              <w:ind w:left="114.4799804687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Tank area </w:t>
            </w:r>
          </w:p>
        </w:tc>
        <w:tc>
          <w:tcPr>
            <w:shd w:fill="auto" w:val="clear"/>
            <w:tcMar>
              <w:top w:w="100.0" w:type="dxa"/>
              <w:left w:w="100.0" w:type="dxa"/>
              <w:bottom w:w="100.0" w:type="dxa"/>
              <w:right w:w="100.0" w:type="dxa"/>
            </w:tcMar>
            <w:vAlign w:val="top"/>
          </w:tcPr>
          <w:p w:rsidR="00000000" w:rsidDel="00000000" w:rsidP="00000000" w:rsidRDefault="00000000" w:rsidRPr="00000000" w14:paraId="000000A3">
            <w:pPr>
              <w:widowControl w:val="0"/>
              <w:spacing w:line="240" w:lineRule="auto"/>
              <w:ind w:left="118.3197021484375" w:firstLine="0"/>
              <w:rPr>
                <w:rFonts w:ascii="Times New Roman" w:cs="Times New Roman" w:eastAsia="Times New Roman" w:hAnsi="Times New Roman"/>
                <w:sz w:val="26.799999872843426"/>
                <w:szCs w:val="26.799999872843426"/>
                <w:vertAlign w:val="superscript"/>
              </w:rPr>
            </w:pPr>
            <w:r w:rsidDel="00000000" w:rsidR="00000000" w:rsidRPr="00000000">
              <w:rPr>
                <w:rFonts w:ascii="Times New Roman" w:cs="Times New Roman" w:eastAsia="Times New Roman" w:hAnsi="Times New Roman"/>
                <w:sz w:val="24"/>
                <w:szCs w:val="24"/>
                <w:rtl w:val="0"/>
              </w:rPr>
              <w:t xml:space="preserve">30/2 = 15 m</w:t>
            </w:r>
            <w:r w:rsidDel="00000000" w:rsidR="00000000" w:rsidRPr="00000000">
              <w:rPr>
                <w:rFonts w:ascii="Times New Roman" w:cs="Times New Roman" w:eastAsia="Times New Roman" w:hAnsi="Times New Roman"/>
                <w:sz w:val="26.799999872843426"/>
                <w:szCs w:val="26.799999872843426"/>
                <w:vertAlign w:val="superscript"/>
                <w:rtl w:val="0"/>
              </w:rPr>
              <w:t xml:space="preserve">2</w:t>
            </w:r>
          </w:p>
        </w:tc>
      </w:tr>
      <w:tr>
        <w:trPr>
          <w:cantSplit w:val="0"/>
          <w:trHeight w:val="66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A4">
            <w:pPr>
              <w:widowControl w:val="0"/>
              <w:spacing w:line="240" w:lineRule="auto"/>
              <w:ind w:left="114.23995971679688"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Provide equalization tank of size 4.0 m x 4.0 m x 2.0 m +0.5 m </w:t>
            </w:r>
          </w:p>
        </w:tc>
      </w:tr>
    </w:tbl>
    <w:p w:rsidR="00000000" w:rsidDel="00000000" w:rsidP="00000000" w:rsidRDefault="00000000" w:rsidRPr="00000000" w14:paraId="000000A6">
      <w:pPr>
        <w:widowControl w:val="0"/>
        <w:spacing w:line="240" w:lineRule="auto"/>
        <w:ind w:left="0" w:firstLine="0"/>
        <w:rPr>
          <w:rFonts w:ascii="Times New Roman" w:cs="Times New Roman" w:eastAsia="Times New Roman" w:hAnsi="Times New Roman"/>
          <w:sz w:val="22.079999923706055"/>
          <w:szCs w:val="22.079999923706055"/>
        </w:rPr>
      </w:pPr>
      <w:r w:rsidDel="00000000" w:rsidR="00000000" w:rsidRPr="00000000">
        <w:rPr>
          <w:rtl w:val="0"/>
        </w:rPr>
      </w:r>
    </w:p>
    <w:p w:rsidR="00000000" w:rsidDel="00000000" w:rsidP="00000000" w:rsidRDefault="00000000" w:rsidRPr="00000000" w14:paraId="000000A7">
      <w:pPr>
        <w:widowControl w:val="0"/>
        <w:spacing w:line="276" w:lineRule="auto"/>
        <w:ind w:left="3056.999969482422" w:firstLine="0"/>
        <w:jc w:val="left"/>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SAMPLE FORMAT III </w:t>
      </w:r>
    </w:p>
    <w:p w:rsidR="00000000" w:rsidDel="00000000" w:rsidP="00000000" w:rsidRDefault="00000000" w:rsidRPr="00000000" w14:paraId="000000A8">
      <w:pPr>
        <w:widowControl w:val="0"/>
        <w:spacing w:line="276" w:lineRule="auto"/>
        <w:ind w:left="3056.999969482422" w:firstLine="0"/>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A9">
      <w:pPr>
        <w:widowControl w:val="0"/>
        <w:spacing w:line="276" w:lineRule="auto"/>
        <w:jc w:val="center"/>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MILESTONE CHART (as in order of execution)</w:t>
      </w:r>
    </w:p>
    <w:p w:rsidR="00000000" w:rsidDel="00000000" w:rsidP="00000000" w:rsidRDefault="00000000" w:rsidRPr="00000000" w14:paraId="000000AA">
      <w:pPr>
        <w:widowControl w:val="0"/>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AB">
      <w:pPr>
        <w:widowControl w:val="0"/>
        <w:ind w:left="-708.6614173228347" w:firstLine="0"/>
        <w:jc w:val="center"/>
        <w:rPr>
          <w:rFonts w:ascii="Times New Roman" w:cs="Times New Roman" w:eastAsia="Times New Roman" w:hAnsi="Times New Roman"/>
          <w:b w:val="1"/>
          <w:i w:val="1"/>
          <w:sz w:val="26"/>
          <w:szCs w:val="26"/>
        </w:rPr>
      </w:pPr>
      <w:r w:rsidDel="00000000" w:rsidR="00000000" w:rsidRPr="00000000">
        <w:rPr>
          <w:rFonts w:ascii="Times New Roman" w:cs="Times New Roman" w:eastAsia="Times New Roman" w:hAnsi="Times New Roman"/>
          <w:b w:val="1"/>
          <w:i w:val="1"/>
          <w:sz w:val="26"/>
          <w:szCs w:val="26"/>
          <w:rtl w:val="0"/>
        </w:rPr>
        <w:t xml:space="preserve">The number and items in each milestone shall be finalized based on the execution order. The order and category of milestones may be changed according to the respective projects. Kindly limit the milestone number to 7. </w:t>
      </w:r>
    </w:p>
    <w:p w:rsidR="00000000" w:rsidDel="00000000" w:rsidP="00000000" w:rsidRDefault="00000000" w:rsidRPr="00000000" w14:paraId="000000AC">
      <w:pPr>
        <w:widowControl w:val="0"/>
        <w:ind w:left="-708.6614173228347" w:firstLine="0"/>
        <w:jc w:val="center"/>
        <w:rPr>
          <w:rFonts w:ascii="Times New Roman" w:cs="Times New Roman" w:eastAsia="Times New Roman" w:hAnsi="Times New Roman"/>
          <w:b w:val="1"/>
          <w:i w:val="1"/>
          <w:sz w:val="24"/>
          <w:szCs w:val="24"/>
          <w:highlight w:val="yellow"/>
        </w:rPr>
      </w:pPr>
      <w:r w:rsidDel="00000000" w:rsidR="00000000" w:rsidRPr="00000000">
        <w:rPr>
          <w:rtl w:val="0"/>
        </w:rPr>
      </w:r>
    </w:p>
    <w:tbl>
      <w:tblPr>
        <w:tblStyle w:val="Table8"/>
        <w:tblpPr w:leftFromText="180" w:rightFromText="180" w:topFromText="180" w:bottomFromText="180" w:vertAnchor="text" w:horzAnchor="text" w:tblpX="-860.8000183105463" w:tblpY="0"/>
        <w:tblW w:w="1021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40"/>
        <w:gridCol w:w="4290"/>
        <w:gridCol w:w="510"/>
        <w:gridCol w:w="540"/>
        <w:gridCol w:w="630"/>
        <w:gridCol w:w="495"/>
        <w:gridCol w:w="1200"/>
        <w:gridCol w:w="2010"/>
        <w:tblGridChange w:id="0">
          <w:tblGrid>
            <w:gridCol w:w="540"/>
            <w:gridCol w:w="4290"/>
            <w:gridCol w:w="510"/>
            <w:gridCol w:w="540"/>
            <w:gridCol w:w="630"/>
            <w:gridCol w:w="495"/>
            <w:gridCol w:w="1200"/>
            <w:gridCol w:w="2010"/>
          </w:tblGrid>
        </w:tblGridChange>
      </w:tblGrid>
      <w:tr>
        <w:trPr>
          <w:cantSplit w:val="0"/>
          <w:trHeight w:val="840" w:hRule="atLeast"/>
          <w:tblHeader w:val="0"/>
        </w:trPr>
        <w:tc>
          <w:tcPr/>
          <w:p w:rsidR="00000000" w:rsidDel="00000000" w:rsidP="00000000" w:rsidRDefault="00000000" w:rsidRPr="00000000" w14:paraId="000000AD">
            <w:pPr>
              <w:widowControl w:val="0"/>
              <w:spacing w:before="0" w:line="240" w:lineRule="auto"/>
              <w:jc w:val="center"/>
              <w:rPr>
                <w:rFonts w:ascii="Times New Roman" w:cs="Times New Roman" w:eastAsia="Times New Roman" w:hAnsi="Times New Roman"/>
                <w:b w:val="1"/>
                <w:sz w:val="22.079999923706055"/>
                <w:szCs w:val="22.079999923706055"/>
              </w:rPr>
            </w:pPr>
            <w:r w:rsidDel="00000000" w:rsidR="00000000" w:rsidRPr="00000000">
              <w:rPr>
                <w:rFonts w:ascii="Times New Roman" w:cs="Times New Roman" w:eastAsia="Times New Roman" w:hAnsi="Times New Roman"/>
                <w:b w:val="1"/>
                <w:sz w:val="22.079999923706055"/>
                <w:szCs w:val="22.079999923706055"/>
                <w:rtl w:val="0"/>
              </w:rPr>
              <w:t xml:space="preserve">Sl.</w:t>
            </w:r>
          </w:p>
          <w:p w:rsidR="00000000" w:rsidDel="00000000" w:rsidP="00000000" w:rsidRDefault="00000000" w:rsidRPr="00000000" w14:paraId="000000AE">
            <w:pPr>
              <w:widowControl w:val="0"/>
              <w:spacing w:before="0" w:line="240" w:lineRule="auto"/>
              <w:jc w:val="center"/>
              <w:rPr>
                <w:rFonts w:ascii="Times New Roman" w:cs="Times New Roman" w:eastAsia="Times New Roman" w:hAnsi="Times New Roman"/>
                <w:b w:val="1"/>
                <w:sz w:val="22.079999923706055"/>
                <w:szCs w:val="22.079999923706055"/>
              </w:rPr>
            </w:pPr>
            <w:r w:rsidDel="00000000" w:rsidR="00000000" w:rsidRPr="00000000">
              <w:rPr>
                <w:rFonts w:ascii="Times New Roman" w:cs="Times New Roman" w:eastAsia="Times New Roman" w:hAnsi="Times New Roman"/>
                <w:b w:val="1"/>
                <w:sz w:val="22.079999923706055"/>
                <w:szCs w:val="22.079999923706055"/>
                <w:rtl w:val="0"/>
              </w:rPr>
              <w:t xml:space="preserve">No.</w:t>
            </w:r>
          </w:p>
        </w:tc>
        <w:tc>
          <w:tcPr/>
          <w:p w:rsidR="00000000" w:rsidDel="00000000" w:rsidP="00000000" w:rsidRDefault="00000000" w:rsidRPr="00000000" w14:paraId="000000AF">
            <w:pPr>
              <w:widowControl w:val="0"/>
              <w:spacing w:line="240" w:lineRule="auto"/>
              <w:jc w:val="center"/>
              <w:rPr>
                <w:rFonts w:ascii="Times New Roman" w:cs="Times New Roman" w:eastAsia="Times New Roman" w:hAnsi="Times New Roman"/>
                <w:b w:val="1"/>
                <w:sz w:val="22.079999923706055"/>
                <w:szCs w:val="22.079999923706055"/>
              </w:rPr>
            </w:pPr>
            <w:r w:rsidDel="00000000" w:rsidR="00000000" w:rsidRPr="00000000">
              <w:rPr>
                <w:rFonts w:ascii="Times New Roman" w:cs="Times New Roman" w:eastAsia="Times New Roman" w:hAnsi="Times New Roman"/>
                <w:b w:val="1"/>
                <w:sz w:val="22.079999923706055"/>
                <w:szCs w:val="22.079999923706055"/>
                <w:rtl w:val="0"/>
              </w:rPr>
              <w:t xml:space="preserve">Description </w:t>
            </w:r>
          </w:p>
        </w:tc>
        <w:tc>
          <w:tcPr/>
          <w:p w:rsidR="00000000" w:rsidDel="00000000" w:rsidP="00000000" w:rsidRDefault="00000000" w:rsidRPr="00000000" w14:paraId="000000B0">
            <w:pPr>
              <w:widowControl w:val="0"/>
              <w:spacing w:line="240" w:lineRule="auto"/>
              <w:jc w:val="center"/>
              <w:rPr>
                <w:rFonts w:ascii="Times New Roman" w:cs="Times New Roman" w:eastAsia="Times New Roman" w:hAnsi="Times New Roman"/>
                <w:b w:val="1"/>
                <w:sz w:val="22.079999923706055"/>
                <w:szCs w:val="22.079999923706055"/>
              </w:rPr>
            </w:pPr>
            <w:r w:rsidDel="00000000" w:rsidR="00000000" w:rsidRPr="00000000">
              <w:rPr>
                <w:rFonts w:ascii="Times New Roman" w:cs="Times New Roman" w:eastAsia="Times New Roman" w:hAnsi="Times New Roman"/>
                <w:b w:val="1"/>
                <w:sz w:val="22.079999923706055"/>
                <w:szCs w:val="22.079999923706055"/>
                <w:rtl w:val="0"/>
              </w:rPr>
              <w:t xml:space="preserve">No </w:t>
            </w:r>
          </w:p>
        </w:tc>
        <w:tc>
          <w:tcPr/>
          <w:p w:rsidR="00000000" w:rsidDel="00000000" w:rsidP="00000000" w:rsidRDefault="00000000" w:rsidRPr="00000000" w14:paraId="000000B1">
            <w:pPr>
              <w:widowControl w:val="0"/>
              <w:spacing w:line="240" w:lineRule="auto"/>
              <w:jc w:val="center"/>
              <w:rPr>
                <w:rFonts w:ascii="Times New Roman" w:cs="Times New Roman" w:eastAsia="Times New Roman" w:hAnsi="Times New Roman"/>
                <w:b w:val="1"/>
                <w:sz w:val="22.079999923706055"/>
                <w:szCs w:val="22.079999923706055"/>
              </w:rPr>
            </w:pPr>
            <w:r w:rsidDel="00000000" w:rsidR="00000000" w:rsidRPr="00000000">
              <w:rPr>
                <w:rFonts w:ascii="Times New Roman" w:cs="Times New Roman" w:eastAsia="Times New Roman" w:hAnsi="Times New Roman"/>
                <w:b w:val="1"/>
                <w:sz w:val="22.079999923706055"/>
                <w:szCs w:val="22.079999923706055"/>
                <w:rtl w:val="0"/>
              </w:rPr>
              <w:t xml:space="preserve">L </w:t>
            </w:r>
          </w:p>
        </w:tc>
        <w:tc>
          <w:tcPr/>
          <w:p w:rsidR="00000000" w:rsidDel="00000000" w:rsidP="00000000" w:rsidRDefault="00000000" w:rsidRPr="00000000" w14:paraId="000000B2">
            <w:pPr>
              <w:widowControl w:val="0"/>
              <w:spacing w:line="240" w:lineRule="auto"/>
              <w:jc w:val="center"/>
              <w:rPr>
                <w:rFonts w:ascii="Times New Roman" w:cs="Times New Roman" w:eastAsia="Times New Roman" w:hAnsi="Times New Roman"/>
                <w:b w:val="1"/>
                <w:sz w:val="22.079999923706055"/>
                <w:szCs w:val="22.079999923706055"/>
              </w:rPr>
            </w:pPr>
            <w:r w:rsidDel="00000000" w:rsidR="00000000" w:rsidRPr="00000000">
              <w:rPr>
                <w:rFonts w:ascii="Times New Roman" w:cs="Times New Roman" w:eastAsia="Times New Roman" w:hAnsi="Times New Roman"/>
                <w:b w:val="1"/>
                <w:sz w:val="22.079999923706055"/>
                <w:szCs w:val="22.079999923706055"/>
                <w:rtl w:val="0"/>
              </w:rPr>
              <w:t xml:space="preserve">B </w:t>
            </w:r>
          </w:p>
        </w:tc>
        <w:tc>
          <w:tcPr/>
          <w:p w:rsidR="00000000" w:rsidDel="00000000" w:rsidP="00000000" w:rsidRDefault="00000000" w:rsidRPr="00000000" w14:paraId="000000B3">
            <w:pPr>
              <w:widowControl w:val="0"/>
              <w:spacing w:line="240" w:lineRule="auto"/>
              <w:jc w:val="center"/>
              <w:rPr>
                <w:rFonts w:ascii="Times New Roman" w:cs="Times New Roman" w:eastAsia="Times New Roman" w:hAnsi="Times New Roman"/>
                <w:b w:val="1"/>
                <w:sz w:val="22.079999923706055"/>
                <w:szCs w:val="22.079999923706055"/>
              </w:rPr>
            </w:pPr>
            <w:r w:rsidDel="00000000" w:rsidR="00000000" w:rsidRPr="00000000">
              <w:rPr>
                <w:rFonts w:ascii="Times New Roman" w:cs="Times New Roman" w:eastAsia="Times New Roman" w:hAnsi="Times New Roman"/>
                <w:b w:val="1"/>
                <w:sz w:val="22.079999923706055"/>
                <w:szCs w:val="22.079999923706055"/>
                <w:rtl w:val="0"/>
              </w:rPr>
              <w:t xml:space="preserve">D </w:t>
            </w:r>
          </w:p>
        </w:tc>
        <w:tc>
          <w:tcPr/>
          <w:p w:rsidR="00000000" w:rsidDel="00000000" w:rsidP="00000000" w:rsidRDefault="00000000" w:rsidRPr="00000000" w14:paraId="000000B4">
            <w:pPr>
              <w:widowControl w:val="0"/>
              <w:spacing w:line="240" w:lineRule="auto"/>
              <w:jc w:val="center"/>
              <w:rPr>
                <w:rFonts w:ascii="Times New Roman" w:cs="Times New Roman" w:eastAsia="Times New Roman" w:hAnsi="Times New Roman"/>
                <w:b w:val="1"/>
                <w:sz w:val="22.079999923706055"/>
                <w:szCs w:val="22.079999923706055"/>
              </w:rPr>
            </w:pPr>
            <w:r w:rsidDel="00000000" w:rsidR="00000000" w:rsidRPr="00000000">
              <w:rPr>
                <w:rFonts w:ascii="Times New Roman" w:cs="Times New Roman" w:eastAsia="Times New Roman" w:hAnsi="Times New Roman"/>
                <w:b w:val="1"/>
                <w:sz w:val="22.079999923706055"/>
                <w:szCs w:val="22.079999923706055"/>
                <w:rtl w:val="0"/>
              </w:rPr>
              <w:t xml:space="preserve">Quantity</w:t>
            </w:r>
          </w:p>
          <w:p w:rsidR="00000000" w:rsidDel="00000000" w:rsidP="00000000" w:rsidRDefault="00000000" w:rsidRPr="00000000" w14:paraId="000000B5">
            <w:pPr>
              <w:widowControl w:val="0"/>
              <w:spacing w:line="240" w:lineRule="auto"/>
              <w:jc w:val="center"/>
              <w:rPr>
                <w:rFonts w:ascii="Times New Roman" w:cs="Times New Roman" w:eastAsia="Times New Roman" w:hAnsi="Times New Roman"/>
                <w:b w:val="1"/>
                <w:sz w:val="22.079999923706055"/>
                <w:szCs w:val="22.079999923706055"/>
              </w:rPr>
            </w:pPr>
            <w:r w:rsidDel="00000000" w:rsidR="00000000" w:rsidRPr="00000000">
              <w:rPr>
                <w:rFonts w:ascii="Times New Roman" w:cs="Times New Roman" w:eastAsia="Times New Roman" w:hAnsi="Times New Roman"/>
                <w:b w:val="1"/>
                <w:sz w:val="22.079999923706055"/>
                <w:szCs w:val="22.079999923706055"/>
                <w:rtl w:val="0"/>
              </w:rPr>
              <w:t xml:space="preserve">(unit) </w:t>
            </w:r>
          </w:p>
        </w:tc>
        <w:tc>
          <w:tcPr/>
          <w:p w:rsidR="00000000" w:rsidDel="00000000" w:rsidP="00000000" w:rsidRDefault="00000000" w:rsidRPr="00000000" w14:paraId="000000B6">
            <w:pPr>
              <w:widowControl w:val="0"/>
              <w:spacing w:line="240" w:lineRule="auto"/>
              <w:jc w:val="center"/>
              <w:rPr>
                <w:rFonts w:ascii="Times New Roman" w:cs="Times New Roman" w:eastAsia="Times New Roman" w:hAnsi="Times New Roman"/>
                <w:b w:val="1"/>
                <w:sz w:val="22.079999923706055"/>
                <w:szCs w:val="22.079999923706055"/>
              </w:rPr>
            </w:pPr>
            <w:r w:rsidDel="00000000" w:rsidR="00000000" w:rsidRPr="00000000">
              <w:rPr>
                <w:rFonts w:ascii="Times New Roman" w:cs="Times New Roman" w:eastAsia="Times New Roman" w:hAnsi="Times New Roman"/>
                <w:b w:val="1"/>
                <w:sz w:val="22.079999923706055"/>
                <w:szCs w:val="22.079999923706055"/>
                <w:rtl w:val="0"/>
              </w:rPr>
              <w:t xml:space="preserve">Milestone payment </w:t>
            </w:r>
          </w:p>
          <w:p w:rsidR="00000000" w:rsidDel="00000000" w:rsidP="00000000" w:rsidRDefault="00000000" w:rsidRPr="00000000" w14:paraId="000000B7">
            <w:pPr>
              <w:widowControl w:val="0"/>
              <w:spacing w:line="240" w:lineRule="auto"/>
              <w:jc w:val="center"/>
              <w:rPr>
                <w:rFonts w:ascii="Times New Roman" w:cs="Times New Roman" w:eastAsia="Times New Roman" w:hAnsi="Times New Roman"/>
                <w:b w:val="1"/>
                <w:sz w:val="22.079999923706055"/>
                <w:szCs w:val="22.079999923706055"/>
              </w:rPr>
            </w:pPr>
            <w:r w:rsidDel="00000000" w:rsidR="00000000" w:rsidRPr="00000000">
              <w:rPr>
                <w:rFonts w:ascii="Times New Roman" w:cs="Times New Roman" w:eastAsia="Times New Roman" w:hAnsi="Times New Roman"/>
                <w:b w:val="1"/>
                <w:sz w:val="22.079999923706055"/>
                <w:szCs w:val="22.079999923706055"/>
                <w:rtl w:val="0"/>
              </w:rPr>
              <w:t xml:space="preserve">(in %)</w:t>
            </w:r>
          </w:p>
        </w:tc>
      </w:tr>
      <w:tr>
        <w:trPr>
          <w:cantSplit w:val="0"/>
          <w:trHeight w:val="465" w:hRule="atLeast"/>
          <w:tblHeader w:val="0"/>
        </w:trPr>
        <w:tc>
          <w:tcPr>
            <w:gridSpan w:val="8"/>
          </w:tcPr>
          <w:p w:rsidR="00000000" w:rsidDel="00000000" w:rsidP="00000000" w:rsidRDefault="00000000" w:rsidRPr="00000000" w14:paraId="000000B8">
            <w:pPr>
              <w:widowControl w:val="0"/>
              <w:spacing w:line="240" w:lineRule="auto"/>
              <w:jc w:val="center"/>
              <w:rPr>
                <w:rFonts w:ascii="Times New Roman" w:cs="Times New Roman" w:eastAsia="Times New Roman" w:hAnsi="Times New Roman"/>
                <w:b w:val="1"/>
                <w:sz w:val="22.079999923706055"/>
                <w:szCs w:val="22.079999923706055"/>
              </w:rPr>
            </w:pPr>
            <w:r w:rsidDel="00000000" w:rsidR="00000000" w:rsidRPr="00000000">
              <w:rPr>
                <w:rFonts w:ascii="Times New Roman" w:cs="Times New Roman" w:eastAsia="Times New Roman" w:hAnsi="Times New Roman"/>
                <w:b w:val="1"/>
                <w:sz w:val="22.079999923706055"/>
                <w:szCs w:val="22.079999923706055"/>
                <w:rtl w:val="0"/>
              </w:rPr>
              <w:t xml:space="preserve">MILESTONE 1 (Site clearance and excavation)</w:t>
            </w:r>
          </w:p>
        </w:tc>
      </w:tr>
      <w:tr>
        <w:trPr>
          <w:cantSplit w:val="0"/>
          <w:trHeight w:val="975" w:hRule="atLeast"/>
          <w:tblHeader w:val="0"/>
        </w:trPr>
        <w:tc>
          <w:tcPr/>
          <w:p w:rsidR="00000000" w:rsidDel="00000000" w:rsidP="00000000" w:rsidRDefault="00000000" w:rsidRPr="00000000" w14:paraId="000000C0">
            <w:pPr>
              <w:widowControl w:val="0"/>
              <w:spacing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1</w:t>
            </w:r>
          </w:p>
        </w:tc>
        <w:tc>
          <w:tcPr>
            <w:gridSpan w:val="6"/>
          </w:tcPr>
          <w:p w:rsidR="00000000" w:rsidDel="00000000" w:rsidP="00000000" w:rsidRDefault="00000000" w:rsidRPr="00000000" w14:paraId="000000C1">
            <w:pPr>
              <w:widowControl w:val="0"/>
              <w:spacing w:before="23" w:line="264" w:lineRule="auto"/>
              <w:ind w:left="113.04962158203125" w:right="34.99755859375" w:hanging="0.220947265625"/>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highlight w:val="white"/>
                <w:rtl w:val="0"/>
              </w:rPr>
              <w:t xml:space="preserve">Site clearance including uprooting of rank vegetation, grass, brushwood, trees and saplings of girth up to 30 cm measured at a height of 1 m above ground level and removal of rubbish up to a distance of 50 m outside the periphery of the area cleared</w:t>
            </w:r>
            <w:r w:rsidDel="00000000" w:rsidR="00000000" w:rsidRPr="00000000">
              <w:rPr>
                <w:rtl w:val="0"/>
              </w:rPr>
            </w:r>
          </w:p>
        </w:tc>
        <w:tc>
          <w:tcPr>
            <w:vMerge w:val="restart"/>
            <w:vAlign w:val="center"/>
          </w:tcPr>
          <w:p w:rsidR="00000000" w:rsidDel="00000000" w:rsidP="00000000" w:rsidRDefault="00000000" w:rsidRPr="00000000" w14:paraId="000000C7">
            <w:pPr>
              <w:widowControl w:val="0"/>
              <w:spacing w:line="240" w:lineRule="auto"/>
              <w:jc w:val="center"/>
              <w:rPr>
                <w:rFonts w:ascii="Times New Roman" w:cs="Times New Roman" w:eastAsia="Times New Roman" w:hAnsi="Times New Roman"/>
                <w:sz w:val="22.079999923706055"/>
                <w:szCs w:val="22.079999923706055"/>
              </w:rPr>
            </w:pPr>
            <w:r w:rsidDel="00000000" w:rsidR="00000000" w:rsidRPr="00000000">
              <w:rPr>
                <w:rFonts w:ascii="Times New Roman" w:cs="Times New Roman" w:eastAsia="Times New Roman" w:hAnsi="Times New Roman"/>
                <w:sz w:val="22.079999923706055"/>
                <w:szCs w:val="22.079999923706055"/>
                <w:rtl w:val="0"/>
              </w:rPr>
              <w:t xml:space="preserve">.… %</w:t>
            </w:r>
          </w:p>
        </w:tc>
      </w:tr>
      <w:tr>
        <w:trPr>
          <w:cantSplit w:val="0"/>
          <w:trHeight w:val="495" w:hRule="atLeast"/>
          <w:tblHeader w:val="0"/>
        </w:trPr>
        <w:tc>
          <w:tcPr/>
          <w:p w:rsidR="00000000" w:rsidDel="00000000" w:rsidP="00000000" w:rsidRDefault="00000000" w:rsidRPr="00000000" w14:paraId="000000C8">
            <w:pPr>
              <w:widowControl w:val="0"/>
              <w:spacing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w:t>
            </w:r>
          </w:p>
        </w:tc>
        <w:tc>
          <w:tcPr/>
          <w:p w:rsidR="00000000" w:rsidDel="00000000" w:rsidP="00000000" w:rsidRDefault="00000000" w:rsidRPr="00000000" w14:paraId="000000C9">
            <w:pPr>
              <w:widowControl w:val="0"/>
              <w:spacing w:before="23" w:line="264" w:lineRule="auto"/>
              <w:ind w:left="113.04962158203125" w:right="34.99755859375" w:hanging="0.220947265625"/>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0CA">
            <w:pPr>
              <w:widowControl w:val="0"/>
              <w:spacing w:line="240" w:lineRule="auto"/>
              <w:jc w:val="center"/>
              <w:rPr>
                <w:rFonts w:ascii="Times" w:cs="Times" w:eastAsia="Times" w:hAnsi="Times"/>
                <w:sz w:val="22.079999923706055"/>
                <w:szCs w:val="22.079999923706055"/>
              </w:rPr>
            </w:pPr>
            <w:r w:rsidDel="00000000" w:rsidR="00000000" w:rsidRPr="00000000">
              <w:rPr>
                <w:rFonts w:ascii="Times" w:cs="Times" w:eastAsia="Times" w:hAnsi="Times"/>
                <w:sz w:val="22.079999923706055"/>
                <w:szCs w:val="22.079999923706055"/>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0CB">
            <w:pPr>
              <w:widowControl w:val="0"/>
              <w:spacing w:line="240" w:lineRule="auto"/>
              <w:rPr>
                <w:rFonts w:ascii="Times" w:cs="Times" w:eastAsia="Times" w:hAnsi="Times"/>
                <w:sz w:val="22.079999923706055"/>
                <w:szCs w:val="22.079999923706055"/>
              </w:rPr>
            </w:pPr>
            <w:r w:rsidDel="00000000" w:rsidR="00000000" w:rsidRPr="00000000">
              <w:rPr>
                <w:rFonts w:ascii="Times" w:cs="Times" w:eastAsia="Times" w:hAnsi="Times"/>
                <w:sz w:val="22.079999923706055"/>
                <w:szCs w:val="22.079999923706055"/>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0CC">
            <w:pPr>
              <w:widowControl w:val="0"/>
              <w:spacing w:line="240" w:lineRule="auto"/>
              <w:rPr>
                <w:rFonts w:ascii="Times" w:cs="Times" w:eastAsia="Times" w:hAnsi="Times"/>
                <w:sz w:val="22.079999923706055"/>
                <w:szCs w:val="22.079999923706055"/>
              </w:rPr>
            </w:pPr>
            <w:r w:rsidDel="00000000" w:rsidR="00000000" w:rsidRPr="00000000">
              <w:rPr>
                <w:rFonts w:ascii="Times" w:cs="Times" w:eastAsia="Times" w:hAnsi="Times"/>
                <w:sz w:val="22.079999923706055"/>
                <w:szCs w:val="22.079999923706055"/>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0CD">
            <w:pPr>
              <w:widowControl w:val="0"/>
              <w:spacing w:line="240" w:lineRule="auto"/>
              <w:rPr>
                <w:rFonts w:ascii="Times" w:cs="Times" w:eastAsia="Times" w:hAnsi="Times"/>
                <w:sz w:val="22.079999923706055"/>
                <w:szCs w:val="22.079999923706055"/>
              </w:rPr>
            </w:pPr>
            <w:r w:rsidDel="00000000" w:rsidR="00000000" w:rsidRPr="00000000">
              <w:rPr>
                <w:rFonts w:ascii="Times" w:cs="Times" w:eastAsia="Times" w:hAnsi="Times"/>
                <w:sz w:val="22.079999923706055"/>
                <w:szCs w:val="22.079999923706055"/>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0CE">
            <w:pPr>
              <w:widowControl w:val="0"/>
              <w:spacing w:line="240" w:lineRule="auto"/>
              <w:rPr>
                <w:rFonts w:ascii="Times" w:cs="Times" w:eastAsia="Times" w:hAnsi="Times"/>
                <w:sz w:val="22.079999923706055"/>
                <w:szCs w:val="22.079999923706055"/>
              </w:rPr>
            </w:pPr>
            <w:r w:rsidDel="00000000" w:rsidR="00000000" w:rsidRPr="00000000">
              <w:rPr>
                <w:rFonts w:ascii="Times" w:cs="Times" w:eastAsia="Times" w:hAnsi="Times"/>
                <w:sz w:val="22.079999923706055"/>
                <w:szCs w:val="22.079999923706055"/>
                <w:rtl w:val="0"/>
              </w:rPr>
              <w:t xml:space="preserve">….</w:t>
            </w:r>
          </w:p>
        </w:tc>
        <w:tc>
          <w:tcPr>
            <w:vMerge w:val="continue"/>
            <w:vAlign w:val="center"/>
          </w:tcPr>
          <w:p w:rsidR="00000000" w:rsidDel="00000000" w:rsidP="00000000" w:rsidRDefault="00000000" w:rsidRPr="00000000" w14:paraId="000000CF">
            <w:pPr>
              <w:widowControl w:val="0"/>
              <w:spacing w:after="0" w:before="0" w:line="240" w:lineRule="auto"/>
              <w:ind w:left="0" w:firstLine="0"/>
              <w:jc w:val="center"/>
              <w:rPr>
                <w:rFonts w:ascii="Times New Roman" w:cs="Times New Roman" w:eastAsia="Times New Roman" w:hAnsi="Times New Roman"/>
                <w:sz w:val="22.079999923706055"/>
                <w:szCs w:val="22.079999923706055"/>
              </w:rPr>
            </w:pPr>
            <w:r w:rsidDel="00000000" w:rsidR="00000000" w:rsidRPr="00000000">
              <w:rPr>
                <w:rtl w:val="0"/>
              </w:rPr>
            </w:r>
          </w:p>
        </w:tc>
      </w:tr>
      <w:tr>
        <w:trPr>
          <w:cantSplit w:val="0"/>
          <w:trHeight w:val="405" w:hRule="atLeast"/>
          <w:tblHeader w:val="0"/>
        </w:trPr>
        <w:tc>
          <w:tcPr/>
          <w:p w:rsidR="00000000" w:rsidDel="00000000" w:rsidP="00000000" w:rsidRDefault="00000000" w:rsidRPr="00000000" w14:paraId="000000D0">
            <w:pPr>
              <w:widowControl w:val="0"/>
              <w:spacing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b</w:t>
            </w:r>
          </w:p>
        </w:tc>
        <w:tc>
          <w:tcPr/>
          <w:p w:rsidR="00000000" w:rsidDel="00000000" w:rsidP="00000000" w:rsidRDefault="00000000" w:rsidRPr="00000000" w14:paraId="000000D1">
            <w:pPr>
              <w:widowControl w:val="0"/>
              <w:spacing w:before="23" w:line="264" w:lineRule="auto"/>
              <w:ind w:left="113.04962158203125" w:right="34.99755859375" w:hanging="0.220947265625"/>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0D2">
            <w:pPr>
              <w:widowControl w:val="0"/>
              <w:spacing w:line="240" w:lineRule="auto"/>
              <w:jc w:val="left"/>
              <w:rPr>
                <w:rFonts w:ascii="Times" w:cs="Times" w:eastAsia="Times" w:hAnsi="Times"/>
                <w:sz w:val="22.079999923706055"/>
                <w:szCs w:val="22.079999923706055"/>
              </w:rPr>
            </w:pPr>
            <w:r w:rsidDel="00000000" w:rsidR="00000000" w:rsidRPr="00000000">
              <w:rPr>
                <w:rFonts w:ascii="Times" w:cs="Times" w:eastAsia="Times" w:hAnsi="Times"/>
                <w:sz w:val="22.079999923706055"/>
                <w:szCs w:val="22.079999923706055"/>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0D3">
            <w:pPr>
              <w:widowControl w:val="0"/>
              <w:spacing w:line="240" w:lineRule="auto"/>
              <w:rPr>
                <w:rFonts w:ascii="Times" w:cs="Times" w:eastAsia="Times" w:hAnsi="Times"/>
                <w:sz w:val="22.079999923706055"/>
                <w:szCs w:val="22.079999923706055"/>
              </w:rPr>
            </w:pPr>
            <w:r w:rsidDel="00000000" w:rsidR="00000000" w:rsidRPr="00000000">
              <w:rPr>
                <w:rFonts w:ascii="Times" w:cs="Times" w:eastAsia="Times" w:hAnsi="Times"/>
                <w:sz w:val="22.079999923706055"/>
                <w:szCs w:val="22.079999923706055"/>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0D4">
            <w:pPr>
              <w:widowControl w:val="0"/>
              <w:spacing w:line="240" w:lineRule="auto"/>
              <w:rPr>
                <w:rFonts w:ascii="Times" w:cs="Times" w:eastAsia="Times" w:hAnsi="Times"/>
                <w:sz w:val="22.079999923706055"/>
                <w:szCs w:val="22.079999923706055"/>
              </w:rPr>
            </w:pPr>
            <w:r w:rsidDel="00000000" w:rsidR="00000000" w:rsidRPr="00000000">
              <w:rPr>
                <w:rFonts w:ascii="Times" w:cs="Times" w:eastAsia="Times" w:hAnsi="Times"/>
                <w:sz w:val="22.079999923706055"/>
                <w:szCs w:val="22.079999923706055"/>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0D5">
            <w:pPr>
              <w:widowControl w:val="0"/>
              <w:spacing w:line="240" w:lineRule="auto"/>
              <w:rPr>
                <w:rFonts w:ascii="Times" w:cs="Times" w:eastAsia="Times" w:hAnsi="Times"/>
                <w:sz w:val="22.079999923706055"/>
                <w:szCs w:val="22.079999923706055"/>
              </w:rPr>
            </w:pPr>
            <w:r w:rsidDel="00000000" w:rsidR="00000000" w:rsidRPr="00000000">
              <w:rPr>
                <w:rFonts w:ascii="Times" w:cs="Times" w:eastAsia="Times" w:hAnsi="Times"/>
                <w:sz w:val="22.079999923706055"/>
                <w:szCs w:val="22.079999923706055"/>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0D6">
            <w:pPr>
              <w:widowControl w:val="0"/>
              <w:spacing w:line="240" w:lineRule="auto"/>
              <w:rPr>
                <w:rFonts w:ascii="Times" w:cs="Times" w:eastAsia="Times" w:hAnsi="Times"/>
                <w:sz w:val="22.079999923706055"/>
                <w:szCs w:val="22.079999923706055"/>
              </w:rPr>
            </w:pPr>
            <w:r w:rsidDel="00000000" w:rsidR="00000000" w:rsidRPr="00000000">
              <w:rPr>
                <w:rFonts w:ascii="Times" w:cs="Times" w:eastAsia="Times" w:hAnsi="Times"/>
                <w:sz w:val="22.079999923706055"/>
                <w:szCs w:val="22.079999923706055"/>
                <w:rtl w:val="0"/>
              </w:rPr>
              <w:t xml:space="preserve">….</w:t>
            </w:r>
          </w:p>
        </w:tc>
        <w:tc>
          <w:tcPr>
            <w:vMerge w:val="continue"/>
            <w:vAlign w:val="center"/>
          </w:tcPr>
          <w:p w:rsidR="00000000" w:rsidDel="00000000" w:rsidP="00000000" w:rsidRDefault="00000000" w:rsidRPr="00000000" w14:paraId="000000D7">
            <w:pPr>
              <w:widowControl w:val="0"/>
              <w:spacing w:after="0" w:before="0" w:line="240" w:lineRule="auto"/>
              <w:ind w:left="0" w:firstLine="0"/>
              <w:jc w:val="center"/>
              <w:rPr>
                <w:rFonts w:ascii="Times New Roman" w:cs="Times New Roman" w:eastAsia="Times New Roman" w:hAnsi="Times New Roman"/>
                <w:sz w:val="22.079999923706055"/>
                <w:szCs w:val="22.079999923706055"/>
              </w:rPr>
            </w:pPr>
            <w:r w:rsidDel="00000000" w:rsidR="00000000" w:rsidRPr="00000000">
              <w:rPr>
                <w:rtl w:val="0"/>
              </w:rPr>
            </w:r>
          </w:p>
        </w:tc>
      </w:tr>
      <w:tr>
        <w:trPr>
          <w:cantSplit w:val="0"/>
          <w:trHeight w:val="420" w:hRule="atLeast"/>
          <w:tblHeader w:val="0"/>
        </w:trPr>
        <w:tc>
          <w:tcPr/>
          <w:p w:rsidR="00000000" w:rsidDel="00000000" w:rsidP="00000000" w:rsidRDefault="00000000" w:rsidRPr="00000000" w14:paraId="000000D8">
            <w:pPr>
              <w:widowControl w:val="0"/>
              <w:spacing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w:t>
            </w:r>
          </w:p>
        </w:tc>
        <w:tc>
          <w:tcPr/>
          <w:p w:rsidR="00000000" w:rsidDel="00000000" w:rsidP="00000000" w:rsidRDefault="00000000" w:rsidRPr="00000000" w14:paraId="000000D9">
            <w:pPr>
              <w:widowControl w:val="0"/>
              <w:spacing w:before="23" w:line="264" w:lineRule="auto"/>
              <w:ind w:left="113.04962158203125" w:right="34.99755859375" w:hanging="0.220947265625"/>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0DA">
            <w:pPr>
              <w:widowControl w:val="0"/>
              <w:spacing w:line="240" w:lineRule="auto"/>
              <w:rPr>
                <w:rFonts w:ascii="Times" w:cs="Times" w:eastAsia="Times" w:hAnsi="Times"/>
                <w:sz w:val="22.079999923706055"/>
                <w:szCs w:val="22.079999923706055"/>
              </w:rPr>
            </w:pPr>
            <w:r w:rsidDel="00000000" w:rsidR="00000000" w:rsidRPr="00000000">
              <w:rPr>
                <w:rFonts w:ascii="Times" w:cs="Times" w:eastAsia="Times" w:hAnsi="Times"/>
                <w:sz w:val="22.079999923706055"/>
                <w:szCs w:val="22.079999923706055"/>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0DB">
            <w:pPr>
              <w:widowControl w:val="0"/>
              <w:spacing w:line="240" w:lineRule="auto"/>
              <w:rPr>
                <w:rFonts w:ascii="Times" w:cs="Times" w:eastAsia="Times" w:hAnsi="Times"/>
                <w:sz w:val="22.079999923706055"/>
                <w:szCs w:val="22.079999923706055"/>
              </w:rPr>
            </w:pPr>
            <w:r w:rsidDel="00000000" w:rsidR="00000000" w:rsidRPr="00000000">
              <w:rPr>
                <w:rFonts w:ascii="Times" w:cs="Times" w:eastAsia="Times" w:hAnsi="Times"/>
                <w:sz w:val="22.079999923706055"/>
                <w:szCs w:val="22.079999923706055"/>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0DC">
            <w:pPr>
              <w:widowControl w:val="0"/>
              <w:spacing w:line="240" w:lineRule="auto"/>
              <w:rPr>
                <w:rFonts w:ascii="Times" w:cs="Times" w:eastAsia="Times" w:hAnsi="Times"/>
                <w:sz w:val="22.079999923706055"/>
                <w:szCs w:val="22.079999923706055"/>
              </w:rPr>
            </w:pPr>
            <w:r w:rsidDel="00000000" w:rsidR="00000000" w:rsidRPr="00000000">
              <w:rPr>
                <w:rFonts w:ascii="Times" w:cs="Times" w:eastAsia="Times" w:hAnsi="Times"/>
                <w:sz w:val="22.079999923706055"/>
                <w:szCs w:val="22.079999923706055"/>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0DD">
            <w:pPr>
              <w:widowControl w:val="0"/>
              <w:spacing w:line="240" w:lineRule="auto"/>
              <w:rPr>
                <w:rFonts w:ascii="Times" w:cs="Times" w:eastAsia="Times" w:hAnsi="Times"/>
                <w:sz w:val="22.079999923706055"/>
                <w:szCs w:val="22.079999923706055"/>
              </w:rPr>
            </w:pPr>
            <w:r w:rsidDel="00000000" w:rsidR="00000000" w:rsidRPr="00000000">
              <w:rPr>
                <w:rFonts w:ascii="Times" w:cs="Times" w:eastAsia="Times" w:hAnsi="Times"/>
                <w:sz w:val="22.079999923706055"/>
                <w:szCs w:val="22.079999923706055"/>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0DE">
            <w:pPr>
              <w:widowControl w:val="0"/>
              <w:spacing w:line="240" w:lineRule="auto"/>
              <w:rPr>
                <w:rFonts w:ascii="Times" w:cs="Times" w:eastAsia="Times" w:hAnsi="Times"/>
                <w:sz w:val="22.079999923706055"/>
                <w:szCs w:val="22.079999923706055"/>
              </w:rPr>
            </w:pPr>
            <w:r w:rsidDel="00000000" w:rsidR="00000000" w:rsidRPr="00000000">
              <w:rPr>
                <w:rFonts w:ascii="Times" w:cs="Times" w:eastAsia="Times" w:hAnsi="Times"/>
                <w:sz w:val="22.079999923706055"/>
                <w:szCs w:val="22.079999923706055"/>
                <w:rtl w:val="0"/>
              </w:rPr>
              <w:t xml:space="preserve">….</w:t>
            </w:r>
          </w:p>
        </w:tc>
        <w:tc>
          <w:tcPr>
            <w:vMerge w:val="continue"/>
            <w:vAlign w:val="center"/>
          </w:tcPr>
          <w:p w:rsidR="00000000" w:rsidDel="00000000" w:rsidP="00000000" w:rsidRDefault="00000000" w:rsidRPr="00000000" w14:paraId="000000DF">
            <w:pPr>
              <w:widowControl w:val="0"/>
              <w:spacing w:after="0" w:before="0" w:line="240" w:lineRule="auto"/>
              <w:ind w:left="0" w:firstLine="0"/>
              <w:jc w:val="center"/>
              <w:rPr>
                <w:rFonts w:ascii="Times New Roman" w:cs="Times New Roman" w:eastAsia="Times New Roman" w:hAnsi="Times New Roman"/>
                <w:sz w:val="22.079999923706055"/>
                <w:szCs w:val="22.079999923706055"/>
              </w:rPr>
            </w:pPr>
            <w:r w:rsidDel="00000000" w:rsidR="00000000" w:rsidRPr="00000000">
              <w:rPr>
                <w:rtl w:val="0"/>
              </w:rPr>
            </w:r>
          </w:p>
        </w:tc>
      </w:tr>
      <w:tr>
        <w:trPr>
          <w:cantSplit w:val="0"/>
          <w:trHeight w:val="1281.59912109375" w:hRule="atLeast"/>
          <w:tblHeader w:val="0"/>
        </w:trPr>
        <w:tc>
          <w:tcPr/>
          <w:p w:rsidR="00000000" w:rsidDel="00000000" w:rsidP="00000000" w:rsidRDefault="00000000" w:rsidRPr="00000000" w14:paraId="000000E0">
            <w:pPr>
              <w:widowControl w:val="0"/>
              <w:spacing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2</w:t>
            </w:r>
          </w:p>
        </w:tc>
        <w:tc>
          <w:tcPr>
            <w:gridSpan w:val="6"/>
          </w:tcPr>
          <w:p w:rsidR="00000000" w:rsidDel="00000000" w:rsidP="00000000" w:rsidRDefault="00000000" w:rsidRPr="00000000" w14:paraId="000000E1">
            <w:pPr>
              <w:widowControl w:val="0"/>
              <w:spacing w:before="23" w:line="264" w:lineRule="auto"/>
              <w:ind w:left="112.82867431640625" w:right="34.99755859375" w:firstLine="0"/>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Earthwork in excavation by mechanical(hydraulic excavator) / manual means in foundation trenches or drains not exceeding 1.5 m in width or 10 sqm on plan including dressing of sides and ramming of bottoms, lift up to 1.5m, including getting out the excavated soil as directed within a lead of 50m. All kinds of soil</w:t>
            </w:r>
          </w:p>
        </w:tc>
        <w:tc>
          <w:tcPr>
            <w:vMerge w:val="continue"/>
            <w:vAlign w:val="center"/>
          </w:tcPr>
          <w:p w:rsidR="00000000" w:rsidDel="00000000" w:rsidP="00000000" w:rsidRDefault="00000000" w:rsidRPr="00000000" w14:paraId="000000E7">
            <w:pPr>
              <w:widowControl w:val="0"/>
              <w:spacing w:after="0" w:before="0" w:line="240" w:lineRule="auto"/>
              <w:ind w:left="0" w:firstLine="0"/>
              <w:jc w:val="center"/>
              <w:rPr>
                <w:rFonts w:ascii="Times New Roman" w:cs="Times New Roman" w:eastAsia="Times New Roman" w:hAnsi="Times New Roman"/>
                <w:b w:val="1"/>
                <w:sz w:val="22.079999923706055"/>
                <w:szCs w:val="22.079999923706055"/>
              </w:rPr>
            </w:pPr>
            <w:r w:rsidDel="00000000" w:rsidR="00000000" w:rsidRPr="00000000">
              <w:rPr>
                <w:rtl w:val="0"/>
              </w:rPr>
            </w:r>
          </w:p>
        </w:tc>
      </w:tr>
      <w:tr>
        <w:trPr>
          <w:cantSplit w:val="0"/>
          <w:trHeight w:val="450" w:hRule="atLeast"/>
          <w:tblHeader w:val="0"/>
        </w:trPr>
        <w:tc>
          <w:tcPr/>
          <w:p w:rsidR="00000000" w:rsidDel="00000000" w:rsidP="00000000" w:rsidRDefault="00000000" w:rsidRPr="00000000" w14:paraId="000000E8">
            <w:pPr>
              <w:widowControl w:val="0"/>
              <w:spacing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w:t>
            </w:r>
          </w:p>
        </w:tc>
        <w:tc>
          <w:tcPr/>
          <w:p w:rsidR="00000000" w:rsidDel="00000000" w:rsidP="00000000" w:rsidRDefault="00000000" w:rsidRPr="00000000" w14:paraId="000000E9">
            <w:pPr>
              <w:widowControl w:val="0"/>
              <w:spacing w:before="23" w:line="264" w:lineRule="auto"/>
              <w:ind w:left="113.04962158203125" w:right="34.99755859375" w:hanging="0.220947265625"/>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0EA">
            <w:pPr>
              <w:widowControl w:val="0"/>
              <w:spacing w:line="240" w:lineRule="auto"/>
              <w:jc w:val="center"/>
              <w:rPr>
                <w:rFonts w:ascii="Times" w:cs="Times" w:eastAsia="Times" w:hAnsi="Times"/>
                <w:sz w:val="22.079999923706055"/>
                <w:szCs w:val="22.079999923706055"/>
              </w:rPr>
            </w:pPr>
            <w:r w:rsidDel="00000000" w:rsidR="00000000" w:rsidRPr="00000000">
              <w:rPr>
                <w:rFonts w:ascii="Times" w:cs="Times" w:eastAsia="Times" w:hAnsi="Times"/>
                <w:sz w:val="22.079999923706055"/>
                <w:szCs w:val="22.079999923706055"/>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0EB">
            <w:pPr>
              <w:widowControl w:val="0"/>
              <w:spacing w:line="240" w:lineRule="auto"/>
              <w:rPr>
                <w:rFonts w:ascii="Times" w:cs="Times" w:eastAsia="Times" w:hAnsi="Times"/>
                <w:sz w:val="22.079999923706055"/>
                <w:szCs w:val="22.079999923706055"/>
              </w:rPr>
            </w:pPr>
            <w:r w:rsidDel="00000000" w:rsidR="00000000" w:rsidRPr="00000000">
              <w:rPr>
                <w:rFonts w:ascii="Times" w:cs="Times" w:eastAsia="Times" w:hAnsi="Times"/>
                <w:sz w:val="22.079999923706055"/>
                <w:szCs w:val="22.079999923706055"/>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0EC">
            <w:pPr>
              <w:widowControl w:val="0"/>
              <w:spacing w:line="240" w:lineRule="auto"/>
              <w:rPr>
                <w:rFonts w:ascii="Times" w:cs="Times" w:eastAsia="Times" w:hAnsi="Times"/>
                <w:sz w:val="22.079999923706055"/>
                <w:szCs w:val="22.079999923706055"/>
              </w:rPr>
            </w:pPr>
            <w:r w:rsidDel="00000000" w:rsidR="00000000" w:rsidRPr="00000000">
              <w:rPr>
                <w:rFonts w:ascii="Times" w:cs="Times" w:eastAsia="Times" w:hAnsi="Times"/>
                <w:sz w:val="22.079999923706055"/>
                <w:szCs w:val="22.079999923706055"/>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0ED">
            <w:pPr>
              <w:widowControl w:val="0"/>
              <w:spacing w:line="240" w:lineRule="auto"/>
              <w:rPr>
                <w:rFonts w:ascii="Times" w:cs="Times" w:eastAsia="Times" w:hAnsi="Times"/>
                <w:sz w:val="22.079999923706055"/>
                <w:szCs w:val="22.079999923706055"/>
              </w:rPr>
            </w:pPr>
            <w:r w:rsidDel="00000000" w:rsidR="00000000" w:rsidRPr="00000000">
              <w:rPr>
                <w:rFonts w:ascii="Times" w:cs="Times" w:eastAsia="Times" w:hAnsi="Times"/>
                <w:sz w:val="22.079999923706055"/>
                <w:szCs w:val="22.079999923706055"/>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0EE">
            <w:pPr>
              <w:widowControl w:val="0"/>
              <w:spacing w:line="240" w:lineRule="auto"/>
              <w:rPr>
                <w:rFonts w:ascii="Times" w:cs="Times" w:eastAsia="Times" w:hAnsi="Times"/>
                <w:sz w:val="22.079999923706055"/>
                <w:szCs w:val="22.079999923706055"/>
              </w:rPr>
            </w:pPr>
            <w:r w:rsidDel="00000000" w:rsidR="00000000" w:rsidRPr="00000000">
              <w:rPr>
                <w:rFonts w:ascii="Times" w:cs="Times" w:eastAsia="Times" w:hAnsi="Times"/>
                <w:sz w:val="22.079999923706055"/>
                <w:szCs w:val="22.079999923706055"/>
                <w:rtl w:val="0"/>
              </w:rPr>
              <w:t xml:space="preserve">….</w:t>
            </w:r>
          </w:p>
        </w:tc>
        <w:tc>
          <w:tcPr>
            <w:vMerge w:val="continue"/>
            <w:vAlign w:val="center"/>
          </w:tcPr>
          <w:p w:rsidR="00000000" w:rsidDel="00000000" w:rsidP="00000000" w:rsidRDefault="00000000" w:rsidRPr="00000000" w14:paraId="000000EF">
            <w:pPr>
              <w:widowControl w:val="0"/>
              <w:spacing w:after="0" w:before="0" w:line="240" w:lineRule="auto"/>
              <w:ind w:left="0" w:firstLine="0"/>
              <w:jc w:val="center"/>
              <w:rPr>
                <w:rFonts w:ascii="Times New Roman" w:cs="Times New Roman" w:eastAsia="Times New Roman" w:hAnsi="Times New Roman"/>
                <w:b w:val="1"/>
                <w:sz w:val="22.079999923706055"/>
                <w:szCs w:val="22.079999923706055"/>
              </w:rPr>
            </w:pPr>
            <w:r w:rsidDel="00000000" w:rsidR="00000000" w:rsidRPr="00000000">
              <w:rPr>
                <w:rtl w:val="0"/>
              </w:rPr>
            </w:r>
          </w:p>
        </w:tc>
      </w:tr>
      <w:tr>
        <w:trPr>
          <w:cantSplit w:val="0"/>
          <w:trHeight w:val="420.79999923706055" w:hRule="atLeast"/>
          <w:tblHeader w:val="0"/>
        </w:trPr>
        <w:tc>
          <w:tcPr/>
          <w:p w:rsidR="00000000" w:rsidDel="00000000" w:rsidP="00000000" w:rsidRDefault="00000000" w:rsidRPr="00000000" w14:paraId="000000F0">
            <w:pPr>
              <w:widowControl w:val="0"/>
              <w:spacing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b</w:t>
            </w:r>
          </w:p>
        </w:tc>
        <w:tc>
          <w:tcPr/>
          <w:p w:rsidR="00000000" w:rsidDel="00000000" w:rsidP="00000000" w:rsidRDefault="00000000" w:rsidRPr="00000000" w14:paraId="000000F1">
            <w:pPr>
              <w:widowControl w:val="0"/>
              <w:spacing w:before="23" w:line="264" w:lineRule="auto"/>
              <w:ind w:left="113.04962158203125" w:right="34.99755859375" w:hanging="0.220947265625"/>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0F2">
            <w:pPr>
              <w:widowControl w:val="0"/>
              <w:spacing w:line="240" w:lineRule="auto"/>
              <w:rPr>
                <w:rFonts w:ascii="Times" w:cs="Times" w:eastAsia="Times" w:hAnsi="Times"/>
                <w:sz w:val="22.079999923706055"/>
                <w:szCs w:val="22.079999923706055"/>
              </w:rPr>
            </w:pPr>
            <w:r w:rsidDel="00000000" w:rsidR="00000000" w:rsidRPr="00000000">
              <w:rPr>
                <w:rFonts w:ascii="Times" w:cs="Times" w:eastAsia="Times" w:hAnsi="Times"/>
                <w:sz w:val="22.079999923706055"/>
                <w:szCs w:val="22.079999923706055"/>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0F3">
            <w:pPr>
              <w:widowControl w:val="0"/>
              <w:spacing w:line="240" w:lineRule="auto"/>
              <w:rPr>
                <w:rFonts w:ascii="Times" w:cs="Times" w:eastAsia="Times" w:hAnsi="Times"/>
                <w:sz w:val="22.079999923706055"/>
                <w:szCs w:val="22.079999923706055"/>
              </w:rPr>
            </w:pPr>
            <w:r w:rsidDel="00000000" w:rsidR="00000000" w:rsidRPr="00000000">
              <w:rPr>
                <w:rFonts w:ascii="Times" w:cs="Times" w:eastAsia="Times" w:hAnsi="Times"/>
                <w:sz w:val="22.079999923706055"/>
                <w:szCs w:val="22.079999923706055"/>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0F4">
            <w:pPr>
              <w:widowControl w:val="0"/>
              <w:spacing w:line="240" w:lineRule="auto"/>
              <w:rPr>
                <w:rFonts w:ascii="Times" w:cs="Times" w:eastAsia="Times" w:hAnsi="Times"/>
                <w:sz w:val="22.079999923706055"/>
                <w:szCs w:val="22.079999923706055"/>
              </w:rPr>
            </w:pPr>
            <w:r w:rsidDel="00000000" w:rsidR="00000000" w:rsidRPr="00000000">
              <w:rPr>
                <w:rFonts w:ascii="Times" w:cs="Times" w:eastAsia="Times" w:hAnsi="Times"/>
                <w:sz w:val="22.079999923706055"/>
                <w:szCs w:val="22.079999923706055"/>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0F5">
            <w:pPr>
              <w:widowControl w:val="0"/>
              <w:spacing w:line="240" w:lineRule="auto"/>
              <w:rPr>
                <w:rFonts w:ascii="Times" w:cs="Times" w:eastAsia="Times" w:hAnsi="Times"/>
                <w:sz w:val="22.079999923706055"/>
                <w:szCs w:val="22.079999923706055"/>
              </w:rPr>
            </w:pPr>
            <w:r w:rsidDel="00000000" w:rsidR="00000000" w:rsidRPr="00000000">
              <w:rPr>
                <w:rFonts w:ascii="Times" w:cs="Times" w:eastAsia="Times" w:hAnsi="Times"/>
                <w:sz w:val="22.079999923706055"/>
                <w:szCs w:val="22.079999923706055"/>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0F6">
            <w:pPr>
              <w:widowControl w:val="0"/>
              <w:spacing w:line="240" w:lineRule="auto"/>
              <w:rPr>
                <w:rFonts w:ascii="Times" w:cs="Times" w:eastAsia="Times" w:hAnsi="Times"/>
                <w:sz w:val="22.079999923706055"/>
                <w:szCs w:val="22.079999923706055"/>
              </w:rPr>
            </w:pPr>
            <w:r w:rsidDel="00000000" w:rsidR="00000000" w:rsidRPr="00000000">
              <w:rPr>
                <w:rFonts w:ascii="Times" w:cs="Times" w:eastAsia="Times" w:hAnsi="Times"/>
                <w:sz w:val="22.079999923706055"/>
                <w:szCs w:val="22.079999923706055"/>
                <w:rtl w:val="0"/>
              </w:rPr>
              <w:t xml:space="preserve">….</w:t>
            </w:r>
          </w:p>
        </w:tc>
        <w:tc>
          <w:tcPr>
            <w:vMerge w:val="continue"/>
            <w:vAlign w:val="center"/>
          </w:tcPr>
          <w:p w:rsidR="00000000" w:rsidDel="00000000" w:rsidP="00000000" w:rsidRDefault="00000000" w:rsidRPr="00000000" w14:paraId="000000F7">
            <w:pPr>
              <w:widowControl w:val="0"/>
              <w:spacing w:after="0" w:before="0" w:line="240" w:lineRule="auto"/>
              <w:ind w:left="0" w:firstLine="0"/>
              <w:jc w:val="center"/>
              <w:rPr>
                <w:rFonts w:ascii="Times New Roman" w:cs="Times New Roman" w:eastAsia="Times New Roman" w:hAnsi="Times New Roman"/>
                <w:b w:val="1"/>
                <w:sz w:val="22.079999923706055"/>
                <w:szCs w:val="22.079999923706055"/>
              </w:rPr>
            </w:pPr>
            <w:r w:rsidDel="00000000" w:rsidR="00000000" w:rsidRPr="00000000">
              <w:rPr>
                <w:rtl w:val="0"/>
              </w:rPr>
            </w:r>
          </w:p>
        </w:tc>
      </w:tr>
      <w:tr>
        <w:trPr>
          <w:cantSplit w:val="0"/>
          <w:trHeight w:val="585" w:hRule="atLeast"/>
          <w:tblHeader w:val="0"/>
        </w:trPr>
        <w:tc>
          <w:tcPr/>
          <w:p w:rsidR="00000000" w:rsidDel="00000000" w:rsidP="00000000" w:rsidRDefault="00000000" w:rsidRPr="00000000" w14:paraId="000000F8">
            <w:pPr>
              <w:widowControl w:val="0"/>
              <w:spacing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w:t>
            </w:r>
          </w:p>
        </w:tc>
        <w:tc>
          <w:tcPr/>
          <w:p w:rsidR="00000000" w:rsidDel="00000000" w:rsidP="00000000" w:rsidRDefault="00000000" w:rsidRPr="00000000" w14:paraId="000000F9">
            <w:pPr>
              <w:widowControl w:val="0"/>
              <w:spacing w:before="23" w:line="264" w:lineRule="auto"/>
              <w:ind w:left="113.04962158203125" w:right="34.99755859375" w:hanging="0.220947265625"/>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0FA">
            <w:pPr>
              <w:widowControl w:val="0"/>
              <w:spacing w:line="240" w:lineRule="auto"/>
              <w:rPr>
                <w:rFonts w:ascii="Times" w:cs="Times" w:eastAsia="Times" w:hAnsi="Times"/>
                <w:sz w:val="22.079999923706055"/>
                <w:szCs w:val="22.079999923706055"/>
              </w:rPr>
            </w:pPr>
            <w:r w:rsidDel="00000000" w:rsidR="00000000" w:rsidRPr="00000000">
              <w:rPr>
                <w:rFonts w:ascii="Times" w:cs="Times" w:eastAsia="Times" w:hAnsi="Times"/>
                <w:sz w:val="22.079999923706055"/>
                <w:szCs w:val="22.079999923706055"/>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0FB">
            <w:pPr>
              <w:widowControl w:val="0"/>
              <w:spacing w:line="240" w:lineRule="auto"/>
              <w:rPr>
                <w:rFonts w:ascii="Times" w:cs="Times" w:eastAsia="Times" w:hAnsi="Times"/>
                <w:sz w:val="22.079999923706055"/>
                <w:szCs w:val="22.079999923706055"/>
              </w:rPr>
            </w:pPr>
            <w:r w:rsidDel="00000000" w:rsidR="00000000" w:rsidRPr="00000000">
              <w:rPr>
                <w:rFonts w:ascii="Times" w:cs="Times" w:eastAsia="Times" w:hAnsi="Times"/>
                <w:sz w:val="22.079999923706055"/>
                <w:szCs w:val="22.079999923706055"/>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0FC">
            <w:pPr>
              <w:widowControl w:val="0"/>
              <w:spacing w:line="240" w:lineRule="auto"/>
              <w:rPr>
                <w:rFonts w:ascii="Times" w:cs="Times" w:eastAsia="Times" w:hAnsi="Times"/>
                <w:sz w:val="22.079999923706055"/>
                <w:szCs w:val="22.079999923706055"/>
              </w:rPr>
            </w:pPr>
            <w:r w:rsidDel="00000000" w:rsidR="00000000" w:rsidRPr="00000000">
              <w:rPr>
                <w:rFonts w:ascii="Times" w:cs="Times" w:eastAsia="Times" w:hAnsi="Times"/>
                <w:sz w:val="22.079999923706055"/>
                <w:szCs w:val="22.079999923706055"/>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0FD">
            <w:pPr>
              <w:widowControl w:val="0"/>
              <w:spacing w:line="240" w:lineRule="auto"/>
              <w:rPr>
                <w:rFonts w:ascii="Times" w:cs="Times" w:eastAsia="Times" w:hAnsi="Times"/>
                <w:sz w:val="22.079999923706055"/>
                <w:szCs w:val="22.079999923706055"/>
              </w:rPr>
            </w:pPr>
            <w:r w:rsidDel="00000000" w:rsidR="00000000" w:rsidRPr="00000000">
              <w:rPr>
                <w:rFonts w:ascii="Times" w:cs="Times" w:eastAsia="Times" w:hAnsi="Times"/>
                <w:sz w:val="22.079999923706055"/>
                <w:szCs w:val="22.079999923706055"/>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0FE">
            <w:pPr>
              <w:widowControl w:val="0"/>
              <w:spacing w:line="240" w:lineRule="auto"/>
              <w:rPr>
                <w:rFonts w:ascii="Times" w:cs="Times" w:eastAsia="Times" w:hAnsi="Times"/>
                <w:sz w:val="22.079999923706055"/>
                <w:szCs w:val="22.079999923706055"/>
              </w:rPr>
            </w:pPr>
            <w:r w:rsidDel="00000000" w:rsidR="00000000" w:rsidRPr="00000000">
              <w:rPr>
                <w:rFonts w:ascii="Times" w:cs="Times" w:eastAsia="Times" w:hAnsi="Times"/>
                <w:sz w:val="22.079999923706055"/>
                <w:szCs w:val="22.079999923706055"/>
                <w:rtl w:val="0"/>
              </w:rPr>
              <w:t xml:space="preserve">….</w:t>
            </w:r>
          </w:p>
        </w:tc>
        <w:tc>
          <w:tcPr>
            <w:vMerge w:val="continue"/>
            <w:vAlign w:val="center"/>
          </w:tcPr>
          <w:p w:rsidR="00000000" w:rsidDel="00000000" w:rsidP="00000000" w:rsidRDefault="00000000" w:rsidRPr="00000000" w14:paraId="000000FF">
            <w:pPr>
              <w:widowControl w:val="0"/>
              <w:spacing w:after="0" w:before="0" w:line="240" w:lineRule="auto"/>
              <w:ind w:left="0" w:firstLine="0"/>
              <w:jc w:val="center"/>
              <w:rPr>
                <w:rFonts w:ascii="Times New Roman" w:cs="Times New Roman" w:eastAsia="Times New Roman" w:hAnsi="Times New Roman"/>
                <w:b w:val="1"/>
                <w:sz w:val="22.079999923706055"/>
                <w:szCs w:val="22.079999923706055"/>
              </w:rPr>
            </w:pPr>
            <w:r w:rsidDel="00000000" w:rsidR="00000000" w:rsidRPr="00000000">
              <w:rPr>
                <w:rtl w:val="0"/>
              </w:rPr>
            </w:r>
          </w:p>
        </w:tc>
      </w:tr>
      <w:tr>
        <w:trPr>
          <w:cantSplit w:val="0"/>
          <w:trHeight w:val="585" w:hRule="atLeast"/>
          <w:tblHeader w:val="0"/>
        </w:trPr>
        <w:tc>
          <w:tcPr/>
          <w:p w:rsidR="00000000" w:rsidDel="00000000" w:rsidP="00000000" w:rsidRDefault="00000000" w:rsidRPr="00000000" w14:paraId="00000100">
            <w:pPr>
              <w:widowControl w:val="0"/>
              <w:spacing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3</w:t>
            </w:r>
          </w:p>
        </w:tc>
        <w:tc>
          <w:tcPr>
            <w:gridSpan w:val="6"/>
          </w:tcPr>
          <w:p w:rsidR="00000000" w:rsidDel="00000000" w:rsidP="00000000" w:rsidRDefault="00000000" w:rsidRPr="00000000" w14:paraId="00000101">
            <w:pPr>
              <w:widowControl w:val="0"/>
              <w:spacing w:before="23" w:line="264" w:lineRule="auto"/>
              <w:ind w:left="113.04962158203125" w:right="34.99755859375" w:hanging="0.220947265625"/>
              <w:jc w:val="both"/>
              <w:rPr>
                <w:rFonts w:ascii="Times New Roman" w:cs="Times New Roman" w:eastAsia="Times New Roman" w:hAnsi="Times New Roman"/>
                <w:b w:val="1"/>
                <w:sz w:val="20"/>
                <w:szCs w:val="20"/>
                <w:highlight w:val="white"/>
              </w:rPr>
            </w:pPr>
            <w:r w:rsidDel="00000000" w:rsidR="00000000" w:rsidRPr="00000000">
              <w:rPr>
                <w:rFonts w:ascii="Times New Roman" w:cs="Times New Roman" w:eastAsia="Times New Roman" w:hAnsi="Times New Roman"/>
                <w:b w:val="1"/>
                <w:sz w:val="20"/>
                <w:szCs w:val="20"/>
                <w:highlight w:val="white"/>
                <w:rtl w:val="0"/>
              </w:rPr>
              <w:t xml:space="preserve">Procurement of materials like machineries, and building materials (aggregates, sand, cement, foam work, etc.) required for achieving further milestones</w:t>
            </w:r>
          </w:p>
        </w:tc>
        <w:tc>
          <w:tcPr>
            <w:vMerge w:val="continue"/>
            <w:vAlign w:val="center"/>
          </w:tcPr>
          <w:p w:rsidR="00000000" w:rsidDel="00000000" w:rsidP="00000000" w:rsidRDefault="00000000" w:rsidRPr="00000000" w14:paraId="00000107">
            <w:pPr>
              <w:widowControl w:val="0"/>
              <w:spacing w:after="0" w:before="0" w:line="240" w:lineRule="auto"/>
              <w:ind w:left="0" w:firstLine="0"/>
              <w:jc w:val="center"/>
              <w:rPr>
                <w:rFonts w:ascii="Times New Roman" w:cs="Times New Roman" w:eastAsia="Times New Roman" w:hAnsi="Times New Roman"/>
                <w:b w:val="1"/>
                <w:sz w:val="22.079999923706055"/>
                <w:szCs w:val="22.079999923706055"/>
              </w:rPr>
            </w:pPr>
            <w:r w:rsidDel="00000000" w:rsidR="00000000" w:rsidRPr="00000000">
              <w:rPr>
                <w:rtl w:val="0"/>
              </w:rPr>
            </w:r>
          </w:p>
        </w:tc>
      </w:tr>
      <w:tr>
        <w:trPr>
          <w:cantSplit w:val="0"/>
          <w:trHeight w:val="585" w:hRule="atLeast"/>
          <w:tblHeader w:val="0"/>
        </w:trPr>
        <w:tc>
          <w:tcPr/>
          <w:p w:rsidR="00000000" w:rsidDel="00000000" w:rsidP="00000000" w:rsidRDefault="00000000" w:rsidRPr="00000000" w14:paraId="00000108">
            <w:pPr>
              <w:widowControl w:val="0"/>
              <w:spacing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w:t>
            </w:r>
          </w:p>
        </w:tc>
        <w:tc>
          <w:tcPr/>
          <w:p w:rsidR="00000000" w:rsidDel="00000000" w:rsidP="00000000" w:rsidRDefault="00000000" w:rsidRPr="00000000" w14:paraId="00000109">
            <w:pPr>
              <w:widowControl w:val="0"/>
              <w:spacing w:before="23" w:line="264" w:lineRule="auto"/>
              <w:ind w:left="113.04962158203125" w:right="34.99755859375" w:hanging="0.220947265625"/>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highlight w:val="white"/>
                <w:rtl w:val="0"/>
              </w:rPr>
              <w:t xml:space="preserve">………</w:t>
            </w:r>
            <w:r w:rsidDel="00000000" w:rsidR="00000000" w:rsidRPr="00000000">
              <w:rPr>
                <w:rtl w:val="0"/>
              </w:rPr>
            </w:r>
          </w:p>
        </w:tc>
        <w:tc>
          <w:tcPr/>
          <w:p w:rsidR="00000000" w:rsidDel="00000000" w:rsidP="00000000" w:rsidRDefault="00000000" w:rsidRPr="00000000" w14:paraId="0000010A">
            <w:pPr>
              <w:widowControl w:val="0"/>
              <w:spacing w:line="240" w:lineRule="auto"/>
              <w:rPr>
                <w:rFonts w:ascii="Times New Roman" w:cs="Times New Roman" w:eastAsia="Times New Roman" w:hAnsi="Times New Roman"/>
                <w:sz w:val="20"/>
                <w:szCs w:val="20"/>
                <w:highlight w:val="white"/>
              </w:rPr>
            </w:pPr>
            <w:r w:rsidDel="00000000" w:rsidR="00000000" w:rsidRPr="00000000">
              <w:rPr>
                <w:rFonts w:ascii="Times" w:cs="Times" w:eastAsia="Times" w:hAnsi="Times"/>
                <w:sz w:val="22.079999923706055"/>
                <w:szCs w:val="22.079999923706055"/>
                <w:rtl w:val="0"/>
              </w:rPr>
              <w:t xml:space="preserve">….</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B">
            <w:pPr>
              <w:widowControl w:val="0"/>
              <w:spacing w:line="240" w:lineRule="auto"/>
              <w:rPr>
                <w:rFonts w:ascii="Times" w:cs="Times" w:eastAsia="Times" w:hAnsi="Times"/>
                <w:sz w:val="22.079999923706055"/>
                <w:szCs w:val="22.079999923706055"/>
              </w:rPr>
            </w:pPr>
            <w:r w:rsidDel="00000000" w:rsidR="00000000" w:rsidRPr="00000000">
              <w:rPr>
                <w:rFonts w:ascii="Times" w:cs="Times" w:eastAsia="Times" w:hAnsi="Times"/>
                <w:sz w:val="22.079999923706055"/>
                <w:szCs w:val="22.079999923706055"/>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10C">
            <w:pPr>
              <w:widowControl w:val="0"/>
              <w:spacing w:line="240" w:lineRule="auto"/>
              <w:rPr>
                <w:rFonts w:ascii="Times" w:cs="Times" w:eastAsia="Times" w:hAnsi="Times"/>
                <w:sz w:val="22.079999923706055"/>
                <w:szCs w:val="22.079999923706055"/>
              </w:rPr>
            </w:pPr>
            <w:r w:rsidDel="00000000" w:rsidR="00000000" w:rsidRPr="00000000">
              <w:rPr>
                <w:rFonts w:ascii="Times" w:cs="Times" w:eastAsia="Times" w:hAnsi="Times"/>
                <w:sz w:val="22.079999923706055"/>
                <w:szCs w:val="22.079999923706055"/>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10D">
            <w:pPr>
              <w:widowControl w:val="0"/>
              <w:spacing w:line="240" w:lineRule="auto"/>
              <w:rPr>
                <w:rFonts w:ascii="Times" w:cs="Times" w:eastAsia="Times" w:hAnsi="Times"/>
                <w:sz w:val="22.079999923706055"/>
                <w:szCs w:val="22.079999923706055"/>
              </w:rPr>
            </w:pPr>
            <w:r w:rsidDel="00000000" w:rsidR="00000000" w:rsidRPr="00000000">
              <w:rPr>
                <w:rFonts w:ascii="Times" w:cs="Times" w:eastAsia="Times" w:hAnsi="Times"/>
                <w:sz w:val="22.079999923706055"/>
                <w:szCs w:val="22.079999923706055"/>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10E">
            <w:pPr>
              <w:widowControl w:val="0"/>
              <w:spacing w:line="240" w:lineRule="auto"/>
              <w:rPr>
                <w:rFonts w:ascii="Times" w:cs="Times" w:eastAsia="Times" w:hAnsi="Times"/>
                <w:sz w:val="22.079999923706055"/>
                <w:szCs w:val="22.079999923706055"/>
              </w:rPr>
            </w:pPr>
            <w:r w:rsidDel="00000000" w:rsidR="00000000" w:rsidRPr="00000000">
              <w:rPr>
                <w:rFonts w:ascii="Times" w:cs="Times" w:eastAsia="Times" w:hAnsi="Times"/>
                <w:sz w:val="22.079999923706055"/>
                <w:szCs w:val="22.079999923706055"/>
                <w:rtl w:val="0"/>
              </w:rPr>
              <w:t xml:space="preserve">….</w:t>
            </w:r>
          </w:p>
        </w:tc>
        <w:tc>
          <w:tcPr>
            <w:vMerge w:val="continue"/>
          </w:tcPr>
          <w:p w:rsidR="00000000" w:rsidDel="00000000" w:rsidP="00000000" w:rsidRDefault="00000000" w:rsidRPr="00000000" w14:paraId="0000010F">
            <w:pPr>
              <w:widowControl w:val="0"/>
              <w:spacing w:after="0" w:before="0" w:line="240" w:lineRule="auto"/>
              <w:ind w:left="0" w:firstLine="0"/>
              <w:jc w:val="center"/>
              <w:rPr>
                <w:rFonts w:ascii="Times New Roman" w:cs="Times New Roman" w:eastAsia="Times New Roman" w:hAnsi="Times New Roman"/>
                <w:b w:val="1"/>
                <w:sz w:val="22.079999923706055"/>
                <w:szCs w:val="22.079999923706055"/>
              </w:rPr>
            </w:pPr>
            <w:r w:rsidDel="00000000" w:rsidR="00000000" w:rsidRPr="00000000">
              <w:rPr>
                <w:rtl w:val="0"/>
              </w:rPr>
            </w:r>
          </w:p>
        </w:tc>
      </w:tr>
      <w:tr>
        <w:trPr>
          <w:cantSplit w:val="0"/>
          <w:trHeight w:val="450" w:hRule="atLeast"/>
          <w:tblHeader w:val="0"/>
        </w:trPr>
        <w:tc>
          <w:tcPr/>
          <w:p w:rsidR="00000000" w:rsidDel="00000000" w:rsidP="00000000" w:rsidRDefault="00000000" w:rsidRPr="00000000" w14:paraId="00000110">
            <w:pPr>
              <w:widowControl w:val="0"/>
              <w:spacing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b</w:t>
            </w:r>
          </w:p>
        </w:tc>
        <w:tc>
          <w:tcPr/>
          <w:p w:rsidR="00000000" w:rsidDel="00000000" w:rsidP="00000000" w:rsidRDefault="00000000" w:rsidRPr="00000000" w14:paraId="00000111">
            <w:pPr>
              <w:widowControl w:val="0"/>
              <w:spacing w:before="23" w:line="264" w:lineRule="auto"/>
              <w:ind w:left="113.04962158203125" w:right="34.99755859375" w:hanging="0.220947265625"/>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highlight w:val="white"/>
                <w:rtl w:val="0"/>
              </w:rPr>
              <w:t xml:space="preserve">………</w:t>
            </w:r>
            <w:r w:rsidDel="00000000" w:rsidR="00000000" w:rsidRPr="00000000">
              <w:rPr>
                <w:rtl w:val="0"/>
              </w:rPr>
            </w:r>
          </w:p>
        </w:tc>
        <w:tc>
          <w:tcPr/>
          <w:p w:rsidR="00000000" w:rsidDel="00000000" w:rsidP="00000000" w:rsidRDefault="00000000" w:rsidRPr="00000000" w14:paraId="00000112">
            <w:pPr>
              <w:widowControl w:val="0"/>
              <w:spacing w:line="240" w:lineRule="auto"/>
              <w:rPr>
                <w:rFonts w:ascii="Times New Roman" w:cs="Times New Roman" w:eastAsia="Times New Roman" w:hAnsi="Times New Roman"/>
                <w:sz w:val="20"/>
                <w:szCs w:val="20"/>
                <w:highlight w:val="white"/>
              </w:rPr>
            </w:pPr>
            <w:r w:rsidDel="00000000" w:rsidR="00000000" w:rsidRPr="00000000">
              <w:rPr>
                <w:rFonts w:ascii="Times" w:cs="Times" w:eastAsia="Times" w:hAnsi="Times"/>
                <w:sz w:val="22.079999923706055"/>
                <w:szCs w:val="22.079999923706055"/>
                <w:rtl w:val="0"/>
              </w:rPr>
              <w:t xml:space="preserve">….</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3">
            <w:pPr>
              <w:widowControl w:val="0"/>
              <w:spacing w:line="240" w:lineRule="auto"/>
              <w:rPr>
                <w:rFonts w:ascii="Times" w:cs="Times" w:eastAsia="Times" w:hAnsi="Times"/>
                <w:sz w:val="22.079999923706055"/>
                <w:szCs w:val="22.079999923706055"/>
              </w:rPr>
            </w:pPr>
            <w:r w:rsidDel="00000000" w:rsidR="00000000" w:rsidRPr="00000000">
              <w:rPr>
                <w:rFonts w:ascii="Times" w:cs="Times" w:eastAsia="Times" w:hAnsi="Times"/>
                <w:sz w:val="22.079999923706055"/>
                <w:szCs w:val="22.079999923706055"/>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114">
            <w:pPr>
              <w:widowControl w:val="0"/>
              <w:spacing w:line="240" w:lineRule="auto"/>
              <w:rPr>
                <w:rFonts w:ascii="Times" w:cs="Times" w:eastAsia="Times" w:hAnsi="Times"/>
                <w:sz w:val="22.079999923706055"/>
                <w:szCs w:val="22.079999923706055"/>
              </w:rPr>
            </w:pPr>
            <w:r w:rsidDel="00000000" w:rsidR="00000000" w:rsidRPr="00000000">
              <w:rPr>
                <w:rFonts w:ascii="Times" w:cs="Times" w:eastAsia="Times" w:hAnsi="Times"/>
                <w:sz w:val="22.079999923706055"/>
                <w:szCs w:val="22.079999923706055"/>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115">
            <w:pPr>
              <w:widowControl w:val="0"/>
              <w:spacing w:line="240" w:lineRule="auto"/>
              <w:rPr>
                <w:rFonts w:ascii="Times" w:cs="Times" w:eastAsia="Times" w:hAnsi="Times"/>
                <w:sz w:val="22.079999923706055"/>
                <w:szCs w:val="22.079999923706055"/>
              </w:rPr>
            </w:pPr>
            <w:r w:rsidDel="00000000" w:rsidR="00000000" w:rsidRPr="00000000">
              <w:rPr>
                <w:rFonts w:ascii="Times" w:cs="Times" w:eastAsia="Times" w:hAnsi="Times"/>
                <w:sz w:val="22.079999923706055"/>
                <w:szCs w:val="22.079999923706055"/>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116">
            <w:pPr>
              <w:widowControl w:val="0"/>
              <w:spacing w:line="240" w:lineRule="auto"/>
              <w:rPr>
                <w:rFonts w:ascii="Times" w:cs="Times" w:eastAsia="Times" w:hAnsi="Times"/>
                <w:sz w:val="22.079999923706055"/>
                <w:szCs w:val="22.079999923706055"/>
              </w:rPr>
            </w:pPr>
            <w:r w:rsidDel="00000000" w:rsidR="00000000" w:rsidRPr="00000000">
              <w:rPr>
                <w:rFonts w:ascii="Times" w:cs="Times" w:eastAsia="Times" w:hAnsi="Times"/>
                <w:sz w:val="22.079999923706055"/>
                <w:szCs w:val="22.079999923706055"/>
                <w:rtl w:val="0"/>
              </w:rPr>
              <w:t xml:space="preserve">….</w:t>
            </w:r>
          </w:p>
        </w:tc>
        <w:tc>
          <w:tcPr>
            <w:vMerge w:val="continue"/>
          </w:tcPr>
          <w:p w:rsidR="00000000" w:rsidDel="00000000" w:rsidP="00000000" w:rsidRDefault="00000000" w:rsidRPr="00000000" w14:paraId="00000117">
            <w:pPr>
              <w:widowControl w:val="0"/>
              <w:spacing w:after="0" w:before="0" w:line="240" w:lineRule="auto"/>
              <w:ind w:left="0" w:firstLine="0"/>
              <w:jc w:val="center"/>
              <w:rPr>
                <w:rFonts w:ascii="Times New Roman" w:cs="Times New Roman" w:eastAsia="Times New Roman" w:hAnsi="Times New Roman"/>
                <w:b w:val="1"/>
                <w:sz w:val="22.079999923706055"/>
                <w:szCs w:val="22.079999923706055"/>
              </w:rPr>
            </w:pPr>
            <w:r w:rsidDel="00000000" w:rsidR="00000000" w:rsidRPr="00000000">
              <w:rPr>
                <w:rtl w:val="0"/>
              </w:rPr>
            </w:r>
          </w:p>
        </w:tc>
      </w:tr>
      <w:tr>
        <w:trPr>
          <w:cantSplit w:val="0"/>
          <w:trHeight w:val="435" w:hRule="atLeast"/>
          <w:tblHeader w:val="0"/>
        </w:trPr>
        <w:tc>
          <w:tcPr/>
          <w:p w:rsidR="00000000" w:rsidDel="00000000" w:rsidP="00000000" w:rsidRDefault="00000000" w:rsidRPr="00000000" w14:paraId="00000118">
            <w:pPr>
              <w:widowControl w:val="0"/>
              <w:spacing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4</w:t>
            </w:r>
          </w:p>
        </w:tc>
        <w:tc>
          <w:tcPr>
            <w:gridSpan w:val="6"/>
          </w:tcPr>
          <w:p w:rsidR="00000000" w:rsidDel="00000000" w:rsidP="00000000" w:rsidRDefault="00000000" w:rsidRPr="00000000" w14:paraId="00000119">
            <w:pPr>
              <w:widowControl w:val="0"/>
              <w:spacing w:before="23" w:line="264" w:lineRule="auto"/>
              <w:ind w:left="113.04962158203125" w:right="34.99755859375" w:hanging="0.220947265625"/>
              <w:jc w:val="both"/>
              <w:rPr>
                <w:rFonts w:ascii="Times New Roman" w:cs="Times New Roman" w:eastAsia="Times New Roman" w:hAnsi="Times New Roman"/>
                <w:b w:val="1"/>
                <w:sz w:val="20"/>
                <w:szCs w:val="20"/>
                <w:highlight w:val="white"/>
              </w:rPr>
            </w:pPr>
            <w:r w:rsidDel="00000000" w:rsidR="00000000" w:rsidRPr="00000000">
              <w:rPr>
                <w:rFonts w:ascii="Times New Roman" w:cs="Times New Roman" w:eastAsia="Times New Roman" w:hAnsi="Times New Roman"/>
                <w:b w:val="1"/>
                <w:sz w:val="20"/>
                <w:szCs w:val="20"/>
                <w:highlight w:val="white"/>
                <w:rtl w:val="0"/>
              </w:rPr>
              <w:t xml:space="preserve">…………</w:t>
            </w:r>
          </w:p>
        </w:tc>
        <w:tc>
          <w:tcPr>
            <w:vMerge w:val="continue"/>
          </w:tcPr>
          <w:p w:rsidR="00000000" w:rsidDel="00000000" w:rsidP="00000000" w:rsidRDefault="00000000" w:rsidRPr="00000000" w14:paraId="0000011F">
            <w:pPr>
              <w:widowControl w:val="0"/>
              <w:spacing w:after="0" w:before="0" w:line="240" w:lineRule="auto"/>
              <w:ind w:left="0" w:firstLine="0"/>
              <w:jc w:val="center"/>
              <w:rPr>
                <w:rFonts w:ascii="Times New Roman" w:cs="Times New Roman" w:eastAsia="Times New Roman" w:hAnsi="Times New Roman"/>
                <w:b w:val="1"/>
                <w:sz w:val="22.079999923706055"/>
                <w:szCs w:val="22.079999923706055"/>
              </w:rPr>
            </w:pPr>
            <w:r w:rsidDel="00000000" w:rsidR="00000000" w:rsidRPr="00000000">
              <w:rPr>
                <w:rtl w:val="0"/>
              </w:rPr>
            </w:r>
          </w:p>
        </w:tc>
      </w:tr>
      <w:tr>
        <w:trPr>
          <w:cantSplit w:val="0"/>
          <w:trHeight w:val="360" w:hRule="atLeast"/>
          <w:tblHeader w:val="0"/>
        </w:trPr>
        <w:tc>
          <w:tcPr/>
          <w:p w:rsidR="00000000" w:rsidDel="00000000" w:rsidP="00000000" w:rsidRDefault="00000000" w:rsidRPr="00000000" w14:paraId="00000120">
            <w:pPr>
              <w:widowControl w:val="0"/>
              <w:spacing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w:t>
            </w:r>
          </w:p>
        </w:tc>
        <w:tc>
          <w:tcPr/>
          <w:p w:rsidR="00000000" w:rsidDel="00000000" w:rsidP="00000000" w:rsidRDefault="00000000" w:rsidRPr="00000000" w14:paraId="00000121">
            <w:pPr>
              <w:widowControl w:val="0"/>
              <w:spacing w:before="23" w:line="264" w:lineRule="auto"/>
              <w:ind w:left="113.04962158203125" w:right="34.99755859375" w:hanging="0.220947265625"/>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w:t>
            </w:r>
          </w:p>
        </w:tc>
        <w:tc>
          <w:tcPr/>
          <w:p w:rsidR="00000000" w:rsidDel="00000000" w:rsidP="00000000" w:rsidRDefault="00000000" w:rsidRPr="00000000" w14:paraId="00000122">
            <w:pPr>
              <w:widowControl w:val="0"/>
              <w:spacing w:line="240" w:lineRule="auto"/>
              <w:rPr>
                <w:rFonts w:ascii="Times" w:cs="Times" w:eastAsia="Times" w:hAnsi="Times"/>
                <w:sz w:val="22.079999923706055"/>
                <w:szCs w:val="22.079999923706055"/>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3">
            <w:pPr>
              <w:widowControl w:val="0"/>
              <w:spacing w:line="240" w:lineRule="auto"/>
              <w:rPr>
                <w:rFonts w:ascii="Times" w:cs="Times" w:eastAsia="Times" w:hAnsi="Times"/>
                <w:sz w:val="22.079999923706055"/>
                <w:szCs w:val="22.079999923706055"/>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4">
            <w:pPr>
              <w:widowControl w:val="0"/>
              <w:spacing w:line="240" w:lineRule="auto"/>
              <w:rPr>
                <w:rFonts w:ascii="Times" w:cs="Times" w:eastAsia="Times" w:hAnsi="Times"/>
                <w:sz w:val="22.079999923706055"/>
                <w:szCs w:val="22.079999923706055"/>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5">
            <w:pPr>
              <w:widowControl w:val="0"/>
              <w:spacing w:line="240" w:lineRule="auto"/>
              <w:rPr>
                <w:rFonts w:ascii="Times" w:cs="Times" w:eastAsia="Times" w:hAnsi="Times"/>
                <w:sz w:val="22.079999923706055"/>
                <w:szCs w:val="22.079999923706055"/>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6">
            <w:pPr>
              <w:widowControl w:val="0"/>
              <w:spacing w:line="240" w:lineRule="auto"/>
              <w:rPr>
                <w:rFonts w:ascii="Times" w:cs="Times" w:eastAsia="Times" w:hAnsi="Times"/>
                <w:sz w:val="22.079999923706055"/>
                <w:szCs w:val="22.079999923706055"/>
              </w:rPr>
            </w:pPr>
            <w:r w:rsidDel="00000000" w:rsidR="00000000" w:rsidRPr="00000000">
              <w:rPr>
                <w:rtl w:val="0"/>
              </w:rPr>
            </w:r>
          </w:p>
        </w:tc>
        <w:tc>
          <w:tcPr>
            <w:vMerge w:val="continue"/>
          </w:tcPr>
          <w:p w:rsidR="00000000" w:rsidDel="00000000" w:rsidP="00000000" w:rsidRDefault="00000000" w:rsidRPr="00000000" w14:paraId="00000127">
            <w:pPr>
              <w:widowControl w:val="0"/>
              <w:spacing w:after="0" w:before="0" w:line="240" w:lineRule="auto"/>
              <w:ind w:left="0" w:firstLine="0"/>
              <w:jc w:val="center"/>
              <w:rPr>
                <w:rFonts w:ascii="Times New Roman" w:cs="Times New Roman" w:eastAsia="Times New Roman" w:hAnsi="Times New Roman"/>
                <w:b w:val="1"/>
                <w:sz w:val="22.079999923706055"/>
                <w:szCs w:val="22.079999923706055"/>
              </w:rPr>
            </w:pPr>
            <w:r w:rsidDel="00000000" w:rsidR="00000000" w:rsidRPr="00000000">
              <w:rPr>
                <w:rtl w:val="0"/>
              </w:rPr>
            </w:r>
          </w:p>
        </w:tc>
      </w:tr>
      <w:tr>
        <w:trPr>
          <w:cantSplit w:val="0"/>
          <w:trHeight w:val="585" w:hRule="atLeast"/>
          <w:tblHeader w:val="0"/>
        </w:trPr>
        <w:tc>
          <w:tcPr>
            <w:gridSpan w:val="8"/>
          </w:tcPr>
          <w:p w:rsidR="00000000" w:rsidDel="00000000" w:rsidP="00000000" w:rsidRDefault="00000000" w:rsidRPr="00000000" w14:paraId="00000128">
            <w:pPr>
              <w:widowControl w:val="0"/>
              <w:spacing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2.079999923706055"/>
                <w:szCs w:val="22.079999923706055"/>
                <w:rtl w:val="0"/>
              </w:rPr>
              <w:t xml:space="preserve">MILESTONE 2 (Completion of civil units)</w:t>
            </w:r>
            <w:r w:rsidDel="00000000" w:rsidR="00000000" w:rsidRPr="00000000">
              <w:rPr>
                <w:rtl w:val="0"/>
              </w:rPr>
            </w:r>
          </w:p>
        </w:tc>
      </w:tr>
      <w:tr>
        <w:trPr>
          <w:cantSplit w:val="0"/>
          <w:trHeight w:val="975" w:hRule="atLeast"/>
          <w:tblHeader w:val="0"/>
        </w:trPr>
        <w:tc>
          <w:tcPr/>
          <w:p w:rsidR="00000000" w:rsidDel="00000000" w:rsidP="00000000" w:rsidRDefault="00000000" w:rsidRPr="00000000" w14:paraId="00000130">
            <w:pPr>
              <w:widowControl w:val="0"/>
              <w:spacing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5</w:t>
            </w:r>
          </w:p>
        </w:tc>
        <w:tc>
          <w:tcPr>
            <w:gridSpan w:val="6"/>
          </w:tcPr>
          <w:p w:rsidR="00000000" w:rsidDel="00000000" w:rsidP="00000000" w:rsidRDefault="00000000" w:rsidRPr="00000000" w14:paraId="00000131">
            <w:pPr>
              <w:widowControl w:val="0"/>
              <w:spacing w:before="23" w:line="264" w:lineRule="auto"/>
              <w:ind w:right="41.239013671875"/>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highlight w:val="white"/>
                <w:rtl w:val="0"/>
              </w:rPr>
              <w:t xml:space="preserve">Providing and laying in position cement concrete of specified grade excluding the cost of centering and shuttering - All work up to plinth level:1:4:8 (1 cement: 4 coarse sand: 8 graded stone aggregate 40 nominal size)</w:t>
            </w:r>
            <w:r w:rsidDel="00000000" w:rsidR="00000000" w:rsidRPr="00000000">
              <w:rPr>
                <w:rtl w:val="0"/>
              </w:rPr>
            </w:r>
          </w:p>
        </w:tc>
        <w:tc>
          <w:tcPr>
            <w:vMerge w:val="restart"/>
            <w:vAlign w:val="center"/>
          </w:tcPr>
          <w:p w:rsidR="00000000" w:rsidDel="00000000" w:rsidP="00000000" w:rsidRDefault="00000000" w:rsidRPr="00000000" w14:paraId="00000137">
            <w:pPr>
              <w:widowControl w:val="0"/>
              <w:spacing w:line="240" w:lineRule="auto"/>
              <w:jc w:val="left"/>
              <w:rPr>
                <w:rFonts w:ascii="Times New Roman" w:cs="Times New Roman" w:eastAsia="Times New Roman" w:hAnsi="Times New Roman"/>
                <w:sz w:val="22.079999923706055"/>
                <w:szCs w:val="22.079999923706055"/>
              </w:rPr>
            </w:pPr>
            <w:r w:rsidDel="00000000" w:rsidR="00000000" w:rsidRPr="00000000">
              <w:rPr>
                <w:rtl w:val="0"/>
              </w:rPr>
            </w:r>
          </w:p>
          <w:p w:rsidR="00000000" w:rsidDel="00000000" w:rsidP="00000000" w:rsidRDefault="00000000" w:rsidRPr="00000000" w14:paraId="00000138">
            <w:pPr>
              <w:widowControl w:val="0"/>
              <w:spacing w:line="240" w:lineRule="auto"/>
              <w:jc w:val="left"/>
              <w:rPr>
                <w:rFonts w:ascii="Times New Roman" w:cs="Times New Roman" w:eastAsia="Times New Roman" w:hAnsi="Times New Roman"/>
                <w:sz w:val="22.079999923706055"/>
                <w:szCs w:val="22.079999923706055"/>
              </w:rPr>
            </w:pPr>
            <w:r w:rsidDel="00000000" w:rsidR="00000000" w:rsidRPr="00000000">
              <w:rPr>
                <w:rtl w:val="0"/>
              </w:rPr>
            </w:r>
          </w:p>
          <w:p w:rsidR="00000000" w:rsidDel="00000000" w:rsidP="00000000" w:rsidRDefault="00000000" w:rsidRPr="00000000" w14:paraId="00000139">
            <w:pPr>
              <w:widowControl w:val="0"/>
              <w:spacing w:line="240" w:lineRule="auto"/>
              <w:jc w:val="left"/>
              <w:rPr>
                <w:rFonts w:ascii="Times New Roman" w:cs="Times New Roman" w:eastAsia="Times New Roman" w:hAnsi="Times New Roman"/>
                <w:sz w:val="22.079999923706055"/>
                <w:szCs w:val="22.079999923706055"/>
              </w:rPr>
            </w:pPr>
            <w:r w:rsidDel="00000000" w:rsidR="00000000" w:rsidRPr="00000000">
              <w:rPr>
                <w:rtl w:val="0"/>
              </w:rPr>
            </w:r>
          </w:p>
          <w:p w:rsidR="00000000" w:rsidDel="00000000" w:rsidP="00000000" w:rsidRDefault="00000000" w:rsidRPr="00000000" w14:paraId="0000013A">
            <w:pPr>
              <w:widowControl w:val="0"/>
              <w:spacing w:line="240" w:lineRule="auto"/>
              <w:jc w:val="left"/>
              <w:rPr>
                <w:rFonts w:ascii="Times New Roman" w:cs="Times New Roman" w:eastAsia="Times New Roman" w:hAnsi="Times New Roman"/>
                <w:sz w:val="22.079999923706055"/>
                <w:szCs w:val="22.079999923706055"/>
              </w:rPr>
            </w:pPr>
            <w:r w:rsidDel="00000000" w:rsidR="00000000" w:rsidRPr="00000000">
              <w:rPr>
                <w:rtl w:val="0"/>
              </w:rPr>
            </w:r>
          </w:p>
          <w:p w:rsidR="00000000" w:rsidDel="00000000" w:rsidP="00000000" w:rsidRDefault="00000000" w:rsidRPr="00000000" w14:paraId="0000013B">
            <w:pPr>
              <w:widowControl w:val="0"/>
              <w:spacing w:line="240" w:lineRule="auto"/>
              <w:jc w:val="left"/>
              <w:rPr>
                <w:rFonts w:ascii="Times New Roman" w:cs="Times New Roman" w:eastAsia="Times New Roman" w:hAnsi="Times New Roman"/>
                <w:sz w:val="22.079999923706055"/>
                <w:szCs w:val="22.079999923706055"/>
              </w:rPr>
            </w:pPr>
            <w:r w:rsidDel="00000000" w:rsidR="00000000" w:rsidRPr="00000000">
              <w:rPr>
                <w:rtl w:val="0"/>
              </w:rPr>
            </w:r>
          </w:p>
          <w:p w:rsidR="00000000" w:rsidDel="00000000" w:rsidP="00000000" w:rsidRDefault="00000000" w:rsidRPr="00000000" w14:paraId="0000013C">
            <w:pPr>
              <w:widowControl w:val="0"/>
              <w:spacing w:line="240" w:lineRule="auto"/>
              <w:jc w:val="left"/>
              <w:rPr>
                <w:rFonts w:ascii="Times New Roman" w:cs="Times New Roman" w:eastAsia="Times New Roman" w:hAnsi="Times New Roman"/>
                <w:sz w:val="22.079999923706055"/>
                <w:szCs w:val="22.079999923706055"/>
              </w:rPr>
            </w:pPr>
            <w:r w:rsidDel="00000000" w:rsidR="00000000" w:rsidRPr="00000000">
              <w:rPr>
                <w:rtl w:val="0"/>
              </w:rPr>
            </w:r>
          </w:p>
          <w:p w:rsidR="00000000" w:rsidDel="00000000" w:rsidP="00000000" w:rsidRDefault="00000000" w:rsidRPr="00000000" w14:paraId="0000013D">
            <w:pPr>
              <w:widowControl w:val="0"/>
              <w:spacing w:line="240" w:lineRule="auto"/>
              <w:jc w:val="left"/>
              <w:rPr>
                <w:rFonts w:ascii="Times New Roman" w:cs="Times New Roman" w:eastAsia="Times New Roman" w:hAnsi="Times New Roman"/>
                <w:sz w:val="22.079999923706055"/>
                <w:szCs w:val="22.079999923706055"/>
              </w:rPr>
            </w:pPr>
            <w:r w:rsidDel="00000000" w:rsidR="00000000" w:rsidRPr="00000000">
              <w:rPr>
                <w:rtl w:val="0"/>
              </w:rPr>
            </w:r>
          </w:p>
          <w:p w:rsidR="00000000" w:rsidDel="00000000" w:rsidP="00000000" w:rsidRDefault="00000000" w:rsidRPr="00000000" w14:paraId="0000013E">
            <w:pPr>
              <w:widowControl w:val="0"/>
              <w:spacing w:line="240" w:lineRule="auto"/>
              <w:jc w:val="left"/>
              <w:rPr>
                <w:rFonts w:ascii="Times New Roman" w:cs="Times New Roman" w:eastAsia="Times New Roman" w:hAnsi="Times New Roman"/>
                <w:sz w:val="22.079999923706055"/>
                <w:szCs w:val="22.079999923706055"/>
              </w:rPr>
            </w:pPr>
            <w:r w:rsidDel="00000000" w:rsidR="00000000" w:rsidRPr="00000000">
              <w:rPr>
                <w:rtl w:val="0"/>
              </w:rPr>
            </w:r>
          </w:p>
          <w:p w:rsidR="00000000" w:rsidDel="00000000" w:rsidP="00000000" w:rsidRDefault="00000000" w:rsidRPr="00000000" w14:paraId="0000013F">
            <w:pPr>
              <w:widowControl w:val="0"/>
              <w:spacing w:line="240" w:lineRule="auto"/>
              <w:jc w:val="left"/>
              <w:rPr>
                <w:rFonts w:ascii="Times New Roman" w:cs="Times New Roman" w:eastAsia="Times New Roman" w:hAnsi="Times New Roman"/>
                <w:sz w:val="22.079999923706055"/>
                <w:szCs w:val="22.079999923706055"/>
              </w:rPr>
            </w:pPr>
            <w:r w:rsidDel="00000000" w:rsidR="00000000" w:rsidRPr="00000000">
              <w:rPr>
                <w:rtl w:val="0"/>
              </w:rPr>
            </w:r>
          </w:p>
          <w:p w:rsidR="00000000" w:rsidDel="00000000" w:rsidP="00000000" w:rsidRDefault="00000000" w:rsidRPr="00000000" w14:paraId="00000140">
            <w:pPr>
              <w:widowControl w:val="0"/>
              <w:spacing w:line="240" w:lineRule="auto"/>
              <w:jc w:val="left"/>
              <w:rPr>
                <w:rFonts w:ascii="Times New Roman" w:cs="Times New Roman" w:eastAsia="Times New Roman" w:hAnsi="Times New Roman"/>
                <w:sz w:val="22.079999923706055"/>
                <w:szCs w:val="22.079999923706055"/>
              </w:rPr>
            </w:pPr>
            <w:r w:rsidDel="00000000" w:rsidR="00000000" w:rsidRPr="00000000">
              <w:rPr>
                <w:rtl w:val="0"/>
              </w:rPr>
            </w:r>
          </w:p>
          <w:p w:rsidR="00000000" w:rsidDel="00000000" w:rsidP="00000000" w:rsidRDefault="00000000" w:rsidRPr="00000000" w14:paraId="00000141">
            <w:pPr>
              <w:widowControl w:val="0"/>
              <w:spacing w:line="240" w:lineRule="auto"/>
              <w:jc w:val="left"/>
              <w:rPr>
                <w:rFonts w:ascii="Times New Roman" w:cs="Times New Roman" w:eastAsia="Times New Roman" w:hAnsi="Times New Roman"/>
                <w:sz w:val="22.079999923706055"/>
                <w:szCs w:val="22.079999923706055"/>
              </w:rPr>
            </w:pPr>
            <w:r w:rsidDel="00000000" w:rsidR="00000000" w:rsidRPr="00000000">
              <w:rPr>
                <w:rtl w:val="0"/>
              </w:rPr>
            </w:r>
          </w:p>
          <w:p w:rsidR="00000000" w:rsidDel="00000000" w:rsidP="00000000" w:rsidRDefault="00000000" w:rsidRPr="00000000" w14:paraId="00000142">
            <w:pPr>
              <w:widowControl w:val="0"/>
              <w:spacing w:line="240" w:lineRule="auto"/>
              <w:jc w:val="left"/>
              <w:rPr>
                <w:rFonts w:ascii="Times New Roman" w:cs="Times New Roman" w:eastAsia="Times New Roman" w:hAnsi="Times New Roman"/>
                <w:sz w:val="22.079999923706055"/>
                <w:szCs w:val="22.079999923706055"/>
              </w:rPr>
            </w:pPr>
            <w:r w:rsidDel="00000000" w:rsidR="00000000" w:rsidRPr="00000000">
              <w:rPr>
                <w:rtl w:val="0"/>
              </w:rPr>
            </w:r>
          </w:p>
          <w:p w:rsidR="00000000" w:rsidDel="00000000" w:rsidP="00000000" w:rsidRDefault="00000000" w:rsidRPr="00000000" w14:paraId="00000143">
            <w:pPr>
              <w:widowControl w:val="0"/>
              <w:spacing w:line="240" w:lineRule="auto"/>
              <w:jc w:val="left"/>
              <w:rPr>
                <w:rFonts w:ascii="Times New Roman" w:cs="Times New Roman" w:eastAsia="Times New Roman" w:hAnsi="Times New Roman"/>
                <w:sz w:val="22.079999923706055"/>
                <w:szCs w:val="22.079999923706055"/>
              </w:rPr>
            </w:pPr>
            <w:r w:rsidDel="00000000" w:rsidR="00000000" w:rsidRPr="00000000">
              <w:rPr>
                <w:rtl w:val="0"/>
              </w:rPr>
            </w:r>
          </w:p>
          <w:p w:rsidR="00000000" w:rsidDel="00000000" w:rsidP="00000000" w:rsidRDefault="00000000" w:rsidRPr="00000000" w14:paraId="00000144">
            <w:pPr>
              <w:widowControl w:val="0"/>
              <w:spacing w:line="240" w:lineRule="auto"/>
              <w:jc w:val="left"/>
              <w:rPr>
                <w:rFonts w:ascii="Times New Roman" w:cs="Times New Roman" w:eastAsia="Times New Roman" w:hAnsi="Times New Roman"/>
                <w:sz w:val="22.079999923706055"/>
                <w:szCs w:val="22.079999923706055"/>
              </w:rPr>
            </w:pPr>
            <w:r w:rsidDel="00000000" w:rsidR="00000000" w:rsidRPr="00000000">
              <w:rPr>
                <w:rtl w:val="0"/>
              </w:rPr>
            </w:r>
          </w:p>
          <w:p w:rsidR="00000000" w:rsidDel="00000000" w:rsidP="00000000" w:rsidRDefault="00000000" w:rsidRPr="00000000" w14:paraId="00000145">
            <w:pPr>
              <w:widowControl w:val="0"/>
              <w:spacing w:line="240" w:lineRule="auto"/>
              <w:jc w:val="left"/>
              <w:rPr>
                <w:rFonts w:ascii="Times New Roman" w:cs="Times New Roman" w:eastAsia="Times New Roman" w:hAnsi="Times New Roman"/>
                <w:sz w:val="22.079999923706055"/>
                <w:szCs w:val="22.079999923706055"/>
              </w:rPr>
            </w:pPr>
            <w:r w:rsidDel="00000000" w:rsidR="00000000" w:rsidRPr="00000000">
              <w:rPr>
                <w:rtl w:val="0"/>
              </w:rPr>
            </w:r>
          </w:p>
          <w:p w:rsidR="00000000" w:rsidDel="00000000" w:rsidP="00000000" w:rsidRDefault="00000000" w:rsidRPr="00000000" w14:paraId="00000146">
            <w:pPr>
              <w:widowControl w:val="0"/>
              <w:spacing w:line="240" w:lineRule="auto"/>
              <w:jc w:val="left"/>
              <w:rPr>
                <w:rFonts w:ascii="Times New Roman" w:cs="Times New Roman" w:eastAsia="Times New Roman" w:hAnsi="Times New Roman"/>
                <w:sz w:val="22.079999923706055"/>
                <w:szCs w:val="22.079999923706055"/>
              </w:rPr>
            </w:pPr>
            <w:r w:rsidDel="00000000" w:rsidR="00000000" w:rsidRPr="00000000">
              <w:rPr>
                <w:rtl w:val="0"/>
              </w:rPr>
            </w:r>
          </w:p>
          <w:p w:rsidR="00000000" w:rsidDel="00000000" w:rsidP="00000000" w:rsidRDefault="00000000" w:rsidRPr="00000000" w14:paraId="00000147">
            <w:pPr>
              <w:widowControl w:val="0"/>
              <w:spacing w:line="240" w:lineRule="auto"/>
              <w:jc w:val="left"/>
              <w:rPr>
                <w:rFonts w:ascii="Times New Roman" w:cs="Times New Roman" w:eastAsia="Times New Roman" w:hAnsi="Times New Roman"/>
                <w:sz w:val="22.079999923706055"/>
                <w:szCs w:val="22.079999923706055"/>
              </w:rPr>
            </w:pPr>
            <w:r w:rsidDel="00000000" w:rsidR="00000000" w:rsidRPr="00000000">
              <w:rPr>
                <w:rtl w:val="0"/>
              </w:rPr>
            </w:r>
          </w:p>
          <w:p w:rsidR="00000000" w:rsidDel="00000000" w:rsidP="00000000" w:rsidRDefault="00000000" w:rsidRPr="00000000" w14:paraId="00000148">
            <w:pPr>
              <w:widowControl w:val="0"/>
              <w:spacing w:line="240" w:lineRule="auto"/>
              <w:jc w:val="center"/>
              <w:rPr>
                <w:rFonts w:ascii="Times New Roman" w:cs="Times New Roman" w:eastAsia="Times New Roman" w:hAnsi="Times New Roman"/>
                <w:sz w:val="22.079999923706055"/>
                <w:szCs w:val="22.079999923706055"/>
              </w:rPr>
            </w:pPr>
            <w:r w:rsidDel="00000000" w:rsidR="00000000" w:rsidRPr="00000000">
              <w:rPr>
                <w:rFonts w:ascii="Times New Roman" w:cs="Times New Roman" w:eastAsia="Times New Roman" w:hAnsi="Times New Roman"/>
                <w:sz w:val="22.079999923706055"/>
                <w:szCs w:val="22.079999923706055"/>
                <w:rtl w:val="0"/>
              </w:rPr>
              <w:t xml:space="preserve">.… %</w:t>
            </w:r>
          </w:p>
        </w:tc>
      </w:tr>
      <w:tr>
        <w:trPr>
          <w:cantSplit w:val="0"/>
          <w:trHeight w:val="420.79999923706055" w:hRule="atLeast"/>
          <w:tblHeader w:val="0"/>
        </w:trPr>
        <w:tc>
          <w:tcPr/>
          <w:p w:rsidR="00000000" w:rsidDel="00000000" w:rsidP="00000000" w:rsidRDefault="00000000" w:rsidRPr="00000000" w14:paraId="00000149">
            <w:pPr>
              <w:widowControl w:val="0"/>
              <w:spacing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w:t>
            </w:r>
          </w:p>
        </w:tc>
        <w:tc>
          <w:tcPr/>
          <w:p w:rsidR="00000000" w:rsidDel="00000000" w:rsidP="00000000" w:rsidRDefault="00000000" w:rsidRPr="00000000" w14:paraId="0000014A">
            <w:pPr>
              <w:widowControl w:val="0"/>
              <w:spacing w:before="23" w:line="264" w:lineRule="auto"/>
              <w:ind w:left="113.04962158203125" w:right="34.99755859375" w:hanging="0.220947265625"/>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Bar screen chamber</w:t>
            </w:r>
          </w:p>
        </w:tc>
        <w:tc>
          <w:tcPr>
            <w:shd w:fill="auto" w:val="clear"/>
            <w:tcMar>
              <w:top w:w="100.0" w:type="dxa"/>
              <w:left w:w="100.0" w:type="dxa"/>
              <w:bottom w:w="100.0" w:type="dxa"/>
              <w:right w:w="100.0" w:type="dxa"/>
            </w:tcMar>
            <w:vAlign w:val="top"/>
          </w:tcPr>
          <w:p w:rsidR="00000000" w:rsidDel="00000000" w:rsidP="00000000" w:rsidRDefault="00000000" w:rsidRPr="00000000" w14:paraId="0000014B">
            <w:pPr>
              <w:widowControl w:val="0"/>
              <w:spacing w:line="240" w:lineRule="auto"/>
              <w:rPr>
                <w:rFonts w:ascii="Times" w:cs="Times" w:eastAsia="Times" w:hAnsi="Times"/>
                <w:sz w:val="22.079999923706055"/>
                <w:szCs w:val="22.079999923706055"/>
              </w:rPr>
            </w:pPr>
            <w:r w:rsidDel="00000000" w:rsidR="00000000" w:rsidRPr="00000000">
              <w:rPr>
                <w:rFonts w:ascii="Times" w:cs="Times" w:eastAsia="Times" w:hAnsi="Times"/>
                <w:sz w:val="22.079999923706055"/>
                <w:szCs w:val="22.079999923706055"/>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14C">
            <w:pPr>
              <w:widowControl w:val="0"/>
              <w:spacing w:line="240" w:lineRule="auto"/>
              <w:rPr>
                <w:rFonts w:ascii="Times" w:cs="Times" w:eastAsia="Times" w:hAnsi="Times"/>
                <w:sz w:val="22.079999923706055"/>
                <w:szCs w:val="22.079999923706055"/>
              </w:rPr>
            </w:pPr>
            <w:r w:rsidDel="00000000" w:rsidR="00000000" w:rsidRPr="00000000">
              <w:rPr>
                <w:rFonts w:ascii="Times" w:cs="Times" w:eastAsia="Times" w:hAnsi="Times"/>
                <w:sz w:val="22.079999923706055"/>
                <w:szCs w:val="22.079999923706055"/>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14D">
            <w:pPr>
              <w:widowControl w:val="0"/>
              <w:spacing w:line="240" w:lineRule="auto"/>
              <w:rPr>
                <w:rFonts w:ascii="Times" w:cs="Times" w:eastAsia="Times" w:hAnsi="Times"/>
                <w:sz w:val="22.079999923706055"/>
                <w:szCs w:val="22.079999923706055"/>
              </w:rPr>
            </w:pPr>
            <w:r w:rsidDel="00000000" w:rsidR="00000000" w:rsidRPr="00000000">
              <w:rPr>
                <w:rFonts w:ascii="Times" w:cs="Times" w:eastAsia="Times" w:hAnsi="Times"/>
                <w:sz w:val="22.079999923706055"/>
                <w:szCs w:val="22.079999923706055"/>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14E">
            <w:pPr>
              <w:widowControl w:val="0"/>
              <w:spacing w:line="240" w:lineRule="auto"/>
              <w:rPr>
                <w:rFonts w:ascii="Times" w:cs="Times" w:eastAsia="Times" w:hAnsi="Times"/>
                <w:sz w:val="22.079999923706055"/>
                <w:szCs w:val="22.079999923706055"/>
              </w:rPr>
            </w:pPr>
            <w:r w:rsidDel="00000000" w:rsidR="00000000" w:rsidRPr="00000000">
              <w:rPr>
                <w:rFonts w:ascii="Times" w:cs="Times" w:eastAsia="Times" w:hAnsi="Times"/>
                <w:sz w:val="22.079999923706055"/>
                <w:szCs w:val="22.079999923706055"/>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14F">
            <w:pPr>
              <w:widowControl w:val="0"/>
              <w:spacing w:line="240" w:lineRule="auto"/>
              <w:rPr>
                <w:rFonts w:ascii="Times" w:cs="Times" w:eastAsia="Times" w:hAnsi="Times"/>
                <w:sz w:val="22.079999923706055"/>
                <w:szCs w:val="22.079999923706055"/>
              </w:rPr>
            </w:pPr>
            <w:r w:rsidDel="00000000" w:rsidR="00000000" w:rsidRPr="00000000">
              <w:rPr>
                <w:rFonts w:ascii="Times" w:cs="Times" w:eastAsia="Times" w:hAnsi="Times"/>
                <w:sz w:val="22.079999923706055"/>
                <w:szCs w:val="22.079999923706055"/>
                <w:rtl w:val="0"/>
              </w:rPr>
              <w:t xml:space="preserve">….</w:t>
            </w:r>
          </w:p>
        </w:tc>
        <w:tc>
          <w:tcPr>
            <w:vMerge w:val="continue"/>
            <w:vAlign w:val="center"/>
          </w:tcPr>
          <w:p w:rsidR="00000000" w:rsidDel="00000000" w:rsidP="00000000" w:rsidRDefault="00000000" w:rsidRPr="00000000" w14:paraId="00000150">
            <w:pPr>
              <w:widowControl w:val="0"/>
              <w:spacing w:after="0" w:before="0" w:line="240" w:lineRule="auto"/>
              <w:ind w:left="0" w:firstLine="0"/>
              <w:jc w:val="center"/>
              <w:rPr>
                <w:rFonts w:ascii="Times New Roman" w:cs="Times New Roman" w:eastAsia="Times New Roman" w:hAnsi="Times New Roman"/>
                <w:b w:val="1"/>
                <w:sz w:val="22.079999923706055"/>
                <w:szCs w:val="22.079999923706055"/>
              </w:rPr>
            </w:pPr>
            <w:r w:rsidDel="00000000" w:rsidR="00000000" w:rsidRPr="00000000">
              <w:rPr>
                <w:rtl w:val="0"/>
              </w:rPr>
            </w:r>
          </w:p>
        </w:tc>
      </w:tr>
      <w:tr>
        <w:trPr>
          <w:cantSplit w:val="0"/>
          <w:trHeight w:val="420.79999923706055" w:hRule="atLeast"/>
          <w:tblHeader w:val="0"/>
        </w:trPr>
        <w:tc>
          <w:tcPr/>
          <w:p w:rsidR="00000000" w:rsidDel="00000000" w:rsidP="00000000" w:rsidRDefault="00000000" w:rsidRPr="00000000" w14:paraId="00000151">
            <w:pPr>
              <w:widowControl w:val="0"/>
              <w:spacing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b</w:t>
            </w:r>
          </w:p>
        </w:tc>
        <w:tc>
          <w:tcPr/>
          <w:p w:rsidR="00000000" w:rsidDel="00000000" w:rsidP="00000000" w:rsidRDefault="00000000" w:rsidRPr="00000000" w14:paraId="00000152">
            <w:pPr>
              <w:widowControl w:val="0"/>
              <w:spacing w:before="23" w:line="264" w:lineRule="auto"/>
              <w:ind w:left="112.82867431640625" w:right="34.99755859375" w:firstLine="0"/>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Collection tank</w:t>
            </w:r>
          </w:p>
        </w:tc>
        <w:tc>
          <w:tcPr>
            <w:shd w:fill="auto" w:val="clear"/>
            <w:tcMar>
              <w:top w:w="100.0" w:type="dxa"/>
              <w:left w:w="100.0" w:type="dxa"/>
              <w:bottom w:w="100.0" w:type="dxa"/>
              <w:right w:w="100.0" w:type="dxa"/>
            </w:tcMar>
            <w:vAlign w:val="top"/>
          </w:tcPr>
          <w:p w:rsidR="00000000" w:rsidDel="00000000" w:rsidP="00000000" w:rsidRDefault="00000000" w:rsidRPr="00000000" w14:paraId="00000153">
            <w:pPr>
              <w:widowControl w:val="0"/>
              <w:spacing w:line="240" w:lineRule="auto"/>
              <w:rPr>
                <w:rFonts w:ascii="Times" w:cs="Times" w:eastAsia="Times" w:hAnsi="Times"/>
                <w:sz w:val="22.079999923706055"/>
                <w:szCs w:val="22.079999923706055"/>
              </w:rPr>
            </w:pPr>
            <w:r w:rsidDel="00000000" w:rsidR="00000000" w:rsidRPr="00000000">
              <w:rPr>
                <w:rFonts w:ascii="Times" w:cs="Times" w:eastAsia="Times" w:hAnsi="Times"/>
                <w:sz w:val="22.079999923706055"/>
                <w:szCs w:val="22.079999923706055"/>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154">
            <w:pPr>
              <w:widowControl w:val="0"/>
              <w:spacing w:line="240" w:lineRule="auto"/>
              <w:rPr>
                <w:rFonts w:ascii="Times" w:cs="Times" w:eastAsia="Times" w:hAnsi="Times"/>
                <w:sz w:val="22.079999923706055"/>
                <w:szCs w:val="22.079999923706055"/>
              </w:rPr>
            </w:pPr>
            <w:r w:rsidDel="00000000" w:rsidR="00000000" w:rsidRPr="00000000">
              <w:rPr>
                <w:rFonts w:ascii="Times" w:cs="Times" w:eastAsia="Times" w:hAnsi="Times"/>
                <w:sz w:val="22.079999923706055"/>
                <w:szCs w:val="22.079999923706055"/>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155">
            <w:pPr>
              <w:widowControl w:val="0"/>
              <w:spacing w:line="240" w:lineRule="auto"/>
              <w:rPr>
                <w:rFonts w:ascii="Times" w:cs="Times" w:eastAsia="Times" w:hAnsi="Times"/>
                <w:sz w:val="22.079999923706055"/>
                <w:szCs w:val="22.079999923706055"/>
              </w:rPr>
            </w:pPr>
            <w:r w:rsidDel="00000000" w:rsidR="00000000" w:rsidRPr="00000000">
              <w:rPr>
                <w:rFonts w:ascii="Times" w:cs="Times" w:eastAsia="Times" w:hAnsi="Times"/>
                <w:sz w:val="22.079999923706055"/>
                <w:szCs w:val="22.079999923706055"/>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156">
            <w:pPr>
              <w:widowControl w:val="0"/>
              <w:spacing w:line="240" w:lineRule="auto"/>
              <w:rPr>
                <w:rFonts w:ascii="Times" w:cs="Times" w:eastAsia="Times" w:hAnsi="Times"/>
                <w:sz w:val="22.079999923706055"/>
                <w:szCs w:val="22.079999923706055"/>
              </w:rPr>
            </w:pPr>
            <w:r w:rsidDel="00000000" w:rsidR="00000000" w:rsidRPr="00000000">
              <w:rPr>
                <w:rFonts w:ascii="Times" w:cs="Times" w:eastAsia="Times" w:hAnsi="Times"/>
                <w:sz w:val="22.079999923706055"/>
                <w:szCs w:val="22.079999923706055"/>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157">
            <w:pPr>
              <w:widowControl w:val="0"/>
              <w:spacing w:line="240" w:lineRule="auto"/>
              <w:rPr>
                <w:rFonts w:ascii="Times" w:cs="Times" w:eastAsia="Times" w:hAnsi="Times"/>
                <w:sz w:val="22.079999923706055"/>
                <w:szCs w:val="22.079999923706055"/>
              </w:rPr>
            </w:pPr>
            <w:r w:rsidDel="00000000" w:rsidR="00000000" w:rsidRPr="00000000">
              <w:rPr>
                <w:rFonts w:ascii="Times" w:cs="Times" w:eastAsia="Times" w:hAnsi="Times"/>
                <w:sz w:val="22.079999923706055"/>
                <w:szCs w:val="22.079999923706055"/>
                <w:rtl w:val="0"/>
              </w:rPr>
              <w:t xml:space="preserve">….</w:t>
            </w:r>
          </w:p>
        </w:tc>
        <w:tc>
          <w:tcPr>
            <w:vMerge w:val="continue"/>
            <w:vAlign w:val="center"/>
          </w:tcPr>
          <w:p w:rsidR="00000000" w:rsidDel="00000000" w:rsidP="00000000" w:rsidRDefault="00000000" w:rsidRPr="00000000" w14:paraId="00000158">
            <w:pPr>
              <w:widowControl w:val="0"/>
              <w:spacing w:after="0" w:before="0" w:line="240" w:lineRule="auto"/>
              <w:ind w:left="0" w:firstLine="0"/>
              <w:jc w:val="center"/>
              <w:rPr>
                <w:rFonts w:ascii="Times New Roman" w:cs="Times New Roman" w:eastAsia="Times New Roman" w:hAnsi="Times New Roman"/>
                <w:b w:val="1"/>
                <w:sz w:val="22.079999923706055"/>
                <w:szCs w:val="22.079999923706055"/>
              </w:rPr>
            </w:pPr>
            <w:r w:rsidDel="00000000" w:rsidR="00000000" w:rsidRPr="00000000">
              <w:rPr>
                <w:rtl w:val="0"/>
              </w:rPr>
            </w:r>
          </w:p>
        </w:tc>
      </w:tr>
      <w:tr>
        <w:trPr>
          <w:cantSplit w:val="0"/>
          <w:trHeight w:val="420.79999923706055" w:hRule="atLeast"/>
          <w:tblHeader w:val="0"/>
        </w:trPr>
        <w:tc>
          <w:tcPr/>
          <w:p w:rsidR="00000000" w:rsidDel="00000000" w:rsidP="00000000" w:rsidRDefault="00000000" w:rsidRPr="00000000" w14:paraId="00000159">
            <w:pPr>
              <w:widowControl w:val="0"/>
              <w:spacing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w:t>
            </w:r>
          </w:p>
        </w:tc>
        <w:tc>
          <w:tcPr/>
          <w:p w:rsidR="00000000" w:rsidDel="00000000" w:rsidP="00000000" w:rsidRDefault="00000000" w:rsidRPr="00000000" w14:paraId="0000015A">
            <w:pPr>
              <w:widowControl w:val="0"/>
              <w:spacing w:before="23" w:line="264" w:lineRule="auto"/>
              <w:ind w:left="112.82867431640625" w:right="34.99755859375" w:firstLine="0"/>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Pedestal for units</w:t>
            </w:r>
          </w:p>
        </w:tc>
        <w:tc>
          <w:tcPr>
            <w:shd w:fill="auto" w:val="clear"/>
            <w:tcMar>
              <w:top w:w="100.0" w:type="dxa"/>
              <w:left w:w="100.0" w:type="dxa"/>
              <w:bottom w:w="100.0" w:type="dxa"/>
              <w:right w:w="100.0" w:type="dxa"/>
            </w:tcMar>
            <w:vAlign w:val="top"/>
          </w:tcPr>
          <w:p w:rsidR="00000000" w:rsidDel="00000000" w:rsidP="00000000" w:rsidRDefault="00000000" w:rsidRPr="00000000" w14:paraId="0000015B">
            <w:pPr>
              <w:widowControl w:val="0"/>
              <w:spacing w:line="240" w:lineRule="auto"/>
              <w:rPr>
                <w:rFonts w:ascii="Times" w:cs="Times" w:eastAsia="Times" w:hAnsi="Times"/>
                <w:sz w:val="22.079999923706055"/>
                <w:szCs w:val="22.079999923706055"/>
              </w:rPr>
            </w:pPr>
            <w:r w:rsidDel="00000000" w:rsidR="00000000" w:rsidRPr="00000000">
              <w:rPr>
                <w:rFonts w:ascii="Times" w:cs="Times" w:eastAsia="Times" w:hAnsi="Times"/>
                <w:sz w:val="22.079999923706055"/>
                <w:szCs w:val="22.079999923706055"/>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15C">
            <w:pPr>
              <w:widowControl w:val="0"/>
              <w:spacing w:line="240" w:lineRule="auto"/>
              <w:rPr>
                <w:rFonts w:ascii="Times" w:cs="Times" w:eastAsia="Times" w:hAnsi="Times"/>
                <w:sz w:val="22.079999923706055"/>
                <w:szCs w:val="22.079999923706055"/>
              </w:rPr>
            </w:pPr>
            <w:r w:rsidDel="00000000" w:rsidR="00000000" w:rsidRPr="00000000">
              <w:rPr>
                <w:rFonts w:ascii="Times" w:cs="Times" w:eastAsia="Times" w:hAnsi="Times"/>
                <w:sz w:val="22.079999923706055"/>
                <w:szCs w:val="22.079999923706055"/>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15D">
            <w:pPr>
              <w:widowControl w:val="0"/>
              <w:spacing w:line="240" w:lineRule="auto"/>
              <w:rPr>
                <w:rFonts w:ascii="Times" w:cs="Times" w:eastAsia="Times" w:hAnsi="Times"/>
                <w:sz w:val="22.079999923706055"/>
                <w:szCs w:val="22.079999923706055"/>
              </w:rPr>
            </w:pPr>
            <w:r w:rsidDel="00000000" w:rsidR="00000000" w:rsidRPr="00000000">
              <w:rPr>
                <w:rFonts w:ascii="Times" w:cs="Times" w:eastAsia="Times" w:hAnsi="Times"/>
                <w:sz w:val="22.079999923706055"/>
                <w:szCs w:val="22.079999923706055"/>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15E">
            <w:pPr>
              <w:widowControl w:val="0"/>
              <w:spacing w:line="240" w:lineRule="auto"/>
              <w:rPr>
                <w:rFonts w:ascii="Times" w:cs="Times" w:eastAsia="Times" w:hAnsi="Times"/>
                <w:sz w:val="22.079999923706055"/>
                <w:szCs w:val="22.079999923706055"/>
              </w:rPr>
            </w:pPr>
            <w:r w:rsidDel="00000000" w:rsidR="00000000" w:rsidRPr="00000000">
              <w:rPr>
                <w:rFonts w:ascii="Times" w:cs="Times" w:eastAsia="Times" w:hAnsi="Times"/>
                <w:sz w:val="22.079999923706055"/>
                <w:szCs w:val="22.079999923706055"/>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15F">
            <w:pPr>
              <w:widowControl w:val="0"/>
              <w:spacing w:line="240" w:lineRule="auto"/>
              <w:rPr>
                <w:rFonts w:ascii="Times" w:cs="Times" w:eastAsia="Times" w:hAnsi="Times"/>
                <w:sz w:val="22.079999923706055"/>
                <w:szCs w:val="22.079999923706055"/>
              </w:rPr>
            </w:pPr>
            <w:r w:rsidDel="00000000" w:rsidR="00000000" w:rsidRPr="00000000">
              <w:rPr>
                <w:rFonts w:ascii="Times" w:cs="Times" w:eastAsia="Times" w:hAnsi="Times"/>
                <w:sz w:val="22.079999923706055"/>
                <w:szCs w:val="22.079999923706055"/>
                <w:rtl w:val="0"/>
              </w:rPr>
              <w:t xml:space="preserve">….</w:t>
            </w:r>
          </w:p>
        </w:tc>
        <w:tc>
          <w:tcPr>
            <w:vMerge w:val="continue"/>
            <w:vAlign w:val="center"/>
          </w:tcPr>
          <w:p w:rsidR="00000000" w:rsidDel="00000000" w:rsidP="00000000" w:rsidRDefault="00000000" w:rsidRPr="00000000" w14:paraId="00000160">
            <w:pPr>
              <w:widowControl w:val="0"/>
              <w:spacing w:after="0" w:before="0" w:line="240" w:lineRule="auto"/>
              <w:ind w:left="0" w:firstLine="0"/>
              <w:jc w:val="center"/>
              <w:rPr>
                <w:rFonts w:ascii="Times New Roman" w:cs="Times New Roman" w:eastAsia="Times New Roman" w:hAnsi="Times New Roman"/>
                <w:b w:val="1"/>
                <w:sz w:val="22.079999923706055"/>
                <w:szCs w:val="22.079999923706055"/>
              </w:rPr>
            </w:pPr>
            <w:r w:rsidDel="00000000" w:rsidR="00000000" w:rsidRPr="00000000">
              <w:rPr>
                <w:rtl w:val="0"/>
              </w:rPr>
            </w:r>
          </w:p>
        </w:tc>
      </w:tr>
      <w:tr>
        <w:trPr>
          <w:cantSplit w:val="0"/>
          <w:trHeight w:val="420.79999923706055" w:hRule="atLeast"/>
          <w:tblHeader w:val="0"/>
        </w:trPr>
        <w:tc>
          <w:tcPr/>
          <w:p w:rsidR="00000000" w:rsidDel="00000000" w:rsidP="00000000" w:rsidRDefault="00000000" w:rsidRPr="00000000" w14:paraId="00000161">
            <w:pPr>
              <w:widowControl w:val="0"/>
              <w:spacing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w:t>
            </w:r>
          </w:p>
        </w:tc>
        <w:tc>
          <w:tcPr/>
          <w:p w:rsidR="00000000" w:rsidDel="00000000" w:rsidP="00000000" w:rsidRDefault="00000000" w:rsidRPr="00000000" w14:paraId="00000162">
            <w:pPr>
              <w:widowControl w:val="0"/>
              <w:spacing w:before="23" w:line="264" w:lineRule="auto"/>
              <w:ind w:left="113.04962158203125" w:right="34.99755859375" w:hanging="0.220947265625"/>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163">
            <w:pPr>
              <w:widowControl w:val="0"/>
              <w:spacing w:line="240" w:lineRule="auto"/>
              <w:rPr>
                <w:rFonts w:ascii="Times" w:cs="Times" w:eastAsia="Times" w:hAnsi="Times"/>
                <w:sz w:val="22.079999923706055"/>
                <w:szCs w:val="22.079999923706055"/>
              </w:rPr>
            </w:pPr>
            <w:r w:rsidDel="00000000" w:rsidR="00000000" w:rsidRPr="00000000">
              <w:rPr>
                <w:rFonts w:ascii="Times" w:cs="Times" w:eastAsia="Times" w:hAnsi="Times"/>
                <w:sz w:val="22.079999923706055"/>
                <w:szCs w:val="22.079999923706055"/>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164">
            <w:pPr>
              <w:widowControl w:val="0"/>
              <w:spacing w:line="240" w:lineRule="auto"/>
              <w:rPr>
                <w:rFonts w:ascii="Times" w:cs="Times" w:eastAsia="Times" w:hAnsi="Times"/>
                <w:sz w:val="22.079999923706055"/>
                <w:szCs w:val="22.079999923706055"/>
              </w:rPr>
            </w:pPr>
            <w:r w:rsidDel="00000000" w:rsidR="00000000" w:rsidRPr="00000000">
              <w:rPr>
                <w:rFonts w:ascii="Times" w:cs="Times" w:eastAsia="Times" w:hAnsi="Times"/>
                <w:sz w:val="22.079999923706055"/>
                <w:szCs w:val="22.079999923706055"/>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165">
            <w:pPr>
              <w:widowControl w:val="0"/>
              <w:spacing w:line="240" w:lineRule="auto"/>
              <w:rPr>
                <w:rFonts w:ascii="Times" w:cs="Times" w:eastAsia="Times" w:hAnsi="Times"/>
                <w:sz w:val="22.079999923706055"/>
                <w:szCs w:val="22.079999923706055"/>
              </w:rPr>
            </w:pPr>
            <w:r w:rsidDel="00000000" w:rsidR="00000000" w:rsidRPr="00000000">
              <w:rPr>
                <w:rFonts w:ascii="Times" w:cs="Times" w:eastAsia="Times" w:hAnsi="Times"/>
                <w:sz w:val="22.079999923706055"/>
                <w:szCs w:val="22.079999923706055"/>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166">
            <w:pPr>
              <w:widowControl w:val="0"/>
              <w:spacing w:line="240" w:lineRule="auto"/>
              <w:rPr>
                <w:rFonts w:ascii="Times" w:cs="Times" w:eastAsia="Times" w:hAnsi="Times"/>
                <w:sz w:val="22.079999923706055"/>
                <w:szCs w:val="22.079999923706055"/>
              </w:rPr>
            </w:pPr>
            <w:r w:rsidDel="00000000" w:rsidR="00000000" w:rsidRPr="00000000">
              <w:rPr>
                <w:rFonts w:ascii="Times" w:cs="Times" w:eastAsia="Times" w:hAnsi="Times"/>
                <w:sz w:val="22.079999923706055"/>
                <w:szCs w:val="22.079999923706055"/>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167">
            <w:pPr>
              <w:widowControl w:val="0"/>
              <w:spacing w:line="240" w:lineRule="auto"/>
              <w:rPr>
                <w:rFonts w:ascii="Times" w:cs="Times" w:eastAsia="Times" w:hAnsi="Times"/>
                <w:sz w:val="22.079999923706055"/>
                <w:szCs w:val="22.079999923706055"/>
              </w:rPr>
            </w:pPr>
            <w:r w:rsidDel="00000000" w:rsidR="00000000" w:rsidRPr="00000000">
              <w:rPr>
                <w:rFonts w:ascii="Times" w:cs="Times" w:eastAsia="Times" w:hAnsi="Times"/>
                <w:sz w:val="22.079999923706055"/>
                <w:szCs w:val="22.079999923706055"/>
                <w:rtl w:val="0"/>
              </w:rPr>
              <w:t xml:space="preserve">….</w:t>
            </w:r>
          </w:p>
        </w:tc>
        <w:tc>
          <w:tcPr>
            <w:vMerge w:val="continue"/>
            <w:vAlign w:val="center"/>
          </w:tcPr>
          <w:p w:rsidR="00000000" w:rsidDel="00000000" w:rsidP="00000000" w:rsidRDefault="00000000" w:rsidRPr="00000000" w14:paraId="00000168">
            <w:pPr>
              <w:widowControl w:val="0"/>
              <w:spacing w:after="0" w:before="0" w:line="240" w:lineRule="auto"/>
              <w:ind w:left="0" w:firstLine="0"/>
              <w:jc w:val="center"/>
              <w:rPr>
                <w:rFonts w:ascii="Times New Roman" w:cs="Times New Roman" w:eastAsia="Times New Roman" w:hAnsi="Times New Roman"/>
                <w:b w:val="1"/>
                <w:sz w:val="22.079999923706055"/>
                <w:szCs w:val="22.079999923706055"/>
              </w:rPr>
            </w:pPr>
            <w:r w:rsidDel="00000000" w:rsidR="00000000" w:rsidRPr="00000000">
              <w:rPr>
                <w:rtl w:val="0"/>
              </w:rPr>
            </w:r>
          </w:p>
        </w:tc>
      </w:tr>
      <w:tr>
        <w:trPr>
          <w:cantSplit w:val="0"/>
          <w:trHeight w:val="420.79999923706055" w:hRule="atLeast"/>
          <w:tblHeader w:val="0"/>
        </w:trPr>
        <w:tc>
          <w:tcPr/>
          <w:p w:rsidR="00000000" w:rsidDel="00000000" w:rsidP="00000000" w:rsidRDefault="00000000" w:rsidRPr="00000000" w14:paraId="00000169">
            <w:pPr>
              <w:widowControl w:val="0"/>
              <w:spacing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6</w:t>
            </w:r>
          </w:p>
        </w:tc>
        <w:tc>
          <w:tcPr>
            <w:gridSpan w:val="6"/>
          </w:tcPr>
          <w:p w:rsidR="00000000" w:rsidDel="00000000" w:rsidP="00000000" w:rsidRDefault="00000000" w:rsidRPr="00000000" w14:paraId="0000016A">
            <w:pPr>
              <w:widowControl w:val="0"/>
              <w:spacing w:before="23" w:line="264" w:lineRule="auto"/>
              <w:ind w:right="41.239013671875"/>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highlight w:val="white"/>
                <w:rtl w:val="0"/>
              </w:rPr>
              <w:t xml:space="preserve">Centering and shuttering including strutting, etc. and removal of form for: Foundations, footings, bases of columns, etc for mass concrete</w:t>
            </w:r>
            <w:r w:rsidDel="00000000" w:rsidR="00000000" w:rsidRPr="00000000">
              <w:rPr>
                <w:rtl w:val="0"/>
              </w:rPr>
            </w:r>
          </w:p>
        </w:tc>
        <w:tc>
          <w:tcPr>
            <w:vMerge w:val="continue"/>
            <w:vAlign w:val="center"/>
          </w:tcPr>
          <w:p w:rsidR="00000000" w:rsidDel="00000000" w:rsidP="00000000" w:rsidRDefault="00000000" w:rsidRPr="00000000" w14:paraId="00000170">
            <w:pPr>
              <w:widowControl w:val="0"/>
              <w:spacing w:after="0" w:before="0" w:line="240" w:lineRule="auto"/>
              <w:ind w:left="0" w:firstLine="0"/>
              <w:jc w:val="center"/>
              <w:rPr>
                <w:rFonts w:ascii="Times New Roman" w:cs="Times New Roman" w:eastAsia="Times New Roman" w:hAnsi="Times New Roman"/>
                <w:b w:val="1"/>
                <w:sz w:val="22.079999923706055"/>
                <w:szCs w:val="22.079999923706055"/>
              </w:rPr>
            </w:pPr>
            <w:r w:rsidDel="00000000" w:rsidR="00000000" w:rsidRPr="00000000">
              <w:rPr>
                <w:rtl w:val="0"/>
              </w:rPr>
            </w:r>
          </w:p>
        </w:tc>
      </w:tr>
      <w:tr>
        <w:trPr>
          <w:cantSplit w:val="0"/>
          <w:trHeight w:val="420.79999923706055" w:hRule="atLeast"/>
          <w:tblHeader w:val="0"/>
        </w:trPr>
        <w:tc>
          <w:tcPr/>
          <w:p w:rsidR="00000000" w:rsidDel="00000000" w:rsidP="00000000" w:rsidRDefault="00000000" w:rsidRPr="00000000" w14:paraId="00000171">
            <w:pPr>
              <w:widowControl w:val="0"/>
              <w:spacing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w:t>
            </w:r>
          </w:p>
        </w:tc>
        <w:tc>
          <w:tcPr/>
          <w:p w:rsidR="00000000" w:rsidDel="00000000" w:rsidP="00000000" w:rsidRDefault="00000000" w:rsidRPr="00000000" w14:paraId="00000172">
            <w:pPr>
              <w:widowControl w:val="0"/>
              <w:spacing w:before="23" w:line="264" w:lineRule="auto"/>
              <w:ind w:left="113.04962158203125" w:right="34.99755859375" w:hanging="0.220947265625"/>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Bar screen chamber</w:t>
            </w:r>
          </w:p>
        </w:tc>
        <w:tc>
          <w:tcPr>
            <w:shd w:fill="auto" w:val="clear"/>
            <w:tcMar>
              <w:top w:w="100.0" w:type="dxa"/>
              <w:left w:w="100.0" w:type="dxa"/>
              <w:bottom w:w="100.0" w:type="dxa"/>
              <w:right w:w="100.0" w:type="dxa"/>
            </w:tcMar>
            <w:vAlign w:val="top"/>
          </w:tcPr>
          <w:p w:rsidR="00000000" w:rsidDel="00000000" w:rsidP="00000000" w:rsidRDefault="00000000" w:rsidRPr="00000000" w14:paraId="00000173">
            <w:pPr>
              <w:widowControl w:val="0"/>
              <w:spacing w:line="240" w:lineRule="auto"/>
              <w:rPr>
                <w:rFonts w:ascii="Times" w:cs="Times" w:eastAsia="Times" w:hAnsi="Times"/>
                <w:sz w:val="22.079999923706055"/>
                <w:szCs w:val="22.079999923706055"/>
              </w:rPr>
            </w:pPr>
            <w:r w:rsidDel="00000000" w:rsidR="00000000" w:rsidRPr="00000000">
              <w:rPr>
                <w:rFonts w:ascii="Times" w:cs="Times" w:eastAsia="Times" w:hAnsi="Times"/>
                <w:sz w:val="22.079999923706055"/>
                <w:szCs w:val="22.079999923706055"/>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174">
            <w:pPr>
              <w:widowControl w:val="0"/>
              <w:spacing w:line="240" w:lineRule="auto"/>
              <w:rPr>
                <w:rFonts w:ascii="Times" w:cs="Times" w:eastAsia="Times" w:hAnsi="Times"/>
                <w:sz w:val="22.079999923706055"/>
                <w:szCs w:val="22.079999923706055"/>
              </w:rPr>
            </w:pPr>
            <w:r w:rsidDel="00000000" w:rsidR="00000000" w:rsidRPr="00000000">
              <w:rPr>
                <w:rFonts w:ascii="Times" w:cs="Times" w:eastAsia="Times" w:hAnsi="Times"/>
                <w:sz w:val="22.079999923706055"/>
                <w:szCs w:val="22.079999923706055"/>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175">
            <w:pPr>
              <w:widowControl w:val="0"/>
              <w:spacing w:line="240" w:lineRule="auto"/>
              <w:rPr>
                <w:rFonts w:ascii="Times" w:cs="Times" w:eastAsia="Times" w:hAnsi="Times"/>
                <w:sz w:val="22.079999923706055"/>
                <w:szCs w:val="22.079999923706055"/>
              </w:rPr>
            </w:pPr>
            <w:r w:rsidDel="00000000" w:rsidR="00000000" w:rsidRPr="00000000">
              <w:rPr>
                <w:rFonts w:ascii="Times" w:cs="Times" w:eastAsia="Times" w:hAnsi="Times"/>
                <w:sz w:val="22.079999923706055"/>
                <w:szCs w:val="22.079999923706055"/>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176">
            <w:pPr>
              <w:widowControl w:val="0"/>
              <w:spacing w:line="240" w:lineRule="auto"/>
              <w:rPr>
                <w:rFonts w:ascii="Times" w:cs="Times" w:eastAsia="Times" w:hAnsi="Times"/>
                <w:sz w:val="22.079999923706055"/>
                <w:szCs w:val="22.079999923706055"/>
              </w:rPr>
            </w:pPr>
            <w:r w:rsidDel="00000000" w:rsidR="00000000" w:rsidRPr="00000000">
              <w:rPr>
                <w:rFonts w:ascii="Times" w:cs="Times" w:eastAsia="Times" w:hAnsi="Times"/>
                <w:sz w:val="22.079999923706055"/>
                <w:szCs w:val="22.079999923706055"/>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177">
            <w:pPr>
              <w:widowControl w:val="0"/>
              <w:spacing w:line="240" w:lineRule="auto"/>
              <w:rPr>
                <w:rFonts w:ascii="Times" w:cs="Times" w:eastAsia="Times" w:hAnsi="Times"/>
                <w:sz w:val="22.079999923706055"/>
                <w:szCs w:val="22.079999923706055"/>
              </w:rPr>
            </w:pPr>
            <w:r w:rsidDel="00000000" w:rsidR="00000000" w:rsidRPr="00000000">
              <w:rPr>
                <w:rFonts w:ascii="Times" w:cs="Times" w:eastAsia="Times" w:hAnsi="Times"/>
                <w:sz w:val="22.079999923706055"/>
                <w:szCs w:val="22.079999923706055"/>
                <w:rtl w:val="0"/>
              </w:rPr>
              <w:t xml:space="preserve">….</w:t>
            </w:r>
          </w:p>
        </w:tc>
        <w:tc>
          <w:tcPr>
            <w:vMerge w:val="continue"/>
            <w:vAlign w:val="center"/>
          </w:tcPr>
          <w:p w:rsidR="00000000" w:rsidDel="00000000" w:rsidP="00000000" w:rsidRDefault="00000000" w:rsidRPr="00000000" w14:paraId="00000178">
            <w:pPr>
              <w:widowControl w:val="0"/>
              <w:spacing w:after="0" w:before="0" w:line="240" w:lineRule="auto"/>
              <w:ind w:left="0" w:firstLine="0"/>
              <w:jc w:val="center"/>
              <w:rPr>
                <w:rFonts w:ascii="Times New Roman" w:cs="Times New Roman" w:eastAsia="Times New Roman" w:hAnsi="Times New Roman"/>
                <w:b w:val="1"/>
                <w:sz w:val="22.079999923706055"/>
                <w:szCs w:val="22.079999923706055"/>
              </w:rPr>
            </w:pPr>
            <w:r w:rsidDel="00000000" w:rsidR="00000000" w:rsidRPr="00000000">
              <w:rPr>
                <w:rtl w:val="0"/>
              </w:rPr>
            </w:r>
          </w:p>
        </w:tc>
      </w:tr>
      <w:tr>
        <w:trPr>
          <w:cantSplit w:val="0"/>
          <w:trHeight w:val="420.79999923706055" w:hRule="atLeast"/>
          <w:tblHeader w:val="0"/>
        </w:trPr>
        <w:tc>
          <w:tcPr/>
          <w:p w:rsidR="00000000" w:rsidDel="00000000" w:rsidP="00000000" w:rsidRDefault="00000000" w:rsidRPr="00000000" w14:paraId="00000179">
            <w:pPr>
              <w:widowControl w:val="0"/>
              <w:spacing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b</w:t>
            </w:r>
          </w:p>
        </w:tc>
        <w:tc>
          <w:tcPr/>
          <w:p w:rsidR="00000000" w:rsidDel="00000000" w:rsidP="00000000" w:rsidRDefault="00000000" w:rsidRPr="00000000" w14:paraId="0000017A">
            <w:pPr>
              <w:widowControl w:val="0"/>
              <w:spacing w:before="23" w:line="264" w:lineRule="auto"/>
              <w:ind w:left="112.82867431640625" w:right="34.99755859375" w:firstLine="0"/>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Collection tank</w:t>
            </w:r>
          </w:p>
        </w:tc>
        <w:tc>
          <w:tcPr>
            <w:shd w:fill="auto" w:val="clear"/>
            <w:tcMar>
              <w:top w:w="100.0" w:type="dxa"/>
              <w:left w:w="100.0" w:type="dxa"/>
              <w:bottom w:w="100.0" w:type="dxa"/>
              <w:right w:w="100.0" w:type="dxa"/>
            </w:tcMar>
            <w:vAlign w:val="top"/>
          </w:tcPr>
          <w:p w:rsidR="00000000" w:rsidDel="00000000" w:rsidP="00000000" w:rsidRDefault="00000000" w:rsidRPr="00000000" w14:paraId="0000017B">
            <w:pPr>
              <w:widowControl w:val="0"/>
              <w:spacing w:line="240" w:lineRule="auto"/>
              <w:rPr>
                <w:rFonts w:ascii="Times" w:cs="Times" w:eastAsia="Times" w:hAnsi="Times"/>
                <w:sz w:val="22.079999923706055"/>
                <w:szCs w:val="22.079999923706055"/>
              </w:rPr>
            </w:pPr>
            <w:r w:rsidDel="00000000" w:rsidR="00000000" w:rsidRPr="00000000">
              <w:rPr>
                <w:rFonts w:ascii="Times" w:cs="Times" w:eastAsia="Times" w:hAnsi="Times"/>
                <w:sz w:val="22.079999923706055"/>
                <w:szCs w:val="22.079999923706055"/>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17C">
            <w:pPr>
              <w:widowControl w:val="0"/>
              <w:spacing w:line="240" w:lineRule="auto"/>
              <w:rPr>
                <w:rFonts w:ascii="Times" w:cs="Times" w:eastAsia="Times" w:hAnsi="Times"/>
                <w:sz w:val="22.079999923706055"/>
                <w:szCs w:val="22.079999923706055"/>
              </w:rPr>
            </w:pPr>
            <w:r w:rsidDel="00000000" w:rsidR="00000000" w:rsidRPr="00000000">
              <w:rPr>
                <w:rFonts w:ascii="Times" w:cs="Times" w:eastAsia="Times" w:hAnsi="Times"/>
                <w:sz w:val="22.079999923706055"/>
                <w:szCs w:val="22.079999923706055"/>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17D">
            <w:pPr>
              <w:widowControl w:val="0"/>
              <w:spacing w:line="240" w:lineRule="auto"/>
              <w:rPr>
                <w:rFonts w:ascii="Times" w:cs="Times" w:eastAsia="Times" w:hAnsi="Times"/>
                <w:sz w:val="22.079999923706055"/>
                <w:szCs w:val="22.079999923706055"/>
              </w:rPr>
            </w:pPr>
            <w:r w:rsidDel="00000000" w:rsidR="00000000" w:rsidRPr="00000000">
              <w:rPr>
                <w:rFonts w:ascii="Times" w:cs="Times" w:eastAsia="Times" w:hAnsi="Times"/>
                <w:sz w:val="22.079999923706055"/>
                <w:szCs w:val="22.079999923706055"/>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17E">
            <w:pPr>
              <w:widowControl w:val="0"/>
              <w:spacing w:line="240" w:lineRule="auto"/>
              <w:rPr>
                <w:rFonts w:ascii="Times" w:cs="Times" w:eastAsia="Times" w:hAnsi="Times"/>
                <w:sz w:val="22.079999923706055"/>
                <w:szCs w:val="22.079999923706055"/>
              </w:rPr>
            </w:pPr>
            <w:r w:rsidDel="00000000" w:rsidR="00000000" w:rsidRPr="00000000">
              <w:rPr>
                <w:rFonts w:ascii="Times" w:cs="Times" w:eastAsia="Times" w:hAnsi="Times"/>
                <w:sz w:val="22.079999923706055"/>
                <w:szCs w:val="22.079999923706055"/>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17F">
            <w:pPr>
              <w:widowControl w:val="0"/>
              <w:spacing w:line="240" w:lineRule="auto"/>
              <w:rPr>
                <w:rFonts w:ascii="Times" w:cs="Times" w:eastAsia="Times" w:hAnsi="Times"/>
                <w:sz w:val="22.079999923706055"/>
                <w:szCs w:val="22.079999923706055"/>
              </w:rPr>
            </w:pPr>
            <w:r w:rsidDel="00000000" w:rsidR="00000000" w:rsidRPr="00000000">
              <w:rPr>
                <w:rFonts w:ascii="Times" w:cs="Times" w:eastAsia="Times" w:hAnsi="Times"/>
                <w:sz w:val="22.079999923706055"/>
                <w:szCs w:val="22.079999923706055"/>
                <w:rtl w:val="0"/>
              </w:rPr>
              <w:t xml:space="preserve">….</w:t>
            </w:r>
          </w:p>
        </w:tc>
        <w:tc>
          <w:tcPr>
            <w:vMerge w:val="continue"/>
            <w:vAlign w:val="center"/>
          </w:tcPr>
          <w:p w:rsidR="00000000" w:rsidDel="00000000" w:rsidP="00000000" w:rsidRDefault="00000000" w:rsidRPr="00000000" w14:paraId="00000180">
            <w:pPr>
              <w:widowControl w:val="0"/>
              <w:spacing w:after="0" w:before="0" w:line="240" w:lineRule="auto"/>
              <w:ind w:left="0" w:firstLine="0"/>
              <w:jc w:val="center"/>
              <w:rPr>
                <w:rFonts w:ascii="Times New Roman" w:cs="Times New Roman" w:eastAsia="Times New Roman" w:hAnsi="Times New Roman"/>
                <w:b w:val="1"/>
                <w:sz w:val="22.079999923706055"/>
                <w:szCs w:val="22.079999923706055"/>
              </w:rPr>
            </w:pPr>
            <w:r w:rsidDel="00000000" w:rsidR="00000000" w:rsidRPr="00000000">
              <w:rPr>
                <w:rtl w:val="0"/>
              </w:rPr>
            </w:r>
          </w:p>
        </w:tc>
      </w:tr>
      <w:tr>
        <w:trPr>
          <w:cantSplit w:val="0"/>
          <w:trHeight w:val="420.79999923706055" w:hRule="atLeast"/>
          <w:tblHeader w:val="0"/>
        </w:trPr>
        <w:tc>
          <w:tcPr/>
          <w:p w:rsidR="00000000" w:rsidDel="00000000" w:rsidP="00000000" w:rsidRDefault="00000000" w:rsidRPr="00000000" w14:paraId="00000181">
            <w:pPr>
              <w:widowControl w:val="0"/>
              <w:spacing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w:t>
            </w:r>
          </w:p>
        </w:tc>
        <w:tc>
          <w:tcPr/>
          <w:p w:rsidR="00000000" w:rsidDel="00000000" w:rsidP="00000000" w:rsidRDefault="00000000" w:rsidRPr="00000000" w14:paraId="00000182">
            <w:pPr>
              <w:widowControl w:val="0"/>
              <w:spacing w:before="23" w:line="264" w:lineRule="auto"/>
              <w:ind w:left="113.04962158203125" w:right="34.99755859375" w:hanging="0.220947265625"/>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183">
            <w:pPr>
              <w:widowControl w:val="0"/>
              <w:spacing w:line="240" w:lineRule="auto"/>
              <w:rPr>
                <w:rFonts w:ascii="Times" w:cs="Times" w:eastAsia="Times" w:hAnsi="Times"/>
                <w:sz w:val="22.079999923706055"/>
                <w:szCs w:val="22.079999923706055"/>
              </w:rPr>
            </w:pPr>
            <w:r w:rsidDel="00000000" w:rsidR="00000000" w:rsidRPr="00000000">
              <w:rPr>
                <w:rFonts w:ascii="Times" w:cs="Times" w:eastAsia="Times" w:hAnsi="Times"/>
                <w:sz w:val="22.079999923706055"/>
                <w:szCs w:val="22.079999923706055"/>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184">
            <w:pPr>
              <w:widowControl w:val="0"/>
              <w:spacing w:line="240" w:lineRule="auto"/>
              <w:rPr>
                <w:rFonts w:ascii="Times" w:cs="Times" w:eastAsia="Times" w:hAnsi="Times"/>
                <w:sz w:val="22.079999923706055"/>
                <w:szCs w:val="22.079999923706055"/>
              </w:rPr>
            </w:pPr>
            <w:r w:rsidDel="00000000" w:rsidR="00000000" w:rsidRPr="00000000">
              <w:rPr>
                <w:rFonts w:ascii="Times" w:cs="Times" w:eastAsia="Times" w:hAnsi="Times"/>
                <w:sz w:val="22.079999923706055"/>
                <w:szCs w:val="22.079999923706055"/>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185">
            <w:pPr>
              <w:widowControl w:val="0"/>
              <w:spacing w:line="240" w:lineRule="auto"/>
              <w:rPr>
                <w:rFonts w:ascii="Times" w:cs="Times" w:eastAsia="Times" w:hAnsi="Times"/>
                <w:sz w:val="22.079999923706055"/>
                <w:szCs w:val="22.079999923706055"/>
              </w:rPr>
            </w:pPr>
            <w:r w:rsidDel="00000000" w:rsidR="00000000" w:rsidRPr="00000000">
              <w:rPr>
                <w:rFonts w:ascii="Times" w:cs="Times" w:eastAsia="Times" w:hAnsi="Times"/>
                <w:sz w:val="22.079999923706055"/>
                <w:szCs w:val="22.079999923706055"/>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186">
            <w:pPr>
              <w:widowControl w:val="0"/>
              <w:spacing w:line="240" w:lineRule="auto"/>
              <w:rPr>
                <w:rFonts w:ascii="Times" w:cs="Times" w:eastAsia="Times" w:hAnsi="Times"/>
                <w:sz w:val="22.079999923706055"/>
                <w:szCs w:val="22.079999923706055"/>
              </w:rPr>
            </w:pPr>
            <w:r w:rsidDel="00000000" w:rsidR="00000000" w:rsidRPr="00000000">
              <w:rPr>
                <w:rFonts w:ascii="Times" w:cs="Times" w:eastAsia="Times" w:hAnsi="Times"/>
                <w:sz w:val="22.079999923706055"/>
                <w:szCs w:val="22.079999923706055"/>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187">
            <w:pPr>
              <w:widowControl w:val="0"/>
              <w:spacing w:line="240" w:lineRule="auto"/>
              <w:rPr>
                <w:rFonts w:ascii="Times" w:cs="Times" w:eastAsia="Times" w:hAnsi="Times"/>
                <w:sz w:val="22.079999923706055"/>
                <w:szCs w:val="22.079999923706055"/>
              </w:rPr>
            </w:pPr>
            <w:r w:rsidDel="00000000" w:rsidR="00000000" w:rsidRPr="00000000">
              <w:rPr>
                <w:rFonts w:ascii="Times" w:cs="Times" w:eastAsia="Times" w:hAnsi="Times"/>
                <w:sz w:val="22.079999923706055"/>
                <w:szCs w:val="22.079999923706055"/>
                <w:rtl w:val="0"/>
              </w:rPr>
              <w:t xml:space="preserve">….</w:t>
            </w:r>
          </w:p>
        </w:tc>
        <w:tc>
          <w:tcPr>
            <w:vMerge w:val="continue"/>
            <w:vAlign w:val="center"/>
          </w:tcPr>
          <w:p w:rsidR="00000000" w:rsidDel="00000000" w:rsidP="00000000" w:rsidRDefault="00000000" w:rsidRPr="00000000" w14:paraId="00000188">
            <w:pPr>
              <w:widowControl w:val="0"/>
              <w:spacing w:after="0" w:before="0" w:line="240" w:lineRule="auto"/>
              <w:ind w:left="0" w:firstLine="0"/>
              <w:jc w:val="center"/>
              <w:rPr>
                <w:rFonts w:ascii="Times New Roman" w:cs="Times New Roman" w:eastAsia="Times New Roman" w:hAnsi="Times New Roman"/>
                <w:b w:val="1"/>
                <w:sz w:val="22.079999923706055"/>
                <w:szCs w:val="22.079999923706055"/>
              </w:rPr>
            </w:pPr>
            <w:r w:rsidDel="00000000" w:rsidR="00000000" w:rsidRPr="00000000">
              <w:rPr>
                <w:rtl w:val="0"/>
              </w:rPr>
            </w:r>
          </w:p>
        </w:tc>
      </w:tr>
      <w:tr>
        <w:trPr>
          <w:cantSplit w:val="0"/>
          <w:trHeight w:val="510" w:hRule="atLeast"/>
          <w:tblHeader w:val="0"/>
        </w:trPr>
        <w:tc>
          <w:tcPr/>
          <w:p w:rsidR="00000000" w:rsidDel="00000000" w:rsidP="00000000" w:rsidRDefault="00000000" w:rsidRPr="00000000" w14:paraId="00000189">
            <w:pPr>
              <w:widowControl w:val="0"/>
              <w:spacing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7</w:t>
            </w:r>
          </w:p>
        </w:tc>
        <w:tc>
          <w:tcPr>
            <w:gridSpan w:val="6"/>
          </w:tcPr>
          <w:p w:rsidR="00000000" w:rsidDel="00000000" w:rsidP="00000000" w:rsidRDefault="00000000" w:rsidRPr="00000000" w14:paraId="0000018A">
            <w:pPr>
              <w:widowControl w:val="0"/>
              <w:spacing w:before="23" w:line="264" w:lineRule="auto"/>
              <w:ind w:right="41.239013671875"/>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highlight w:val="white"/>
                <w:rtl w:val="0"/>
              </w:rPr>
              <w:t xml:space="preserve">Reinforced cement concrete work in beams, suspended floors, roofs, having slope up to 150 landings, balconies, shelves, chajjas, lintels, bands, plain window sills, staircases and spiral staircases up to floor five level excluding the cost of centering, shuttering, finishing and reinforcement, with1:1.5:3 (1 cement: 1.5 coarse sand (Zone III) : 3 graded stone aggregate 20 mm nominal size).</w:t>
            </w:r>
            <w:r w:rsidDel="00000000" w:rsidR="00000000" w:rsidRPr="00000000">
              <w:rPr>
                <w:rtl w:val="0"/>
              </w:rPr>
            </w:r>
          </w:p>
        </w:tc>
        <w:tc>
          <w:tcPr>
            <w:vMerge w:val="continue"/>
            <w:vAlign w:val="center"/>
          </w:tcPr>
          <w:p w:rsidR="00000000" w:rsidDel="00000000" w:rsidP="00000000" w:rsidRDefault="00000000" w:rsidRPr="00000000" w14:paraId="00000190">
            <w:pPr>
              <w:widowControl w:val="0"/>
              <w:spacing w:after="0" w:before="0" w:line="240" w:lineRule="auto"/>
              <w:ind w:left="0" w:firstLine="0"/>
              <w:jc w:val="center"/>
              <w:rPr>
                <w:rFonts w:ascii="Times New Roman" w:cs="Times New Roman" w:eastAsia="Times New Roman" w:hAnsi="Times New Roman"/>
                <w:b w:val="1"/>
                <w:sz w:val="22.079999923706055"/>
                <w:szCs w:val="22.079999923706055"/>
              </w:rPr>
            </w:pPr>
            <w:r w:rsidDel="00000000" w:rsidR="00000000" w:rsidRPr="00000000">
              <w:rPr>
                <w:rtl w:val="0"/>
              </w:rPr>
            </w:r>
          </w:p>
        </w:tc>
      </w:tr>
      <w:tr>
        <w:trPr>
          <w:cantSplit w:val="0"/>
          <w:trHeight w:val="510" w:hRule="atLeast"/>
          <w:tblHeader w:val="0"/>
        </w:trPr>
        <w:tc>
          <w:tcPr/>
          <w:p w:rsidR="00000000" w:rsidDel="00000000" w:rsidP="00000000" w:rsidRDefault="00000000" w:rsidRPr="00000000" w14:paraId="00000191">
            <w:pPr>
              <w:widowControl w:val="0"/>
              <w:spacing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w:t>
            </w:r>
          </w:p>
        </w:tc>
        <w:tc>
          <w:tcPr/>
          <w:p w:rsidR="00000000" w:rsidDel="00000000" w:rsidP="00000000" w:rsidRDefault="00000000" w:rsidRPr="00000000" w14:paraId="00000192">
            <w:pPr>
              <w:widowControl w:val="0"/>
              <w:spacing w:before="23" w:line="264" w:lineRule="auto"/>
              <w:ind w:left="113.04962158203125" w:right="34.99755859375" w:hanging="0.220947265625"/>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Bar screen chamber</w:t>
            </w:r>
          </w:p>
        </w:tc>
        <w:tc>
          <w:tcPr>
            <w:shd w:fill="auto" w:val="clear"/>
            <w:tcMar>
              <w:top w:w="100.0" w:type="dxa"/>
              <w:left w:w="100.0" w:type="dxa"/>
              <w:bottom w:w="100.0" w:type="dxa"/>
              <w:right w:w="100.0" w:type="dxa"/>
            </w:tcMar>
            <w:vAlign w:val="top"/>
          </w:tcPr>
          <w:p w:rsidR="00000000" w:rsidDel="00000000" w:rsidP="00000000" w:rsidRDefault="00000000" w:rsidRPr="00000000" w14:paraId="00000193">
            <w:pPr>
              <w:widowControl w:val="0"/>
              <w:spacing w:line="240" w:lineRule="auto"/>
              <w:rPr>
                <w:rFonts w:ascii="Times" w:cs="Times" w:eastAsia="Times" w:hAnsi="Times"/>
                <w:sz w:val="22.079999923706055"/>
                <w:szCs w:val="22.079999923706055"/>
              </w:rPr>
            </w:pPr>
            <w:r w:rsidDel="00000000" w:rsidR="00000000" w:rsidRPr="00000000">
              <w:rPr>
                <w:rFonts w:ascii="Times" w:cs="Times" w:eastAsia="Times" w:hAnsi="Times"/>
                <w:sz w:val="22.079999923706055"/>
                <w:szCs w:val="22.079999923706055"/>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194">
            <w:pPr>
              <w:widowControl w:val="0"/>
              <w:spacing w:line="240" w:lineRule="auto"/>
              <w:rPr>
                <w:rFonts w:ascii="Times" w:cs="Times" w:eastAsia="Times" w:hAnsi="Times"/>
                <w:sz w:val="22.079999923706055"/>
                <w:szCs w:val="22.079999923706055"/>
              </w:rPr>
            </w:pPr>
            <w:r w:rsidDel="00000000" w:rsidR="00000000" w:rsidRPr="00000000">
              <w:rPr>
                <w:rFonts w:ascii="Times" w:cs="Times" w:eastAsia="Times" w:hAnsi="Times"/>
                <w:sz w:val="22.079999923706055"/>
                <w:szCs w:val="22.079999923706055"/>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195">
            <w:pPr>
              <w:widowControl w:val="0"/>
              <w:spacing w:line="240" w:lineRule="auto"/>
              <w:rPr>
                <w:rFonts w:ascii="Times" w:cs="Times" w:eastAsia="Times" w:hAnsi="Times"/>
                <w:sz w:val="22.079999923706055"/>
                <w:szCs w:val="22.079999923706055"/>
              </w:rPr>
            </w:pPr>
            <w:r w:rsidDel="00000000" w:rsidR="00000000" w:rsidRPr="00000000">
              <w:rPr>
                <w:rFonts w:ascii="Times" w:cs="Times" w:eastAsia="Times" w:hAnsi="Times"/>
                <w:sz w:val="22.079999923706055"/>
                <w:szCs w:val="22.079999923706055"/>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196">
            <w:pPr>
              <w:widowControl w:val="0"/>
              <w:spacing w:line="240" w:lineRule="auto"/>
              <w:rPr>
                <w:rFonts w:ascii="Times" w:cs="Times" w:eastAsia="Times" w:hAnsi="Times"/>
                <w:sz w:val="22.079999923706055"/>
                <w:szCs w:val="22.079999923706055"/>
              </w:rPr>
            </w:pPr>
            <w:r w:rsidDel="00000000" w:rsidR="00000000" w:rsidRPr="00000000">
              <w:rPr>
                <w:rFonts w:ascii="Times" w:cs="Times" w:eastAsia="Times" w:hAnsi="Times"/>
                <w:sz w:val="22.079999923706055"/>
                <w:szCs w:val="22.079999923706055"/>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197">
            <w:pPr>
              <w:widowControl w:val="0"/>
              <w:spacing w:line="240" w:lineRule="auto"/>
              <w:rPr>
                <w:rFonts w:ascii="Times" w:cs="Times" w:eastAsia="Times" w:hAnsi="Times"/>
                <w:sz w:val="22.079999923706055"/>
                <w:szCs w:val="22.079999923706055"/>
              </w:rPr>
            </w:pPr>
            <w:r w:rsidDel="00000000" w:rsidR="00000000" w:rsidRPr="00000000">
              <w:rPr>
                <w:rFonts w:ascii="Times" w:cs="Times" w:eastAsia="Times" w:hAnsi="Times"/>
                <w:sz w:val="22.079999923706055"/>
                <w:szCs w:val="22.079999923706055"/>
                <w:rtl w:val="0"/>
              </w:rPr>
              <w:t xml:space="preserve">….</w:t>
            </w:r>
          </w:p>
        </w:tc>
        <w:tc>
          <w:tcPr>
            <w:vMerge w:val="continue"/>
            <w:vAlign w:val="center"/>
          </w:tcPr>
          <w:p w:rsidR="00000000" w:rsidDel="00000000" w:rsidP="00000000" w:rsidRDefault="00000000" w:rsidRPr="00000000" w14:paraId="00000198">
            <w:pPr>
              <w:widowControl w:val="0"/>
              <w:spacing w:after="0" w:before="0" w:line="240" w:lineRule="auto"/>
              <w:ind w:left="0" w:firstLine="0"/>
              <w:jc w:val="center"/>
              <w:rPr>
                <w:rFonts w:ascii="Times New Roman" w:cs="Times New Roman" w:eastAsia="Times New Roman" w:hAnsi="Times New Roman"/>
                <w:b w:val="1"/>
                <w:sz w:val="22.079999923706055"/>
                <w:szCs w:val="22.079999923706055"/>
              </w:rPr>
            </w:pPr>
            <w:r w:rsidDel="00000000" w:rsidR="00000000" w:rsidRPr="00000000">
              <w:rPr>
                <w:rtl w:val="0"/>
              </w:rPr>
            </w:r>
          </w:p>
        </w:tc>
      </w:tr>
      <w:tr>
        <w:trPr>
          <w:cantSplit w:val="0"/>
          <w:trHeight w:val="510" w:hRule="atLeast"/>
          <w:tblHeader w:val="0"/>
        </w:trPr>
        <w:tc>
          <w:tcPr/>
          <w:p w:rsidR="00000000" w:rsidDel="00000000" w:rsidP="00000000" w:rsidRDefault="00000000" w:rsidRPr="00000000" w14:paraId="00000199">
            <w:pPr>
              <w:widowControl w:val="0"/>
              <w:spacing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b</w:t>
            </w:r>
          </w:p>
        </w:tc>
        <w:tc>
          <w:tcPr/>
          <w:p w:rsidR="00000000" w:rsidDel="00000000" w:rsidP="00000000" w:rsidRDefault="00000000" w:rsidRPr="00000000" w14:paraId="0000019A">
            <w:pPr>
              <w:widowControl w:val="0"/>
              <w:spacing w:before="23" w:line="264" w:lineRule="auto"/>
              <w:ind w:left="112.82867431640625" w:right="34.99755859375" w:firstLine="0"/>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Collection tank</w:t>
            </w:r>
          </w:p>
        </w:tc>
        <w:tc>
          <w:tcPr>
            <w:shd w:fill="auto" w:val="clear"/>
            <w:tcMar>
              <w:top w:w="100.0" w:type="dxa"/>
              <w:left w:w="100.0" w:type="dxa"/>
              <w:bottom w:w="100.0" w:type="dxa"/>
              <w:right w:w="100.0" w:type="dxa"/>
            </w:tcMar>
            <w:vAlign w:val="top"/>
          </w:tcPr>
          <w:p w:rsidR="00000000" w:rsidDel="00000000" w:rsidP="00000000" w:rsidRDefault="00000000" w:rsidRPr="00000000" w14:paraId="0000019B">
            <w:pPr>
              <w:widowControl w:val="0"/>
              <w:spacing w:line="240" w:lineRule="auto"/>
              <w:rPr>
                <w:rFonts w:ascii="Times" w:cs="Times" w:eastAsia="Times" w:hAnsi="Times"/>
                <w:sz w:val="22.079999923706055"/>
                <w:szCs w:val="22.079999923706055"/>
              </w:rPr>
            </w:pPr>
            <w:r w:rsidDel="00000000" w:rsidR="00000000" w:rsidRPr="00000000">
              <w:rPr>
                <w:rFonts w:ascii="Times" w:cs="Times" w:eastAsia="Times" w:hAnsi="Times"/>
                <w:sz w:val="22.079999923706055"/>
                <w:szCs w:val="22.079999923706055"/>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19C">
            <w:pPr>
              <w:widowControl w:val="0"/>
              <w:spacing w:line="240" w:lineRule="auto"/>
              <w:rPr>
                <w:rFonts w:ascii="Times" w:cs="Times" w:eastAsia="Times" w:hAnsi="Times"/>
                <w:sz w:val="22.079999923706055"/>
                <w:szCs w:val="22.079999923706055"/>
              </w:rPr>
            </w:pPr>
            <w:r w:rsidDel="00000000" w:rsidR="00000000" w:rsidRPr="00000000">
              <w:rPr>
                <w:rFonts w:ascii="Times" w:cs="Times" w:eastAsia="Times" w:hAnsi="Times"/>
                <w:sz w:val="22.079999923706055"/>
                <w:szCs w:val="22.079999923706055"/>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19D">
            <w:pPr>
              <w:widowControl w:val="0"/>
              <w:spacing w:line="240" w:lineRule="auto"/>
              <w:rPr>
                <w:rFonts w:ascii="Times" w:cs="Times" w:eastAsia="Times" w:hAnsi="Times"/>
                <w:sz w:val="22.079999923706055"/>
                <w:szCs w:val="22.079999923706055"/>
              </w:rPr>
            </w:pPr>
            <w:r w:rsidDel="00000000" w:rsidR="00000000" w:rsidRPr="00000000">
              <w:rPr>
                <w:rFonts w:ascii="Times" w:cs="Times" w:eastAsia="Times" w:hAnsi="Times"/>
                <w:sz w:val="22.079999923706055"/>
                <w:szCs w:val="22.079999923706055"/>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19E">
            <w:pPr>
              <w:widowControl w:val="0"/>
              <w:spacing w:line="240" w:lineRule="auto"/>
              <w:rPr>
                <w:rFonts w:ascii="Times" w:cs="Times" w:eastAsia="Times" w:hAnsi="Times"/>
                <w:sz w:val="22.079999923706055"/>
                <w:szCs w:val="22.079999923706055"/>
              </w:rPr>
            </w:pPr>
            <w:r w:rsidDel="00000000" w:rsidR="00000000" w:rsidRPr="00000000">
              <w:rPr>
                <w:rFonts w:ascii="Times" w:cs="Times" w:eastAsia="Times" w:hAnsi="Times"/>
                <w:sz w:val="22.079999923706055"/>
                <w:szCs w:val="22.079999923706055"/>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19F">
            <w:pPr>
              <w:widowControl w:val="0"/>
              <w:spacing w:line="240" w:lineRule="auto"/>
              <w:rPr>
                <w:rFonts w:ascii="Times" w:cs="Times" w:eastAsia="Times" w:hAnsi="Times"/>
                <w:sz w:val="22.079999923706055"/>
                <w:szCs w:val="22.079999923706055"/>
              </w:rPr>
            </w:pPr>
            <w:r w:rsidDel="00000000" w:rsidR="00000000" w:rsidRPr="00000000">
              <w:rPr>
                <w:rFonts w:ascii="Times" w:cs="Times" w:eastAsia="Times" w:hAnsi="Times"/>
                <w:sz w:val="22.079999923706055"/>
                <w:szCs w:val="22.079999923706055"/>
                <w:rtl w:val="0"/>
              </w:rPr>
              <w:t xml:space="preserve">….</w:t>
            </w:r>
          </w:p>
        </w:tc>
        <w:tc>
          <w:tcPr>
            <w:vMerge w:val="continue"/>
            <w:vAlign w:val="center"/>
          </w:tcPr>
          <w:p w:rsidR="00000000" w:rsidDel="00000000" w:rsidP="00000000" w:rsidRDefault="00000000" w:rsidRPr="00000000" w14:paraId="000001A0">
            <w:pPr>
              <w:widowControl w:val="0"/>
              <w:spacing w:after="0" w:before="0" w:line="240" w:lineRule="auto"/>
              <w:ind w:left="0" w:firstLine="0"/>
              <w:jc w:val="center"/>
              <w:rPr>
                <w:rFonts w:ascii="Times New Roman" w:cs="Times New Roman" w:eastAsia="Times New Roman" w:hAnsi="Times New Roman"/>
                <w:b w:val="1"/>
                <w:sz w:val="22.079999923706055"/>
                <w:szCs w:val="22.079999923706055"/>
              </w:rPr>
            </w:pPr>
            <w:r w:rsidDel="00000000" w:rsidR="00000000" w:rsidRPr="00000000">
              <w:rPr>
                <w:rtl w:val="0"/>
              </w:rPr>
            </w:r>
          </w:p>
        </w:tc>
      </w:tr>
      <w:tr>
        <w:trPr>
          <w:cantSplit w:val="0"/>
          <w:trHeight w:val="420" w:hRule="atLeast"/>
          <w:tblHeader w:val="0"/>
        </w:trPr>
        <w:tc>
          <w:tcPr/>
          <w:p w:rsidR="00000000" w:rsidDel="00000000" w:rsidP="00000000" w:rsidRDefault="00000000" w:rsidRPr="00000000" w14:paraId="000001A1">
            <w:pPr>
              <w:widowControl w:val="0"/>
              <w:spacing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w:t>
            </w:r>
          </w:p>
        </w:tc>
        <w:tc>
          <w:tcPr/>
          <w:p w:rsidR="00000000" w:rsidDel="00000000" w:rsidP="00000000" w:rsidRDefault="00000000" w:rsidRPr="00000000" w14:paraId="000001A2">
            <w:pPr>
              <w:widowControl w:val="0"/>
              <w:spacing w:before="23" w:line="264" w:lineRule="auto"/>
              <w:ind w:left="113.04962158203125" w:right="34.99755859375" w:hanging="0.220947265625"/>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1A3">
            <w:pPr>
              <w:widowControl w:val="0"/>
              <w:spacing w:line="240" w:lineRule="auto"/>
              <w:rPr>
                <w:rFonts w:ascii="Times" w:cs="Times" w:eastAsia="Times" w:hAnsi="Times"/>
                <w:sz w:val="22.079999923706055"/>
                <w:szCs w:val="22.079999923706055"/>
              </w:rPr>
            </w:pPr>
            <w:r w:rsidDel="00000000" w:rsidR="00000000" w:rsidRPr="00000000">
              <w:rPr>
                <w:rFonts w:ascii="Times" w:cs="Times" w:eastAsia="Times" w:hAnsi="Times"/>
                <w:sz w:val="22.079999923706055"/>
                <w:szCs w:val="22.079999923706055"/>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1A4">
            <w:pPr>
              <w:widowControl w:val="0"/>
              <w:spacing w:line="240" w:lineRule="auto"/>
              <w:rPr>
                <w:rFonts w:ascii="Times" w:cs="Times" w:eastAsia="Times" w:hAnsi="Times"/>
                <w:sz w:val="22.079999923706055"/>
                <w:szCs w:val="22.079999923706055"/>
              </w:rPr>
            </w:pPr>
            <w:r w:rsidDel="00000000" w:rsidR="00000000" w:rsidRPr="00000000">
              <w:rPr>
                <w:rFonts w:ascii="Times" w:cs="Times" w:eastAsia="Times" w:hAnsi="Times"/>
                <w:sz w:val="22.079999923706055"/>
                <w:szCs w:val="22.079999923706055"/>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1A5">
            <w:pPr>
              <w:widowControl w:val="0"/>
              <w:spacing w:line="240" w:lineRule="auto"/>
              <w:rPr>
                <w:rFonts w:ascii="Times" w:cs="Times" w:eastAsia="Times" w:hAnsi="Times"/>
                <w:sz w:val="22.079999923706055"/>
                <w:szCs w:val="22.079999923706055"/>
              </w:rPr>
            </w:pPr>
            <w:r w:rsidDel="00000000" w:rsidR="00000000" w:rsidRPr="00000000">
              <w:rPr>
                <w:rFonts w:ascii="Times" w:cs="Times" w:eastAsia="Times" w:hAnsi="Times"/>
                <w:sz w:val="22.079999923706055"/>
                <w:szCs w:val="22.079999923706055"/>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1A6">
            <w:pPr>
              <w:widowControl w:val="0"/>
              <w:spacing w:line="240" w:lineRule="auto"/>
              <w:rPr>
                <w:rFonts w:ascii="Times" w:cs="Times" w:eastAsia="Times" w:hAnsi="Times"/>
                <w:sz w:val="22.079999923706055"/>
                <w:szCs w:val="22.079999923706055"/>
              </w:rPr>
            </w:pPr>
            <w:r w:rsidDel="00000000" w:rsidR="00000000" w:rsidRPr="00000000">
              <w:rPr>
                <w:rFonts w:ascii="Times" w:cs="Times" w:eastAsia="Times" w:hAnsi="Times"/>
                <w:sz w:val="22.079999923706055"/>
                <w:szCs w:val="22.079999923706055"/>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1A7">
            <w:pPr>
              <w:widowControl w:val="0"/>
              <w:spacing w:line="240" w:lineRule="auto"/>
              <w:rPr>
                <w:rFonts w:ascii="Times" w:cs="Times" w:eastAsia="Times" w:hAnsi="Times"/>
                <w:sz w:val="22.079999923706055"/>
                <w:szCs w:val="22.079999923706055"/>
              </w:rPr>
            </w:pPr>
            <w:r w:rsidDel="00000000" w:rsidR="00000000" w:rsidRPr="00000000">
              <w:rPr>
                <w:rFonts w:ascii="Times" w:cs="Times" w:eastAsia="Times" w:hAnsi="Times"/>
                <w:sz w:val="22.079999923706055"/>
                <w:szCs w:val="22.079999923706055"/>
                <w:rtl w:val="0"/>
              </w:rPr>
              <w:t xml:space="preserve">….</w:t>
            </w:r>
          </w:p>
        </w:tc>
        <w:tc>
          <w:tcPr>
            <w:vMerge w:val="continue"/>
            <w:vAlign w:val="center"/>
          </w:tcPr>
          <w:p w:rsidR="00000000" w:rsidDel="00000000" w:rsidP="00000000" w:rsidRDefault="00000000" w:rsidRPr="00000000" w14:paraId="000001A8">
            <w:pPr>
              <w:widowControl w:val="0"/>
              <w:spacing w:after="0" w:before="0" w:line="240" w:lineRule="auto"/>
              <w:ind w:left="0" w:firstLine="0"/>
              <w:jc w:val="center"/>
              <w:rPr>
                <w:rFonts w:ascii="Times New Roman" w:cs="Times New Roman" w:eastAsia="Times New Roman" w:hAnsi="Times New Roman"/>
                <w:b w:val="1"/>
                <w:sz w:val="22.079999923706055"/>
                <w:szCs w:val="22.079999923706055"/>
              </w:rPr>
            </w:pPr>
            <w:r w:rsidDel="00000000" w:rsidR="00000000" w:rsidRPr="00000000">
              <w:rPr>
                <w:rtl w:val="0"/>
              </w:rPr>
            </w:r>
          </w:p>
        </w:tc>
      </w:tr>
      <w:tr>
        <w:trPr>
          <w:cantSplit w:val="0"/>
          <w:trHeight w:val="630" w:hRule="atLeast"/>
          <w:tblHeader w:val="0"/>
        </w:trPr>
        <w:tc>
          <w:tcPr/>
          <w:p w:rsidR="00000000" w:rsidDel="00000000" w:rsidP="00000000" w:rsidRDefault="00000000" w:rsidRPr="00000000" w14:paraId="000001A9">
            <w:pPr>
              <w:widowControl w:val="0"/>
              <w:spacing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w:t>
            </w:r>
          </w:p>
        </w:tc>
        <w:tc>
          <w:tcPr/>
          <w:p w:rsidR="00000000" w:rsidDel="00000000" w:rsidP="00000000" w:rsidRDefault="00000000" w:rsidRPr="00000000" w14:paraId="000001AA">
            <w:pPr>
              <w:widowControl w:val="0"/>
              <w:spacing w:before="23" w:line="264" w:lineRule="auto"/>
              <w:ind w:left="113.04962158203125" w:right="34.99755859375" w:hanging="0.220947265625"/>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1AB">
            <w:pPr>
              <w:widowControl w:val="0"/>
              <w:spacing w:line="240" w:lineRule="auto"/>
              <w:rPr>
                <w:rFonts w:ascii="Times" w:cs="Times" w:eastAsia="Times" w:hAnsi="Times"/>
                <w:sz w:val="22.079999923706055"/>
                <w:szCs w:val="22.079999923706055"/>
              </w:rPr>
            </w:pPr>
            <w:r w:rsidDel="00000000" w:rsidR="00000000" w:rsidRPr="00000000">
              <w:rPr>
                <w:rFonts w:ascii="Times" w:cs="Times" w:eastAsia="Times" w:hAnsi="Times"/>
                <w:sz w:val="22.079999923706055"/>
                <w:szCs w:val="22.079999923706055"/>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1AC">
            <w:pPr>
              <w:widowControl w:val="0"/>
              <w:spacing w:line="240" w:lineRule="auto"/>
              <w:rPr>
                <w:rFonts w:ascii="Times" w:cs="Times" w:eastAsia="Times" w:hAnsi="Times"/>
                <w:sz w:val="22.079999923706055"/>
                <w:szCs w:val="22.079999923706055"/>
              </w:rPr>
            </w:pPr>
            <w:r w:rsidDel="00000000" w:rsidR="00000000" w:rsidRPr="00000000">
              <w:rPr>
                <w:rFonts w:ascii="Times" w:cs="Times" w:eastAsia="Times" w:hAnsi="Times"/>
                <w:sz w:val="22.079999923706055"/>
                <w:szCs w:val="22.079999923706055"/>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1AD">
            <w:pPr>
              <w:widowControl w:val="0"/>
              <w:spacing w:line="240" w:lineRule="auto"/>
              <w:rPr>
                <w:rFonts w:ascii="Times" w:cs="Times" w:eastAsia="Times" w:hAnsi="Times"/>
                <w:sz w:val="22.079999923706055"/>
                <w:szCs w:val="22.079999923706055"/>
              </w:rPr>
            </w:pPr>
            <w:r w:rsidDel="00000000" w:rsidR="00000000" w:rsidRPr="00000000">
              <w:rPr>
                <w:rFonts w:ascii="Times" w:cs="Times" w:eastAsia="Times" w:hAnsi="Times"/>
                <w:sz w:val="22.079999923706055"/>
                <w:szCs w:val="22.079999923706055"/>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1AE">
            <w:pPr>
              <w:widowControl w:val="0"/>
              <w:spacing w:line="240" w:lineRule="auto"/>
              <w:rPr>
                <w:rFonts w:ascii="Times" w:cs="Times" w:eastAsia="Times" w:hAnsi="Times"/>
                <w:sz w:val="22.079999923706055"/>
                <w:szCs w:val="22.079999923706055"/>
              </w:rPr>
            </w:pPr>
            <w:r w:rsidDel="00000000" w:rsidR="00000000" w:rsidRPr="00000000">
              <w:rPr>
                <w:rFonts w:ascii="Times" w:cs="Times" w:eastAsia="Times" w:hAnsi="Times"/>
                <w:sz w:val="22.079999923706055"/>
                <w:szCs w:val="22.079999923706055"/>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1AF">
            <w:pPr>
              <w:widowControl w:val="0"/>
              <w:spacing w:line="240" w:lineRule="auto"/>
              <w:rPr>
                <w:rFonts w:ascii="Times" w:cs="Times" w:eastAsia="Times" w:hAnsi="Times"/>
                <w:sz w:val="22.079999923706055"/>
                <w:szCs w:val="22.079999923706055"/>
              </w:rPr>
            </w:pPr>
            <w:r w:rsidDel="00000000" w:rsidR="00000000" w:rsidRPr="00000000">
              <w:rPr>
                <w:rFonts w:ascii="Times" w:cs="Times" w:eastAsia="Times" w:hAnsi="Times"/>
                <w:sz w:val="22.079999923706055"/>
                <w:szCs w:val="22.079999923706055"/>
                <w:rtl w:val="0"/>
              </w:rPr>
              <w:t xml:space="preserve">….</w:t>
            </w:r>
          </w:p>
        </w:tc>
        <w:tc>
          <w:tcPr>
            <w:vMerge w:val="continue"/>
            <w:vAlign w:val="center"/>
          </w:tcPr>
          <w:p w:rsidR="00000000" w:rsidDel="00000000" w:rsidP="00000000" w:rsidRDefault="00000000" w:rsidRPr="00000000" w14:paraId="000001B0">
            <w:pPr>
              <w:widowControl w:val="0"/>
              <w:spacing w:after="0" w:before="0" w:line="240" w:lineRule="auto"/>
              <w:ind w:left="0" w:firstLine="0"/>
              <w:jc w:val="center"/>
              <w:rPr>
                <w:rFonts w:ascii="Times New Roman" w:cs="Times New Roman" w:eastAsia="Times New Roman" w:hAnsi="Times New Roman"/>
                <w:b w:val="1"/>
                <w:sz w:val="22.079999923706055"/>
                <w:szCs w:val="22.079999923706055"/>
              </w:rPr>
            </w:pPr>
            <w:r w:rsidDel="00000000" w:rsidR="00000000" w:rsidRPr="00000000">
              <w:rPr>
                <w:rtl w:val="0"/>
              </w:rPr>
            </w:r>
          </w:p>
        </w:tc>
      </w:tr>
      <w:tr>
        <w:trPr>
          <w:cantSplit w:val="0"/>
          <w:trHeight w:val="510" w:hRule="atLeast"/>
          <w:tblHeader w:val="0"/>
        </w:trPr>
        <w:tc>
          <w:tcPr/>
          <w:p w:rsidR="00000000" w:rsidDel="00000000" w:rsidP="00000000" w:rsidRDefault="00000000" w:rsidRPr="00000000" w14:paraId="000001B1">
            <w:pPr>
              <w:widowControl w:val="0"/>
              <w:spacing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8</w:t>
            </w:r>
          </w:p>
        </w:tc>
        <w:tc>
          <w:tcPr>
            <w:gridSpan w:val="6"/>
          </w:tcPr>
          <w:p w:rsidR="00000000" w:rsidDel="00000000" w:rsidP="00000000" w:rsidRDefault="00000000" w:rsidRPr="00000000" w14:paraId="000001B2">
            <w:pPr>
              <w:widowControl w:val="0"/>
              <w:spacing w:before="23" w:line="264" w:lineRule="auto"/>
              <w:ind w:left="113.04962158203125" w:right="34.99755859375" w:hanging="0.220947265625"/>
              <w:jc w:val="both"/>
              <w:rPr>
                <w:rFonts w:ascii="Times New Roman" w:cs="Times New Roman" w:eastAsia="Times New Roman" w:hAnsi="Times New Roman"/>
                <w:b w:val="1"/>
                <w:sz w:val="20"/>
                <w:szCs w:val="20"/>
                <w:highlight w:val="white"/>
              </w:rPr>
            </w:pPr>
            <w:r w:rsidDel="00000000" w:rsidR="00000000" w:rsidRPr="00000000">
              <w:rPr>
                <w:rFonts w:ascii="Times New Roman" w:cs="Times New Roman" w:eastAsia="Times New Roman" w:hAnsi="Times New Roman"/>
                <w:b w:val="1"/>
                <w:sz w:val="20"/>
                <w:szCs w:val="20"/>
                <w:highlight w:val="white"/>
                <w:rtl w:val="0"/>
              </w:rPr>
              <w:t xml:space="preserve">…………..</w:t>
            </w:r>
          </w:p>
        </w:tc>
        <w:tc>
          <w:tcPr>
            <w:vMerge w:val="continue"/>
            <w:vAlign w:val="center"/>
          </w:tcPr>
          <w:p w:rsidR="00000000" w:rsidDel="00000000" w:rsidP="00000000" w:rsidRDefault="00000000" w:rsidRPr="00000000" w14:paraId="000001B8">
            <w:pPr>
              <w:widowControl w:val="0"/>
              <w:spacing w:after="0" w:before="0" w:line="240" w:lineRule="auto"/>
              <w:ind w:left="0" w:firstLine="0"/>
              <w:jc w:val="center"/>
              <w:rPr>
                <w:rFonts w:ascii="Times New Roman" w:cs="Times New Roman" w:eastAsia="Times New Roman" w:hAnsi="Times New Roman"/>
                <w:b w:val="1"/>
                <w:sz w:val="22.079999923706055"/>
                <w:szCs w:val="22.079999923706055"/>
              </w:rPr>
            </w:pPr>
            <w:r w:rsidDel="00000000" w:rsidR="00000000" w:rsidRPr="00000000">
              <w:rPr>
                <w:rtl w:val="0"/>
              </w:rPr>
            </w:r>
          </w:p>
        </w:tc>
      </w:tr>
      <w:tr>
        <w:trPr>
          <w:cantSplit w:val="0"/>
          <w:trHeight w:val="615" w:hRule="atLeast"/>
          <w:tblHeader w:val="0"/>
        </w:trPr>
        <w:tc>
          <w:tcPr/>
          <w:p w:rsidR="00000000" w:rsidDel="00000000" w:rsidP="00000000" w:rsidRDefault="00000000" w:rsidRPr="00000000" w14:paraId="000001B9">
            <w:pPr>
              <w:widowControl w:val="0"/>
              <w:spacing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w:t>
            </w:r>
          </w:p>
        </w:tc>
        <w:tc>
          <w:tcPr/>
          <w:p w:rsidR="00000000" w:rsidDel="00000000" w:rsidP="00000000" w:rsidRDefault="00000000" w:rsidRPr="00000000" w14:paraId="000001BA">
            <w:pPr>
              <w:widowControl w:val="0"/>
              <w:spacing w:before="23" w:line="264" w:lineRule="auto"/>
              <w:ind w:left="113.04962158203125" w:right="34.99755859375" w:hanging="0.220947265625"/>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highlight w:val="white"/>
                <w:rtl w:val="0"/>
              </w:rPr>
              <w:t xml:space="preserve">………</w:t>
            </w:r>
            <w:r w:rsidDel="00000000" w:rsidR="00000000" w:rsidRPr="00000000">
              <w:rPr>
                <w:rtl w:val="0"/>
              </w:rPr>
            </w:r>
          </w:p>
        </w:tc>
        <w:tc>
          <w:tcPr/>
          <w:p w:rsidR="00000000" w:rsidDel="00000000" w:rsidP="00000000" w:rsidRDefault="00000000" w:rsidRPr="00000000" w14:paraId="000001BB">
            <w:pPr>
              <w:widowControl w:val="0"/>
              <w:spacing w:line="240" w:lineRule="auto"/>
              <w:rPr>
                <w:rFonts w:ascii="Times New Roman" w:cs="Times New Roman" w:eastAsia="Times New Roman" w:hAnsi="Times New Roman"/>
                <w:sz w:val="20"/>
                <w:szCs w:val="20"/>
                <w:highlight w:val="white"/>
              </w:rPr>
            </w:pPr>
            <w:r w:rsidDel="00000000" w:rsidR="00000000" w:rsidRPr="00000000">
              <w:rPr>
                <w:rFonts w:ascii="Times" w:cs="Times" w:eastAsia="Times" w:hAnsi="Times"/>
                <w:sz w:val="22.079999923706055"/>
                <w:szCs w:val="22.079999923706055"/>
                <w:rtl w:val="0"/>
              </w:rPr>
              <w:t xml:space="preserve">….</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BC">
            <w:pPr>
              <w:widowControl w:val="0"/>
              <w:spacing w:line="240" w:lineRule="auto"/>
              <w:rPr>
                <w:rFonts w:ascii="Times" w:cs="Times" w:eastAsia="Times" w:hAnsi="Times"/>
                <w:sz w:val="22.079999923706055"/>
                <w:szCs w:val="22.079999923706055"/>
              </w:rPr>
            </w:pPr>
            <w:r w:rsidDel="00000000" w:rsidR="00000000" w:rsidRPr="00000000">
              <w:rPr>
                <w:rFonts w:ascii="Times" w:cs="Times" w:eastAsia="Times" w:hAnsi="Times"/>
                <w:sz w:val="22.079999923706055"/>
                <w:szCs w:val="22.079999923706055"/>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1BD">
            <w:pPr>
              <w:widowControl w:val="0"/>
              <w:spacing w:line="240" w:lineRule="auto"/>
              <w:rPr>
                <w:rFonts w:ascii="Times" w:cs="Times" w:eastAsia="Times" w:hAnsi="Times"/>
                <w:sz w:val="22.079999923706055"/>
                <w:szCs w:val="22.079999923706055"/>
              </w:rPr>
            </w:pPr>
            <w:r w:rsidDel="00000000" w:rsidR="00000000" w:rsidRPr="00000000">
              <w:rPr>
                <w:rFonts w:ascii="Times" w:cs="Times" w:eastAsia="Times" w:hAnsi="Times"/>
                <w:sz w:val="22.079999923706055"/>
                <w:szCs w:val="22.079999923706055"/>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1BE">
            <w:pPr>
              <w:widowControl w:val="0"/>
              <w:spacing w:line="240" w:lineRule="auto"/>
              <w:rPr>
                <w:rFonts w:ascii="Times" w:cs="Times" w:eastAsia="Times" w:hAnsi="Times"/>
                <w:sz w:val="22.079999923706055"/>
                <w:szCs w:val="22.079999923706055"/>
              </w:rPr>
            </w:pPr>
            <w:r w:rsidDel="00000000" w:rsidR="00000000" w:rsidRPr="00000000">
              <w:rPr>
                <w:rFonts w:ascii="Times" w:cs="Times" w:eastAsia="Times" w:hAnsi="Times"/>
                <w:sz w:val="22.079999923706055"/>
                <w:szCs w:val="22.079999923706055"/>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1BF">
            <w:pPr>
              <w:widowControl w:val="0"/>
              <w:spacing w:line="240" w:lineRule="auto"/>
              <w:rPr>
                <w:rFonts w:ascii="Times" w:cs="Times" w:eastAsia="Times" w:hAnsi="Times"/>
                <w:sz w:val="22.079999923706055"/>
                <w:szCs w:val="22.079999923706055"/>
              </w:rPr>
            </w:pPr>
            <w:r w:rsidDel="00000000" w:rsidR="00000000" w:rsidRPr="00000000">
              <w:rPr>
                <w:rFonts w:ascii="Times" w:cs="Times" w:eastAsia="Times" w:hAnsi="Times"/>
                <w:sz w:val="22.079999923706055"/>
                <w:szCs w:val="22.079999923706055"/>
                <w:rtl w:val="0"/>
              </w:rPr>
              <w:t xml:space="preserve">….</w:t>
            </w:r>
          </w:p>
        </w:tc>
        <w:tc>
          <w:tcPr>
            <w:vMerge w:val="continue"/>
            <w:vAlign w:val="center"/>
          </w:tcPr>
          <w:p w:rsidR="00000000" w:rsidDel="00000000" w:rsidP="00000000" w:rsidRDefault="00000000" w:rsidRPr="00000000" w14:paraId="000001C0">
            <w:pPr>
              <w:widowControl w:val="0"/>
              <w:spacing w:after="0" w:before="0" w:line="240" w:lineRule="auto"/>
              <w:ind w:left="0" w:firstLine="0"/>
              <w:jc w:val="center"/>
              <w:rPr>
                <w:rFonts w:ascii="Times New Roman" w:cs="Times New Roman" w:eastAsia="Times New Roman" w:hAnsi="Times New Roman"/>
                <w:b w:val="1"/>
                <w:sz w:val="22.079999923706055"/>
                <w:szCs w:val="22.079999923706055"/>
              </w:rPr>
            </w:pPr>
            <w:r w:rsidDel="00000000" w:rsidR="00000000" w:rsidRPr="00000000">
              <w:rPr>
                <w:rtl w:val="0"/>
              </w:rPr>
            </w:r>
          </w:p>
        </w:tc>
      </w:tr>
      <w:tr>
        <w:trPr>
          <w:cantSplit w:val="0"/>
          <w:trHeight w:val="474.2207022476987" w:hRule="atLeast"/>
          <w:tblHeader w:val="0"/>
        </w:trPr>
        <w:tc>
          <w:tcPr/>
          <w:p w:rsidR="00000000" w:rsidDel="00000000" w:rsidP="00000000" w:rsidRDefault="00000000" w:rsidRPr="00000000" w14:paraId="000001C1">
            <w:pPr>
              <w:widowControl w:val="0"/>
              <w:spacing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b</w:t>
            </w:r>
          </w:p>
        </w:tc>
        <w:tc>
          <w:tcPr/>
          <w:p w:rsidR="00000000" w:rsidDel="00000000" w:rsidP="00000000" w:rsidRDefault="00000000" w:rsidRPr="00000000" w14:paraId="000001C2">
            <w:pPr>
              <w:widowControl w:val="0"/>
              <w:spacing w:before="23" w:line="264" w:lineRule="auto"/>
              <w:ind w:left="113.04962158203125" w:right="34.99755859375" w:hanging="0.220947265625"/>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highlight w:val="white"/>
                <w:rtl w:val="0"/>
              </w:rPr>
              <w:t xml:space="preserve">………</w:t>
            </w:r>
            <w:r w:rsidDel="00000000" w:rsidR="00000000" w:rsidRPr="00000000">
              <w:rPr>
                <w:rtl w:val="0"/>
              </w:rPr>
            </w:r>
          </w:p>
        </w:tc>
        <w:tc>
          <w:tcPr/>
          <w:p w:rsidR="00000000" w:rsidDel="00000000" w:rsidP="00000000" w:rsidRDefault="00000000" w:rsidRPr="00000000" w14:paraId="000001C3">
            <w:pPr>
              <w:widowControl w:val="0"/>
              <w:spacing w:line="240" w:lineRule="auto"/>
              <w:rPr>
                <w:rFonts w:ascii="Times New Roman" w:cs="Times New Roman" w:eastAsia="Times New Roman" w:hAnsi="Times New Roman"/>
                <w:sz w:val="20"/>
                <w:szCs w:val="20"/>
                <w:highlight w:val="white"/>
              </w:rPr>
            </w:pPr>
            <w:r w:rsidDel="00000000" w:rsidR="00000000" w:rsidRPr="00000000">
              <w:rPr>
                <w:rFonts w:ascii="Times" w:cs="Times" w:eastAsia="Times" w:hAnsi="Times"/>
                <w:sz w:val="22.079999923706055"/>
                <w:szCs w:val="22.079999923706055"/>
                <w:rtl w:val="0"/>
              </w:rPr>
              <w:t xml:space="preserve">….</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C4">
            <w:pPr>
              <w:widowControl w:val="0"/>
              <w:spacing w:line="240" w:lineRule="auto"/>
              <w:rPr>
                <w:rFonts w:ascii="Times" w:cs="Times" w:eastAsia="Times" w:hAnsi="Times"/>
                <w:sz w:val="22.079999923706055"/>
                <w:szCs w:val="22.079999923706055"/>
              </w:rPr>
            </w:pPr>
            <w:r w:rsidDel="00000000" w:rsidR="00000000" w:rsidRPr="00000000">
              <w:rPr>
                <w:rFonts w:ascii="Times" w:cs="Times" w:eastAsia="Times" w:hAnsi="Times"/>
                <w:sz w:val="22.079999923706055"/>
                <w:szCs w:val="22.079999923706055"/>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1C5">
            <w:pPr>
              <w:widowControl w:val="0"/>
              <w:spacing w:line="240" w:lineRule="auto"/>
              <w:rPr>
                <w:rFonts w:ascii="Times" w:cs="Times" w:eastAsia="Times" w:hAnsi="Times"/>
                <w:sz w:val="22.079999923706055"/>
                <w:szCs w:val="22.079999923706055"/>
              </w:rPr>
            </w:pPr>
            <w:r w:rsidDel="00000000" w:rsidR="00000000" w:rsidRPr="00000000">
              <w:rPr>
                <w:rFonts w:ascii="Times" w:cs="Times" w:eastAsia="Times" w:hAnsi="Times"/>
                <w:sz w:val="22.079999923706055"/>
                <w:szCs w:val="22.079999923706055"/>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1C6">
            <w:pPr>
              <w:widowControl w:val="0"/>
              <w:spacing w:line="240" w:lineRule="auto"/>
              <w:rPr>
                <w:rFonts w:ascii="Times" w:cs="Times" w:eastAsia="Times" w:hAnsi="Times"/>
                <w:sz w:val="22.079999923706055"/>
                <w:szCs w:val="22.079999923706055"/>
              </w:rPr>
            </w:pPr>
            <w:r w:rsidDel="00000000" w:rsidR="00000000" w:rsidRPr="00000000">
              <w:rPr>
                <w:rFonts w:ascii="Times" w:cs="Times" w:eastAsia="Times" w:hAnsi="Times"/>
                <w:sz w:val="22.079999923706055"/>
                <w:szCs w:val="22.079999923706055"/>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1C7">
            <w:pPr>
              <w:widowControl w:val="0"/>
              <w:spacing w:line="240" w:lineRule="auto"/>
              <w:rPr>
                <w:rFonts w:ascii="Times" w:cs="Times" w:eastAsia="Times" w:hAnsi="Times"/>
                <w:sz w:val="22.079999923706055"/>
                <w:szCs w:val="22.079999923706055"/>
              </w:rPr>
            </w:pPr>
            <w:r w:rsidDel="00000000" w:rsidR="00000000" w:rsidRPr="00000000">
              <w:rPr>
                <w:rFonts w:ascii="Times" w:cs="Times" w:eastAsia="Times" w:hAnsi="Times"/>
                <w:sz w:val="22.079999923706055"/>
                <w:szCs w:val="22.079999923706055"/>
                <w:rtl w:val="0"/>
              </w:rPr>
              <w:t xml:space="preserve">….</w:t>
            </w:r>
          </w:p>
        </w:tc>
        <w:tc>
          <w:tcPr>
            <w:vMerge w:val="continue"/>
            <w:shd w:fill="auto" w:val="clear"/>
            <w:tcMar>
              <w:top w:w="100.0" w:type="dxa"/>
              <w:left w:w="100.0" w:type="dxa"/>
              <w:bottom w:w="100.0" w:type="dxa"/>
              <w:right w:w="100.0" w:type="dxa"/>
            </w:tcMar>
            <w:vAlign w:val="center"/>
          </w:tcPr>
          <w:p w:rsidR="00000000" w:rsidDel="00000000" w:rsidP="00000000" w:rsidRDefault="00000000" w:rsidRPr="00000000" w14:paraId="000001C8">
            <w:pPr>
              <w:widowControl w:val="0"/>
              <w:spacing w:after="0" w:before="0" w:line="240" w:lineRule="auto"/>
              <w:ind w:left="0" w:firstLine="0"/>
              <w:rPr>
                <w:rFonts w:ascii="Times" w:cs="Times" w:eastAsia="Times" w:hAnsi="Times"/>
                <w:sz w:val="22.079999923706055"/>
                <w:szCs w:val="22.079999923706055"/>
              </w:rPr>
            </w:pPr>
            <w:r w:rsidDel="00000000" w:rsidR="00000000" w:rsidRPr="00000000">
              <w:rPr>
                <w:rtl w:val="0"/>
              </w:rPr>
            </w:r>
          </w:p>
        </w:tc>
      </w:tr>
      <w:tr>
        <w:trPr>
          <w:cantSplit w:val="0"/>
          <w:trHeight w:val="540" w:hRule="atLeast"/>
          <w:tblHeader w:val="0"/>
        </w:trPr>
        <w:tc>
          <w:tcPr>
            <w:gridSpan w:val="8"/>
          </w:tcPr>
          <w:p w:rsidR="00000000" w:rsidDel="00000000" w:rsidP="00000000" w:rsidRDefault="00000000" w:rsidRPr="00000000" w14:paraId="000001C9">
            <w:pPr>
              <w:widowControl w:val="0"/>
              <w:spacing w:before="23" w:line="264"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2.079999923706055"/>
                <w:szCs w:val="22.079999923706055"/>
                <w:rtl w:val="0"/>
              </w:rPr>
              <w:t xml:space="preserve">MILESTONE 3 (Fixing of electro-mechanical units)</w:t>
            </w:r>
            <w:r w:rsidDel="00000000" w:rsidR="00000000" w:rsidRPr="00000000">
              <w:rPr>
                <w:rtl w:val="0"/>
              </w:rPr>
            </w:r>
          </w:p>
        </w:tc>
      </w:tr>
      <w:tr>
        <w:trPr>
          <w:cantSplit w:val="0"/>
          <w:trHeight w:val="1281.59912109375" w:hRule="atLeast"/>
          <w:tblHeader w:val="0"/>
        </w:trPr>
        <w:tc>
          <w:tcPr/>
          <w:p w:rsidR="00000000" w:rsidDel="00000000" w:rsidP="00000000" w:rsidRDefault="00000000" w:rsidRPr="00000000" w14:paraId="000001D1">
            <w:pPr>
              <w:widowControl w:val="0"/>
              <w:spacing w:line="276"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9</w:t>
            </w:r>
          </w:p>
        </w:tc>
        <w:tc>
          <w:tcPr>
            <w:gridSpan w:val="5"/>
          </w:tcPr>
          <w:p w:rsidR="00000000" w:rsidDel="00000000" w:rsidP="00000000" w:rsidRDefault="00000000" w:rsidRPr="00000000" w14:paraId="000001D2">
            <w:pPr>
              <w:widowControl w:val="0"/>
              <w:spacing w:before="23" w:line="264" w:lineRule="auto"/>
              <w:ind w:right="41.239013671875"/>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Providing, fixing &amp; commissioning of fully submersible, centrifugal non-clog type sewage handling pumps capable of handling solids up to 0-20mm for raw sewage transfer from equalization tank to MBBR tanks. The pump shall have CI casting &amp; impeller, SS shaft, TEFC induction motor including lifting arrangement for the pump, flexible pipe with coupling connected to the delivery header etc. complete as required Equalized Waste Water Transfer Pumps:</w:t>
            </w:r>
          </w:p>
          <w:p w:rsidR="00000000" w:rsidDel="00000000" w:rsidP="00000000" w:rsidRDefault="00000000" w:rsidRPr="00000000" w14:paraId="000001D3">
            <w:pPr>
              <w:keepLines w:val="1"/>
              <w:widowControl w:val="0"/>
              <w:spacing w:before="23" w:line="264" w:lineRule="auto"/>
              <w:ind w:right="41.239013671875"/>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Flow rate(each) : 12 m3/hr. 2 Hp, 3 phase</w:t>
            </w:r>
          </w:p>
          <w:p w:rsidR="00000000" w:rsidDel="00000000" w:rsidP="00000000" w:rsidRDefault="00000000" w:rsidRPr="00000000" w14:paraId="000001D4">
            <w:pPr>
              <w:keepLines w:val="1"/>
              <w:widowControl w:val="0"/>
              <w:spacing w:before="23" w:line="264" w:lineRule="auto"/>
              <w:ind w:right="41.239013671875"/>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Head : 10 m</w:t>
            </w:r>
          </w:p>
          <w:p w:rsidR="00000000" w:rsidDel="00000000" w:rsidP="00000000" w:rsidRDefault="00000000" w:rsidRPr="00000000" w14:paraId="000001D5">
            <w:pPr>
              <w:keepLines w:val="1"/>
              <w:widowControl w:val="0"/>
              <w:spacing w:before="23" w:line="264" w:lineRule="auto"/>
              <w:ind w:right="41.239013671875"/>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Solid Handling = 20mm</w:t>
            </w:r>
          </w:p>
          <w:p w:rsidR="00000000" w:rsidDel="00000000" w:rsidP="00000000" w:rsidRDefault="00000000" w:rsidRPr="00000000" w14:paraId="000001D6">
            <w:pPr>
              <w:keepLines w:val="1"/>
              <w:widowControl w:val="0"/>
              <w:spacing w:before="23" w:line="264" w:lineRule="auto"/>
              <w:ind w:right="41.239013671875"/>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Type of Pump: Submersible centrifugal type</w:t>
            </w:r>
          </w:p>
          <w:p w:rsidR="00000000" w:rsidDel="00000000" w:rsidP="00000000" w:rsidRDefault="00000000" w:rsidRPr="00000000" w14:paraId="000001D7">
            <w:pPr>
              <w:keepLines w:val="1"/>
              <w:widowControl w:val="0"/>
              <w:spacing w:before="23" w:line="264" w:lineRule="auto"/>
              <w:ind w:right="41.239013671875"/>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Make : KSB/KIRLOSKAR/CROMPTON</w:t>
            </w:r>
          </w:p>
        </w:tc>
        <w:tc>
          <w:tcPr/>
          <w:p w:rsidR="00000000" w:rsidDel="00000000" w:rsidP="00000000" w:rsidRDefault="00000000" w:rsidRPr="00000000" w14:paraId="000001DC">
            <w:pPr>
              <w:widowControl w:val="0"/>
              <w:spacing w:after="0" w:before="0" w:line="240" w:lineRule="auto"/>
              <w:ind w:left="0" w:firstLine="0"/>
              <w:jc w:val="left"/>
              <w:rPr>
                <w:rFonts w:ascii="Times New Roman" w:cs="Times New Roman" w:eastAsia="Times New Roman" w:hAnsi="Times New Roman"/>
                <w:sz w:val="22.079999923706055"/>
                <w:szCs w:val="22.079999923706055"/>
              </w:rPr>
            </w:pPr>
            <w:r w:rsidDel="00000000" w:rsidR="00000000" w:rsidRPr="00000000">
              <w:rPr>
                <w:rFonts w:ascii="Times New Roman" w:cs="Times New Roman" w:eastAsia="Times New Roman" w:hAnsi="Times New Roman"/>
                <w:sz w:val="22.079999923706055"/>
                <w:szCs w:val="22.079999923706055"/>
                <w:rtl w:val="0"/>
              </w:rPr>
              <w:t xml:space="preserve"> …. Nos</w:t>
            </w:r>
          </w:p>
        </w:tc>
        <w:tc>
          <w:tcPr>
            <w:vMerge w:val="restart"/>
          </w:tcPr>
          <w:p w:rsidR="00000000" w:rsidDel="00000000" w:rsidP="00000000" w:rsidRDefault="00000000" w:rsidRPr="00000000" w14:paraId="000001DD">
            <w:pPr>
              <w:widowControl w:val="0"/>
              <w:spacing w:line="240" w:lineRule="auto"/>
              <w:jc w:val="center"/>
              <w:rPr>
                <w:rFonts w:ascii="Times New Roman" w:cs="Times New Roman" w:eastAsia="Times New Roman" w:hAnsi="Times New Roman"/>
                <w:sz w:val="22.079999923706055"/>
                <w:szCs w:val="22.079999923706055"/>
              </w:rPr>
            </w:pPr>
            <w:r w:rsidDel="00000000" w:rsidR="00000000" w:rsidRPr="00000000">
              <w:rPr>
                <w:rFonts w:ascii="Times New Roman" w:cs="Times New Roman" w:eastAsia="Times New Roman" w:hAnsi="Times New Roman"/>
                <w:sz w:val="22.079999923706055"/>
                <w:szCs w:val="22.079999923706055"/>
                <w:rtl w:val="0"/>
              </w:rPr>
              <w:t xml:space="preserve">.… %</w:t>
            </w:r>
          </w:p>
        </w:tc>
      </w:tr>
      <w:tr>
        <w:trPr>
          <w:cantSplit w:val="0"/>
          <w:trHeight w:val="1281.59912109375" w:hRule="atLeast"/>
          <w:tblHeader w:val="0"/>
        </w:trPr>
        <w:tc>
          <w:tcPr/>
          <w:p w:rsidR="00000000" w:rsidDel="00000000" w:rsidP="00000000" w:rsidRDefault="00000000" w:rsidRPr="00000000" w14:paraId="000001DE">
            <w:pPr>
              <w:widowControl w:val="0"/>
              <w:spacing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10</w:t>
            </w:r>
          </w:p>
        </w:tc>
        <w:tc>
          <w:tcPr>
            <w:gridSpan w:val="5"/>
          </w:tcPr>
          <w:p w:rsidR="00000000" w:rsidDel="00000000" w:rsidP="00000000" w:rsidRDefault="00000000" w:rsidRPr="00000000" w14:paraId="000001DF">
            <w:pPr>
              <w:widowControl w:val="0"/>
              <w:spacing w:before="23" w:line="264" w:lineRule="auto"/>
              <w:ind w:right="41.239013671875"/>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Providing and fixing and commissioning of sodium hypochlorite dosing system comprising of electronic metering pump (with both frequency and stroke length controls to control the dosage rate between 10-100% of rated maximum capacity) virgin HDPE chemical grade tank of 100 ltr capacity, necessary injection fitting assembly foot valve cum strainer and suction and delivery tubing etc. up to the point of injection complete in all respects as required.</w:t>
            </w:r>
          </w:p>
          <w:p w:rsidR="00000000" w:rsidDel="00000000" w:rsidP="00000000" w:rsidRDefault="00000000" w:rsidRPr="00000000" w14:paraId="000001E0">
            <w:pPr>
              <w:widowControl w:val="0"/>
              <w:spacing w:before="23" w:line="264" w:lineRule="auto"/>
              <w:ind w:right="41.239013671875"/>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Flow rate : 6lph</w:t>
            </w:r>
          </w:p>
          <w:p w:rsidR="00000000" w:rsidDel="00000000" w:rsidP="00000000" w:rsidRDefault="00000000" w:rsidRPr="00000000" w14:paraId="000001E1">
            <w:pPr>
              <w:widowControl w:val="0"/>
              <w:spacing w:before="23" w:line="264" w:lineRule="auto"/>
              <w:ind w:right="41.239013671875"/>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Make : Miton Roy, E Dose or UKL</w:t>
            </w:r>
          </w:p>
        </w:tc>
        <w:tc>
          <w:tcPr/>
          <w:p w:rsidR="00000000" w:rsidDel="00000000" w:rsidP="00000000" w:rsidRDefault="00000000" w:rsidRPr="00000000" w14:paraId="000001E6">
            <w:pPr>
              <w:widowControl w:val="0"/>
              <w:spacing w:after="0" w:before="0" w:line="240" w:lineRule="auto"/>
              <w:ind w:left="0" w:firstLine="0"/>
              <w:jc w:val="center"/>
              <w:rPr>
                <w:rFonts w:ascii="Times New Roman" w:cs="Times New Roman" w:eastAsia="Times New Roman" w:hAnsi="Times New Roman"/>
                <w:sz w:val="22.079999923706055"/>
                <w:szCs w:val="22.079999923706055"/>
              </w:rPr>
            </w:pPr>
            <w:r w:rsidDel="00000000" w:rsidR="00000000" w:rsidRPr="00000000">
              <w:rPr>
                <w:rFonts w:ascii="Times New Roman" w:cs="Times New Roman" w:eastAsia="Times New Roman" w:hAnsi="Times New Roman"/>
                <w:sz w:val="22.079999923706055"/>
                <w:szCs w:val="22.079999923706055"/>
                <w:rtl w:val="0"/>
              </w:rPr>
              <w:t xml:space="preserve">…. Nos</w:t>
            </w:r>
          </w:p>
        </w:tc>
        <w:tc>
          <w:tcPr>
            <w:vMerge w:val="continue"/>
          </w:tcPr>
          <w:p w:rsidR="00000000" w:rsidDel="00000000" w:rsidP="00000000" w:rsidRDefault="00000000" w:rsidRPr="00000000" w14:paraId="000001E7">
            <w:pPr>
              <w:widowControl w:val="0"/>
              <w:spacing w:after="0" w:before="0" w:line="240" w:lineRule="auto"/>
              <w:ind w:left="0" w:firstLine="0"/>
              <w:jc w:val="center"/>
              <w:rPr>
                <w:rFonts w:ascii="Times New Roman" w:cs="Times New Roman" w:eastAsia="Times New Roman" w:hAnsi="Times New Roman"/>
                <w:b w:val="1"/>
                <w:sz w:val="22.079999923706055"/>
                <w:szCs w:val="22.079999923706055"/>
              </w:rPr>
            </w:pPr>
            <w:r w:rsidDel="00000000" w:rsidR="00000000" w:rsidRPr="00000000">
              <w:rPr>
                <w:rtl w:val="0"/>
              </w:rPr>
            </w:r>
          </w:p>
        </w:tc>
      </w:tr>
      <w:tr>
        <w:trPr>
          <w:cantSplit w:val="0"/>
          <w:trHeight w:val="1281.59912109375" w:hRule="atLeast"/>
          <w:tblHeader w:val="0"/>
        </w:trPr>
        <w:tc>
          <w:tcPr/>
          <w:p w:rsidR="00000000" w:rsidDel="00000000" w:rsidP="00000000" w:rsidRDefault="00000000" w:rsidRPr="00000000" w14:paraId="000001E8">
            <w:pPr>
              <w:widowControl w:val="0"/>
              <w:spacing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11</w:t>
            </w:r>
          </w:p>
        </w:tc>
        <w:tc>
          <w:tcPr>
            <w:gridSpan w:val="5"/>
          </w:tcPr>
          <w:p w:rsidR="00000000" w:rsidDel="00000000" w:rsidP="00000000" w:rsidRDefault="00000000" w:rsidRPr="00000000" w14:paraId="000001E9">
            <w:pPr>
              <w:widowControl w:val="0"/>
              <w:spacing w:before="23" w:line="264" w:lineRule="auto"/>
              <w:ind w:right="41.239013671875"/>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Supply, installation and commissioning of vertical self supporting Multi grade Sand Filter shall be constructed of Fiber Reinforced Plastic as per manufacture standard. The inner distribution system and the under bed draw off system shall be of Hub &amp; Lateral type/Riser tube with distributor on top &amp; bottom strainers of Polypropylene materials. Filter shall be supplied with initial charge of Filter media like special graded sand with supporting media like Fine sand, fine sliex, Core sand and silex etc. The filter shall complete with pressure gauge at inlet &amp; outlet, sample cock PVC face piping/interconnected piping &amp; multiport valves required for Back wash &amp; by pass arrangement and all necessary accessories complete as required.</w:t>
            </w:r>
          </w:p>
          <w:p w:rsidR="00000000" w:rsidDel="00000000" w:rsidP="00000000" w:rsidRDefault="00000000" w:rsidRPr="00000000" w14:paraId="000001EA">
            <w:pPr>
              <w:widowControl w:val="0"/>
              <w:spacing w:before="23" w:line="264" w:lineRule="auto"/>
              <w:ind w:right="41.239013671875"/>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Top manhole-500mm, Side manhole- 300mm</w:t>
            </w:r>
          </w:p>
          <w:p w:rsidR="00000000" w:rsidDel="00000000" w:rsidP="00000000" w:rsidRDefault="00000000" w:rsidRPr="00000000" w14:paraId="000001EB">
            <w:pPr>
              <w:widowControl w:val="0"/>
              <w:spacing w:before="23" w:line="264" w:lineRule="auto"/>
              <w:ind w:right="41.239013671875"/>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Multi grade pressure sand filter</w:t>
            </w:r>
          </w:p>
          <w:p w:rsidR="00000000" w:rsidDel="00000000" w:rsidP="00000000" w:rsidRDefault="00000000" w:rsidRPr="00000000" w14:paraId="000001EC">
            <w:pPr>
              <w:widowControl w:val="0"/>
              <w:spacing w:before="23" w:line="264" w:lineRule="auto"/>
              <w:ind w:right="41.239013671875"/>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Flow rate per filter: 12 Cum/hr.</w:t>
            </w:r>
          </w:p>
          <w:p w:rsidR="00000000" w:rsidDel="00000000" w:rsidP="00000000" w:rsidRDefault="00000000" w:rsidRPr="00000000" w14:paraId="000001ED">
            <w:pPr>
              <w:widowControl w:val="0"/>
              <w:spacing w:before="23" w:line="264" w:lineRule="auto"/>
              <w:ind w:right="41.239013671875"/>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Vessel Size 1.3 m Diameter with 2 m shell height</w:t>
            </w:r>
          </w:p>
        </w:tc>
        <w:tc>
          <w:tcPr/>
          <w:p w:rsidR="00000000" w:rsidDel="00000000" w:rsidP="00000000" w:rsidRDefault="00000000" w:rsidRPr="00000000" w14:paraId="000001F2">
            <w:pPr>
              <w:widowControl w:val="0"/>
              <w:spacing w:line="240" w:lineRule="auto"/>
              <w:jc w:val="center"/>
              <w:rPr>
                <w:rFonts w:ascii="Times New Roman" w:cs="Times New Roman" w:eastAsia="Times New Roman" w:hAnsi="Times New Roman"/>
                <w:b w:val="1"/>
                <w:sz w:val="22.079999923706055"/>
                <w:szCs w:val="22.079999923706055"/>
              </w:rPr>
            </w:pPr>
            <w:r w:rsidDel="00000000" w:rsidR="00000000" w:rsidRPr="00000000">
              <w:rPr>
                <w:rFonts w:ascii="Times New Roman" w:cs="Times New Roman" w:eastAsia="Times New Roman" w:hAnsi="Times New Roman"/>
                <w:sz w:val="22.079999923706055"/>
                <w:szCs w:val="22.079999923706055"/>
                <w:rtl w:val="0"/>
              </w:rPr>
              <w:t xml:space="preserve">…. Nos</w:t>
            </w:r>
            <w:r w:rsidDel="00000000" w:rsidR="00000000" w:rsidRPr="00000000">
              <w:rPr>
                <w:rtl w:val="0"/>
              </w:rPr>
            </w:r>
          </w:p>
        </w:tc>
        <w:tc>
          <w:tcPr>
            <w:vMerge w:val="continue"/>
          </w:tcPr>
          <w:p w:rsidR="00000000" w:rsidDel="00000000" w:rsidP="00000000" w:rsidRDefault="00000000" w:rsidRPr="00000000" w14:paraId="000001F3">
            <w:pPr>
              <w:widowControl w:val="0"/>
              <w:spacing w:after="0" w:before="0" w:line="240" w:lineRule="auto"/>
              <w:ind w:left="0" w:firstLine="0"/>
              <w:jc w:val="center"/>
              <w:rPr>
                <w:rFonts w:ascii="Times New Roman" w:cs="Times New Roman" w:eastAsia="Times New Roman" w:hAnsi="Times New Roman"/>
                <w:b w:val="1"/>
                <w:sz w:val="22.079999923706055"/>
                <w:szCs w:val="22.079999923706055"/>
              </w:rPr>
            </w:pPr>
            <w:r w:rsidDel="00000000" w:rsidR="00000000" w:rsidRPr="00000000">
              <w:rPr>
                <w:rtl w:val="0"/>
              </w:rPr>
            </w:r>
          </w:p>
        </w:tc>
      </w:tr>
      <w:tr>
        <w:trPr>
          <w:cantSplit w:val="0"/>
          <w:trHeight w:val="1281.59912109375" w:hRule="atLeast"/>
          <w:tblHeader w:val="0"/>
        </w:trPr>
        <w:tc>
          <w:tcPr/>
          <w:p w:rsidR="00000000" w:rsidDel="00000000" w:rsidP="00000000" w:rsidRDefault="00000000" w:rsidRPr="00000000" w14:paraId="000001F4">
            <w:pPr>
              <w:widowControl w:val="0"/>
              <w:spacing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12</w:t>
            </w:r>
          </w:p>
        </w:tc>
        <w:tc>
          <w:tcPr>
            <w:gridSpan w:val="5"/>
          </w:tcPr>
          <w:p w:rsidR="00000000" w:rsidDel="00000000" w:rsidP="00000000" w:rsidRDefault="00000000" w:rsidRPr="00000000" w14:paraId="000001F5">
            <w:pPr>
              <w:widowControl w:val="0"/>
              <w:spacing w:before="23" w:line="264" w:lineRule="auto"/>
              <w:ind w:right="41.239013671875"/>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Providing, fixing &amp; commissioning of submersible mixer for Anoxic tank. The Mixer shall have suitable gear box, CI casting &amp; impeller, SS shaft, TEFC induction motor including lifting arrangement for the Mixer. complete as required.</w:t>
            </w:r>
          </w:p>
          <w:p w:rsidR="00000000" w:rsidDel="00000000" w:rsidP="00000000" w:rsidRDefault="00000000" w:rsidRPr="00000000" w14:paraId="000001F6">
            <w:pPr>
              <w:widowControl w:val="0"/>
              <w:spacing w:before="23" w:line="264" w:lineRule="auto"/>
              <w:ind w:right="41.239013671875"/>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2 Hp, 3 phase. RPM- 0-40</w:t>
            </w:r>
          </w:p>
          <w:p w:rsidR="00000000" w:rsidDel="00000000" w:rsidP="00000000" w:rsidRDefault="00000000" w:rsidRPr="00000000" w14:paraId="000001F7">
            <w:pPr>
              <w:widowControl w:val="0"/>
              <w:spacing w:before="23" w:line="264" w:lineRule="auto"/>
              <w:ind w:right="41.239013671875"/>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Type: Submersible</w:t>
            </w:r>
          </w:p>
          <w:p w:rsidR="00000000" w:rsidDel="00000000" w:rsidP="00000000" w:rsidRDefault="00000000" w:rsidRPr="00000000" w14:paraId="000001F8">
            <w:pPr>
              <w:widowControl w:val="0"/>
              <w:spacing w:before="23" w:line="264" w:lineRule="auto"/>
              <w:ind w:right="41.239013671875"/>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MotorMake: KSB/KIRLOSKAR/CROMPTON</w:t>
            </w:r>
          </w:p>
        </w:tc>
        <w:tc>
          <w:tcPr/>
          <w:p w:rsidR="00000000" w:rsidDel="00000000" w:rsidP="00000000" w:rsidRDefault="00000000" w:rsidRPr="00000000" w14:paraId="000001FD">
            <w:pPr>
              <w:widowControl w:val="0"/>
              <w:spacing w:line="240" w:lineRule="auto"/>
              <w:jc w:val="center"/>
              <w:rPr>
                <w:rFonts w:ascii="Times New Roman" w:cs="Times New Roman" w:eastAsia="Times New Roman" w:hAnsi="Times New Roman"/>
                <w:b w:val="1"/>
                <w:sz w:val="22.079999923706055"/>
                <w:szCs w:val="22.079999923706055"/>
              </w:rPr>
            </w:pPr>
            <w:r w:rsidDel="00000000" w:rsidR="00000000" w:rsidRPr="00000000">
              <w:rPr>
                <w:rFonts w:ascii="Times New Roman" w:cs="Times New Roman" w:eastAsia="Times New Roman" w:hAnsi="Times New Roman"/>
                <w:sz w:val="22.079999923706055"/>
                <w:szCs w:val="22.079999923706055"/>
                <w:rtl w:val="0"/>
              </w:rPr>
              <w:t xml:space="preserve">…. Nos</w:t>
            </w:r>
            <w:r w:rsidDel="00000000" w:rsidR="00000000" w:rsidRPr="00000000">
              <w:rPr>
                <w:rtl w:val="0"/>
              </w:rPr>
            </w:r>
          </w:p>
        </w:tc>
        <w:tc>
          <w:tcPr>
            <w:vMerge w:val="continue"/>
          </w:tcPr>
          <w:p w:rsidR="00000000" w:rsidDel="00000000" w:rsidP="00000000" w:rsidRDefault="00000000" w:rsidRPr="00000000" w14:paraId="000001FE">
            <w:pPr>
              <w:widowControl w:val="0"/>
              <w:spacing w:after="0" w:before="0" w:line="240" w:lineRule="auto"/>
              <w:ind w:left="0" w:firstLine="0"/>
              <w:jc w:val="center"/>
              <w:rPr>
                <w:rFonts w:ascii="Times New Roman" w:cs="Times New Roman" w:eastAsia="Times New Roman" w:hAnsi="Times New Roman"/>
                <w:b w:val="1"/>
                <w:sz w:val="22.079999923706055"/>
                <w:szCs w:val="22.079999923706055"/>
              </w:rPr>
            </w:pPr>
            <w:r w:rsidDel="00000000" w:rsidR="00000000" w:rsidRPr="00000000">
              <w:rPr>
                <w:rtl w:val="0"/>
              </w:rPr>
            </w:r>
          </w:p>
        </w:tc>
      </w:tr>
      <w:tr>
        <w:trPr>
          <w:cantSplit w:val="0"/>
          <w:trHeight w:val="1281.59912109375" w:hRule="atLeast"/>
          <w:tblHeader w:val="0"/>
        </w:trPr>
        <w:tc>
          <w:tcPr/>
          <w:p w:rsidR="00000000" w:rsidDel="00000000" w:rsidP="00000000" w:rsidRDefault="00000000" w:rsidRPr="00000000" w14:paraId="000001FF">
            <w:pPr>
              <w:widowControl w:val="0"/>
              <w:spacing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13</w:t>
            </w:r>
          </w:p>
        </w:tc>
        <w:tc>
          <w:tcPr>
            <w:gridSpan w:val="5"/>
          </w:tcPr>
          <w:p w:rsidR="00000000" w:rsidDel="00000000" w:rsidP="00000000" w:rsidRDefault="00000000" w:rsidRPr="00000000" w14:paraId="00000200">
            <w:pPr>
              <w:widowControl w:val="0"/>
              <w:spacing w:before="23" w:line="264" w:lineRule="auto"/>
              <w:ind w:right="41.239013671875"/>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Providing and fixing and commissioning of coagulant dosing system comprising of electronic metering pump (with both frequency and stroke length controls to control the dosage rate between 10-100% of rated maximum capacity) virgin HDPE chemical grade tank of 100ltr capacity, necessary injection fitting assembly foot valve cum strainer and suction and delivery tubing etc. up to the point of injection complete in all respects as required. Alum dosing systen-2 Nos,</w:t>
            </w:r>
          </w:p>
          <w:p w:rsidR="00000000" w:rsidDel="00000000" w:rsidP="00000000" w:rsidRDefault="00000000" w:rsidRPr="00000000" w14:paraId="00000201">
            <w:pPr>
              <w:widowControl w:val="0"/>
              <w:spacing w:before="23" w:line="264" w:lineRule="auto"/>
              <w:ind w:right="41.239013671875"/>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Lime dosing system-2 Nos, Polyelectrolyte dosing system-2 Nos</w:t>
            </w:r>
          </w:p>
          <w:p w:rsidR="00000000" w:rsidDel="00000000" w:rsidP="00000000" w:rsidRDefault="00000000" w:rsidRPr="00000000" w14:paraId="00000202">
            <w:pPr>
              <w:widowControl w:val="0"/>
              <w:spacing w:before="23" w:line="264" w:lineRule="auto"/>
              <w:ind w:right="41.239013671875"/>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Flow rate : 6lph</w:t>
            </w:r>
          </w:p>
          <w:p w:rsidR="00000000" w:rsidDel="00000000" w:rsidP="00000000" w:rsidRDefault="00000000" w:rsidRPr="00000000" w14:paraId="00000203">
            <w:pPr>
              <w:widowControl w:val="0"/>
              <w:spacing w:before="23" w:line="264" w:lineRule="auto"/>
              <w:ind w:right="41.239013671875"/>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Make : Miton Roy, E Dose or UKL</w:t>
            </w:r>
          </w:p>
        </w:tc>
        <w:tc>
          <w:tcPr/>
          <w:p w:rsidR="00000000" w:rsidDel="00000000" w:rsidP="00000000" w:rsidRDefault="00000000" w:rsidRPr="00000000" w14:paraId="00000208">
            <w:pPr>
              <w:widowControl w:val="0"/>
              <w:spacing w:line="240" w:lineRule="auto"/>
              <w:jc w:val="center"/>
              <w:rPr>
                <w:rFonts w:ascii="Times New Roman" w:cs="Times New Roman" w:eastAsia="Times New Roman" w:hAnsi="Times New Roman"/>
                <w:b w:val="1"/>
                <w:sz w:val="22.079999923706055"/>
                <w:szCs w:val="22.079999923706055"/>
              </w:rPr>
            </w:pPr>
            <w:r w:rsidDel="00000000" w:rsidR="00000000" w:rsidRPr="00000000">
              <w:rPr>
                <w:rFonts w:ascii="Times New Roman" w:cs="Times New Roman" w:eastAsia="Times New Roman" w:hAnsi="Times New Roman"/>
                <w:sz w:val="22.079999923706055"/>
                <w:szCs w:val="22.079999923706055"/>
                <w:rtl w:val="0"/>
              </w:rPr>
              <w:t xml:space="preserve">…. Nos</w:t>
            </w:r>
            <w:r w:rsidDel="00000000" w:rsidR="00000000" w:rsidRPr="00000000">
              <w:rPr>
                <w:rtl w:val="0"/>
              </w:rPr>
            </w:r>
          </w:p>
        </w:tc>
        <w:tc>
          <w:tcPr>
            <w:vMerge w:val="continue"/>
          </w:tcPr>
          <w:p w:rsidR="00000000" w:rsidDel="00000000" w:rsidP="00000000" w:rsidRDefault="00000000" w:rsidRPr="00000000" w14:paraId="00000209">
            <w:pPr>
              <w:widowControl w:val="0"/>
              <w:spacing w:after="0" w:before="0" w:line="240" w:lineRule="auto"/>
              <w:ind w:left="0" w:firstLine="0"/>
              <w:jc w:val="center"/>
              <w:rPr>
                <w:rFonts w:ascii="Times New Roman" w:cs="Times New Roman" w:eastAsia="Times New Roman" w:hAnsi="Times New Roman"/>
                <w:b w:val="1"/>
                <w:sz w:val="22.079999923706055"/>
                <w:szCs w:val="22.079999923706055"/>
              </w:rPr>
            </w:pPr>
            <w:r w:rsidDel="00000000" w:rsidR="00000000" w:rsidRPr="00000000">
              <w:rPr>
                <w:rtl w:val="0"/>
              </w:rPr>
            </w:r>
          </w:p>
        </w:tc>
      </w:tr>
      <w:tr>
        <w:trPr>
          <w:cantSplit w:val="0"/>
          <w:trHeight w:val="1281.59912109375" w:hRule="atLeast"/>
          <w:tblHeader w:val="0"/>
        </w:trPr>
        <w:tc>
          <w:tcPr/>
          <w:p w:rsidR="00000000" w:rsidDel="00000000" w:rsidP="00000000" w:rsidRDefault="00000000" w:rsidRPr="00000000" w14:paraId="0000020A">
            <w:pPr>
              <w:widowControl w:val="0"/>
              <w:spacing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14</w:t>
            </w:r>
          </w:p>
        </w:tc>
        <w:tc>
          <w:tcPr>
            <w:gridSpan w:val="5"/>
          </w:tcPr>
          <w:p w:rsidR="00000000" w:rsidDel="00000000" w:rsidP="00000000" w:rsidRDefault="00000000" w:rsidRPr="00000000" w14:paraId="0000020B">
            <w:pPr>
              <w:widowControl w:val="0"/>
              <w:spacing w:before="23" w:line="264" w:lineRule="auto"/>
              <w:ind w:right="41.239013671875"/>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Control Panel for STP</w:t>
            </w:r>
          </w:p>
          <w:p w:rsidR="00000000" w:rsidDel="00000000" w:rsidP="00000000" w:rsidRDefault="00000000" w:rsidRPr="00000000" w14:paraId="0000020C">
            <w:pPr>
              <w:widowControl w:val="0"/>
              <w:spacing w:before="23" w:line="264" w:lineRule="auto"/>
              <w:ind w:right="41.239013671875"/>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Providing and fixing dust and vermine proof cubical type motor control panel centre for the various pumps, blower etc. required. It is fabricated from 2mm thick. Make of Switchgear- L&amp;T, Schneider,Siemens, ABB</w:t>
            </w:r>
          </w:p>
          <w:p w:rsidR="00000000" w:rsidDel="00000000" w:rsidP="00000000" w:rsidRDefault="00000000" w:rsidRPr="00000000" w14:paraId="0000020D">
            <w:pPr>
              <w:widowControl w:val="0"/>
              <w:spacing w:before="23" w:line="264" w:lineRule="auto"/>
              <w:ind w:right="41.239013671875"/>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 MCCB/ MPCB, one for each motor</w:t>
            </w:r>
          </w:p>
          <w:p w:rsidR="00000000" w:rsidDel="00000000" w:rsidP="00000000" w:rsidRDefault="00000000" w:rsidRPr="00000000" w14:paraId="0000020E">
            <w:pPr>
              <w:widowControl w:val="0"/>
              <w:spacing w:before="23" w:line="264" w:lineRule="auto"/>
              <w:ind w:right="41.239013671875"/>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 Fully automatic DOL / star delta starters suitable for different motors / pumps used in the STP. Up to 7.5 HP DOL may be used and above star/delta starter used with push buttons one for each motor and on/ off indicating lamps.</w:t>
            </w:r>
          </w:p>
          <w:p w:rsidR="00000000" w:rsidDel="00000000" w:rsidP="00000000" w:rsidRDefault="00000000" w:rsidRPr="00000000" w14:paraId="0000020F">
            <w:pPr>
              <w:widowControl w:val="0"/>
              <w:spacing w:before="23" w:line="264" w:lineRule="auto"/>
              <w:ind w:right="41.239013671875"/>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 Panel type Digital volt meters, on incoming main with rotary selecting switch to monitor voltage between phase to neutral and phase to phase.</w:t>
            </w:r>
          </w:p>
          <w:p w:rsidR="00000000" w:rsidDel="00000000" w:rsidP="00000000" w:rsidRDefault="00000000" w:rsidRPr="00000000" w14:paraId="00000210">
            <w:pPr>
              <w:widowControl w:val="0"/>
              <w:spacing w:before="23" w:line="264" w:lineRule="auto"/>
              <w:ind w:right="41.239013671875"/>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 R, Y &amp;B phase indicating lamp (LED type) with 6A control SP MCB for incoming main</w:t>
            </w:r>
          </w:p>
          <w:p w:rsidR="00000000" w:rsidDel="00000000" w:rsidP="00000000" w:rsidRDefault="00000000" w:rsidRPr="00000000" w14:paraId="00000211">
            <w:pPr>
              <w:widowControl w:val="0"/>
              <w:spacing w:before="23" w:line="264" w:lineRule="auto"/>
              <w:ind w:right="41.239013671875"/>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 Rotary switch for manual or auto operation for each pump</w:t>
            </w:r>
          </w:p>
          <w:p w:rsidR="00000000" w:rsidDel="00000000" w:rsidP="00000000" w:rsidRDefault="00000000" w:rsidRPr="00000000" w14:paraId="00000212">
            <w:pPr>
              <w:widowControl w:val="0"/>
              <w:spacing w:before="23" w:line="264" w:lineRule="auto"/>
              <w:ind w:right="41.239013671875"/>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 The panel should have emergency stop button.</w:t>
            </w:r>
          </w:p>
          <w:p w:rsidR="00000000" w:rsidDel="00000000" w:rsidP="00000000" w:rsidRDefault="00000000" w:rsidRPr="00000000" w14:paraId="00000213">
            <w:pPr>
              <w:widowControl w:val="0"/>
              <w:spacing w:before="23" w:line="264" w:lineRule="auto"/>
              <w:ind w:right="41.239013671875"/>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 ON, OFF, TRIP Indication (LED type).</w:t>
            </w:r>
          </w:p>
          <w:p w:rsidR="00000000" w:rsidDel="00000000" w:rsidP="00000000" w:rsidRDefault="00000000" w:rsidRPr="00000000" w14:paraId="00000214">
            <w:pPr>
              <w:widowControl w:val="0"/>
              <w:spacing w:before="23" w:line="264" w:lineRule="auto"/>
              <w:ind w:right="41.239013671875"/>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 The panel shall be pre-wired with coded wiring. All interconnecting wiring from incoming main to switchgear, meters and accessories within the switchboard panel shall have suitable copper ferrules</w:t>
            </w:r>
          </w:p>
          <w:p w:rsidR="00000000" w:rsidDel="00000000" w:rsidP="00000000" w:rsidRDefault="00000000" w:rsidRPr="00000000" w14:paraId="00000215">
            <w:pPr>
              <w:widowControl w:val="0"/>
              <w:spacing w:before="23" w:line="264" w:lineRule="auto"/>
              <w:ind w:right="41.239013671875"/>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 Make - As per OEM approved standard</w:t>
            </w:r>
          </w:p>
        </w:tc>
        <w:tc>
          <w:tcPr/>
          <w:p w:rsidR="00000000" w:rsidDel="00000000" w:rsidP="00000000" w:rsidRDefault="00000000" w:rsidRPr="00000000" w14:paraId="0000021A">
            <w:pPr>
              <w:widowControl w:val="0"/>
              <w:spacing w:line="240" w:lineRule="auto"/>
              <w:jc w:val="center"/>
              <w:rPr>
                <w:rFonts w:ascii="Times New Roman" w:cs="Times New Roman" w:eastAsia="Times New Roman" w:hAnsi="Times New Roman"/>
                <w:b w:val="1"/>
                <w:sz w:val="22.079999923706055"/>
                <w:szCs w:val="22.079999923706055"/>
              </w:rPr>
            </w:pPr>
            <w:r w:rsidDel="00000000" w:rsidR="00000000" w:rsidRPr="00000000">
              <w:rPr>
                <w:rFonts w:ascii="Times New Roman" w:cs="Times New Roman" w:eastAsia="Times New Roman" w:hAnsi="Times New Roman"/>
                <w:sz w:val="22.079999923706055"/>
                <w:szCs w:val="22.079999923706055"/>
                <w:rtl w:val="0"/>
              </w:rPr>
              <w:t xml:space="preserve">…. Nos</w:t>
            </w:r>
            <w:r w:rsidDel="00000000" w:rsidR="00000000" w:rsidRPr="00000000">
              <w:rPr>
                <w:rtl w:val="0"/>
              </w:rPr>
            </w:r>
          </w:p>
        </w:tc>
        <w:tc>
          <w:tcPr>
            <w:vMerge w:val="continue"/>
          </w:tcPr>
          <w:p w:rsidR="00000000" w:rsidDel="00000000" w:rsidP="00000000" w:rsidRDefault="00000000" w:rsidRPr="00000000" w14:paraId="0000021B">
            <w:pPr>
              <w:widowControl w:val="0"/>
              <w:spacing w:after="0" w:before="0" w:line="240" w:lineRule="auto"/>
              <w:ind w:left="0" w:firstLine="0"/>
              <w:jc w:val="center"/>
              <w:rPr>
                <w:rFonts w:ascii="Times New Roman" w:cs="Times New Roman" w:eastAsia="Times New Roman" w:hAnsi="Times New Roman"/>
                <w:b w:val="1"/>
                <w:sz w:val="22.079999923706055"/>
                <w:szCs w:val="22.079999923706055"/>
              </w:rPr>
            </w:pPr>
            <w:r w:rsidDel="00000000" w:rsidR="00000000" w:rsidRPr="00000000">
              <w:rPr>
                <w:rtl w:val="0"/>
              </w:rPr>
            </w:r>
          </w:p>
        </w:tc>
      </w:tr>
      <w:tr>
        <w:trPr>
          <w:cantSplit w:val="0"/>
          <w:trHeight w:val="1281.59912109375" w:hRule="atLeast"/>
          <w:tblHeader w:val="0"/>
        </w:trPr>
        <w:tc>
          <w:tcPr/>
          <w:p w:rsidR="00000000" w:rsidDel="00000000" w:rsidP="00000000" w:rsidRDefault="00000000" w:rsidRPr="00000000" w14:paraId="0000021C">
            <w:pPr>
              <w:widowControl w:val="0"/>
              <w:spacing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15</w:t>
            </w:r>
          </w:p>
        </w:tc>
        <w:tc>
          <w:tcPr>
            <w:gridSpan w:val="5"/>
          </w:tcPr>
          <w:p w:rsidR="00000000" w:rsidDel="00000000" w:rsidP="00000000" w:rsidRDefault="00000000" w:rsidRPr="00000000" w14:paraId="0000021D">
            <w:pPr>
              <w:widowControl w:val="0"/>
              <w:spacing w:before="23" w:line="264" w:lineRule="auto"/>
              <w:ind w:right="41.239013671875"/>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Electrical works for STP and Collection Tanks</w:t>
            </w:r>
          </w:p>
          <w:p w:rsidR="00000000" w:rsidDel="00000000" w:rsidP="00000000" w:rsidRDefault="00000000" w:rsidRPr="00000000" w14:paraId="0000021E">
            <w:pPr>
              <w:widowControl w:val="0"/>
              <w:spacing w:before="23" w:line="264" w:lineRule="auto"/>
              <w:ind w:right="41.239013671875"/>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Electrical works(including supply, installation and termination of cables of suitable size as per HP of all pumps with all structural supports, clamps as per approved design/specifications, installation will be as per relevant Indian standard and CPWD specification along with control cable of suitable size).(l lot). Any other electrical and mechanical item required to complete the work. Make - Polycab / Finolex / Havells / RR Kabel</w:t>
            </w:r>
          </w:p>
        </w:tc>
        <w:tc>
          <w:tcPr/>
          <w:p w:rsidR="00000000" w:rsidDel="00000000" w:rsidP="00000000" w:rsidRDefault="00000000" w:rsidRPr="00000000" w14:paraId="00000223">
            <w:pPr>
              <w:widowControl w:val="0"/>
              <w:spacing w:line="240" w:lineRule="auto"/>
              <w:jc w:val="center"/>
              <w:rPr>
                <w:rFonts w:ascii="Times New Roman" w:cs="Times New Roman" w:eastAsia="Times New Roman" w:hAnsi="Times New Roman"/>
                <w:b w:val="1"/>
                <w:sz w:val="22.079999923706055"/>
                <w:szCs w:val="22.079999923706055"/>
              </w:rPr>
            </w:pPr>
            <w:r w:rsidDel="00000000" w:rsidR="00000000" w:rsidRPr="00000000">
              <w:rPr>
                <w:rFonts w:ascii="Times New Roman" w:cs="Times New Roman" w:eastAsia="Times New Roman" w:hAnsi="Times New Roman"/>
                <w:sz w:val="22.079999923706055"/>
                <w:szCs w:val="22.079999923706055"/>
                <w:rtl w:val="0"/>
              </w:rPr>
              <w:t xml:space="preserve">…. Nos</w:t>
            </w:r>
            <w:r w:rsidDel="00000000" w:rsidR="00000000" w:rsidRPr="00000000">
              <w:rPr>
                <w:rtl w:val="0"/>
              </w:rPr>
            </w:r>
          </w:p>
        </w:tc>
        <w:tc>
          <w:tcPr>
            <w:vMerge w:val="continue"/>
          </w:tcPr>
          <w:p w:rsidR="00000000" w:rsidDel="00000000" w:rsidP="00000000" w:rsidRDefault="00000000" w:rsidRPr="00000000" w14:paraId="00000224">
            <w:pPr>
              <w:widowControl w:val="0"/>
              <w:spacing w:after="0" w:before="0" w:line="240" w:lineRule="auto"/>
              <w:ind w:left="0" w:firstLine="0"/>
              <w:jc w:val="center"/>
              <w:rPr>
                <w:rFonts w:ascii="Times New Roman" w:cs="Times New Roman" w:eastAsia="Times New Roman" w:hAnsi="Times New Roman"/>
                <w:b w:val="1"/>
                <w:sz w:val="22.079999923706055"/>
                <w:szCs w:val="22.079999923706055"/>
              </w:rPr>
            </w:pPr>
            <w:r w:rsidDel="00000000" w:rsidR="00000000" w:rsidRPr="00000000">
              <w:rPr>
                <w:rtl w:val="0"/>
              </w:rPr>
            </w:r>
          </w:p>
        </w:tc>
      </w:tr>
      <w:tr>
        <w:trPr>
          <w:cantSplit w:val="0"/>
          <w:trHeight w:val="1281.59912109375" w:hRule="atLeast"/>
          <w:tblHeader w:val="0"/>
        </w:trPr>
        <w:tc>
          <w:tcPr/>
          <w:p w:rsidR="00000000" w:rsidDel="00000000" w:rsidP="00000000" w:rsidRDefault="00000000" w:rsidRPr="00000000" w14:paraId="00000225">
            <w:pPr>
              <w:widowControl w:val="0"/>
              <w:spacing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16</w:t>
            </w:r>
          </w:p>
        </w:tc>
        <w:tc>
          <w:tcPr>
            <w:gridSpan w:val="5"/>
          </w:tcPr>
          <w:p w:rsidR="00000000" w:rsidDel="00000000" w:rsidP="00000000" w:rsidRDefault="00000000" w:rsidRPr="00000000" w14:paraId="00000226">
            <w:pPr>
              <w:widowControl w:val="0"/>
              <w:spacing w:before="23" w:line="264" w:lineRule="auto"/>
              <w:ind w:right="41.239013671875"/>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Earthing</w:t>
            </w:r>
          </w:p>
          <w:p w:rsidR="00000000" w:rsidDel="00000000" w:rsidP="00000000" w:rsidRDefault="00000000" w:rsidRPr="00000000" w14:paraId="00000227">
            <w:pPr>
              <w:widowControl w:val="0"/>
              <w:spacing w:before="23" w:line="264" w:lineRule="auto"/>
              <w:ind w:right="41.239013671875"/>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Design, supply, installation and commissioning of Overall earthing system for major electrical equipment in STP and MCC Room such as pumps, motors and outdoor lighting.Providing maintenance-free chemical earth pits and connecting them to the panels. copper wire of size 10swg for earthing all the pumps and motors to the nearest earth bar (2 runs for each motor/pump). Chemical earth pits:- Electrode: anti corrosive copper bonded MS rod, Electrode size: minimum 10 mm dia rod with 1m length, Electrode coating: copper coating of minimum 250 microns, Make of Electrode and backfill</w:t>
            </w:r>
          </w:p>
          <w:p w:rsidR="00000000" w:rsidDel="00000000" w:rsidP="00000000" w:rsidRDefault="00000000" w:rsidRPr="00000000" w14:paraId="00000228">
            <w:pPr>
              <w:widowControl w:val="0"/>
              <w:spacing w:before="23" w:line="264" w:lineRule="auto"/>
              <w:ind w:right="41.239013671875"/>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Compound: JK Earthing Electrodes, Bharath Copper or Equivalent, Back fill compound: JK Reslow, or Equivalent</w:t>
            </w:r>
          </w:p>
        </w:tc>
        <w:tc>
          <w:tcPr/>
          <w:p w:rsidR="00000000" w:rsidDel="00000000" w:rsidP="00000000" w:rsidRDefault="00000000" w:rsidRPr="00000000" w14:paraId="0000022D">
            <w:pPr>
              <w:widowControl w:val="0"/>
              <w:spacing w:line="240" w:lineRule="auto"/>
              <w:jc w:val="center"/>
              <w:rPr>
                <w:rFonts w:ascii="Times New Roman" w:cs="Times New Roman" w:eastAsia="Times New Roman" w:hAnsi="Times New Roman"/>
                <w:b w:val="1"/>
                <w:sz w:val="22.079999923706055"/>
                <w:szCs w:val="22.079999923706055"/>
              </w:rPr>
            </w:pPr>
            <w:r w:rsidDel="00000000" w:rsidR="00000000" w:rsidRPr="00000000">
              <w:rPr>
                <w:rFonts w:ascii="Times New Roman" w:cs="Times New Roman" w:eastAsia="Times New Roman" w:hAnsi="Times New Roman"/>
                <w:sz w:val="22.079999923706055"/>
                <w:szCs w:val="22.079999923706055"/>
                <w:rtl w:val="0"/>
              </w:rPr>
              <w:t xml:space="preserve">…. Nos</w:t>
            </w:r>
            <w:r w:rsidDel="00000000" w:rsidR="00000000" w:rsidRPr="00000000">
              <w:rPr>
                <w:rtl w:val="0"/>
              </w:rPr>
            </w:r>
          </w:p>
        </w:tc>
        <w:tc>
          <w:tcPr>
            <w:vMerge w:val="continue"/>
          </w:tcPr>
          <w:p w:rsidR="00000000" w:rsidDel="00000000" w:rsidP="00000000" w:rsidRDefault="00000000" w:rsidRPr="00000000" w14:paraId="0000022E">
            <w:pPr>
              <w:widowControl w:val="0"/>
              <w:spacing w:after="0" w:before="0" w:line="240" w:lineRule="auto"/>
              <w:ind w:left="0" w:firstLine="0"/>
              <w:jc w:val="center"/>
              <w:rPr>
                <w:rFonts w:ascii="Times New Roman" w:cs="Times New Roman" w:eastAsia="Times New Roman" w:hAnsi="Times New Roman"/>
                <w:b w:val="1"/>
                <w:sz w:val="22.079999923706055"/>
                <w:szCs w:val="22.079999923706055"/>
              </w:rPr>
            </w:pPr>
            <w:r w:rsidDel="00000000" w:rsidR="00000000" w:rsidRPr="00000000">
              <w:rPr>
                <w:rtl w:val="0"/>
              </w:rPr>
            </w:r>
          </w:p>
        </w:tc>
      </w:tr>
      <w:tr>
        <w:trPr>
          <w:cantSplit w:val="0"/>
          <w:trHeight w:val="330" w:hRule="atLeast"/>
          <w:tblHeader w:val="0"/>
        </w:trPr>
        <w:tc>
          <w:tcPr/>
          <w:p w:rsidR="00000000" w:rsidDel="00000000" w:rsidP="00000000" w:rsidRDefault="00000000" w:rsidRPr="00000000" w14:paraId="0000022F">
            <w:pPr>
              <w:widowControl w:val="0"/>
              <w:spacing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17</w:t>
            </w:r>
          </w:p>
        </w:tc>
        <w:tc>
          <w:tcPr>
            <w:gridSpan w:val="5"/>
          </w:tcPr>
          <w:p w:rsidR="00000000" w:rsidDel="00000000" w:rsidP="00000000" w:rsidRDefault="00000000" w:rsidRPr="00000000" w14:paraId="00000230">
            <w:pPr>
              <w:widowControl w:val="0"/>
              <w:spacing w:before="23" w:line="264" w:lineRule="auto"/>
              <w:ind w:right="41.239013671875"/>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w:t>
            </w:r>
          </w:p>
        </w:tc>
        <w:tc>
          <w:tcPr/>
          <w:p w:rsidR="00000000" w:rsidDel="00000000" w:rsidP="00000000" w:rsidRDefault="00000000" w:rsidRPr="00000000" w14:paraId="00000235">
            <w:pPr>
              <w:widowControl w:val="0"/>
              <w:spacing w:line="240" w:lineRule="auto"/>
              <w:jc w:val="center"/>
              <w:rPr>
                <w:rFonts w:ascii="Times New Roman" w:cs="Times New Roman" w:eastAsia="Times New Roman" w:hAnsi="Times New Roman"/>
                <w:sz w:val="22.079999923706055"/>
                <w:szCs w:val="22.079999923706055"/>
              </w:rPr>
            </w:pPr>
            <w:r w:rsidDel="00000000" w:rsidR="00000000" w:rsidRPr="00000000">
              <w:rPr>
                <w:rFonts w:ascii="Times New Roman" w:cs="Times New Roman" w:eastAsia="Times New Roman" w:hAnsi="Times New Roman"/>
                <w:sz w:val="22.079999923706055"/>
                <w:szCs w:val="22.079999923706055"/>
                <w:rtl w:val="0"/>
              </w:rPr>
              <w:t xml:space="preserve">……….</w:t>
            </w:r>
          </w:p>
        </w:tc>
        <w:tc>
          <w:tcPr>
            <w:vMerge w:val="continue"/>
          </w:tcPr>
          <w:p w:rsidR="00000000" w:rsidDel="00000000" w:rsidP="00000000" w:rsidRDefault="00000000" w:rsidRPr="00000000" w14:paraId="00000236">
            <w:pPr>
              <w:widowControl w:val="0"/>
              <w:spacing w:after="0" w:before="0" w:line="240" w:lineRule="auto"/>
              <w:ind w:left="0" w:firstLine="0"/>
              <w:jc w:val="center"/>
              <w:rPr>
                <w:rFonts w:ascii="Times New Roman" w:cs="Times New Roman" w:eastAsia="Times New Roman" w:hAnsi="Times New Roman"/>
                <w:b w:val="1"/>
                <w:sz w:val="22.079999923706055"/>
                <w:szCs w:val="22.079999923706055"/>
              </w:rPr>
            </w:pPr>
            <w:r w:rsidDel="00000000" w:rsidR="00000000" w:rsidRPr="00000000">
              <w:rPr>
                <w:rtl w:val="0"/>
              </w:rPr>
            </w:r>
          </w:p>
        </w:tc>
      </w:tr>
      <w:tr>
        <w:trPr>
          <w:cantSplit w:val="0"/>
          <w:trHeight w:val="347.28828028496355" w:hRule="atLeast"/>
          <w:tblHeader w:val="0"/>
        </w:trPr>
        <w:tc>
          <w:tcPr>
            <w:gridSpan w:val="7"/>
          </w:tcPr>
          <w:p w:rsidR="00000000" w:rsidDel="00000000" w:rsidP="00000000" w:rsidRDefault="00000000" w:rsidRPr="00000000" w14:paraId="00000237">
            <w:pPr>
              <w:widowControl w:val="0"/>
              <w:spacing w:before="23" w:line="264" w:lineRule="auto"/>
              <w:ind w:right="41.239013671875"/>
              <w:jc w:val="center"/>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b w:val="1"/>
                <w:sz w:val="22.079999923706055"/>
                <w:szCs w:val="22.079999923706055"/>
                <w:rtl w:val="0"/>
              </w:rPr>
              <w:t xml:space="preserve">MILESTONE …</w:t>
            </w:r>
            <w:r w:rsidDel="00000000" w:rsidR="00000000" w:rsidRPr="00000000">
              <w:rPr>
                <w:rtl w:val="0"/>
              </w:rPr>
            </w:r>
          </w:p>
        </w:tc>
        <w:tc>
          <w:tcPr/>
          <w:p w:rsidR="00000000" w:rsidDel="00000000" w:rsidP="00000000" w:rsidRDefault="00000000" w:rsidRPr="00000000" w14:paraId="0000023E">
            <w:pPr>
              <w:widowControl w:val="0"/>
              <w:spacing w:line="240" w:lineRule="auto"/>
              <w:jc w:val="center"/>
              <w:rPr>
                <w:rFonts w:ascii="Times New Roman" w:cs="Times New Roman" w:eastAsia="Times New Roman" w:hAnsi="Times New Roman"/>
                <w:b w:val="1"/>
                <w:sz w:val="22.079999923706055"/>
                <w:szCs w:val="22.079999923706055"/>
              </w:rPr>
            </w:pPr>
            <w:r w:rsidDel="00000000" w:rsidR="00000000" w:rsidRPr="00000000">
              <w:rPr>
                <w:rFonts w:ascii="Times New Roman" w:cs="Times New Roman" w:eastAsia="Times New Roman" w:hAnsi="Times New Roman"/>
                <w:sz w:val="22.079999923706055"/>
                <w:szCs w:val="22.079999923706055"/>
                <w:rtl w:val="0"/>
              </w:rPr>
              <w:t xml:space="preserve">.… %</w:t>
            </w:r>
            <w:r w:rsidDel="00000000" w:rsidR="00000000" w:rsidRPr="00000000">
              <w:rPr>
                <w:rtl w:val="0"/>
              </w:rPr>
            </w:r>
          </w:p>
        </w:tc>
      </w:tr>
      <w:tr>
        <w:trPr>
          <w:cantSplit w:val="0"/>
          <w:trHeight w:val="347.28828028496355" w:hRule="atLeast"/>
          <w:tblHeader w:val="0"/>
        </w:trPr>
        <w:tc>
          <w:tcPr>
            <w:gridSpan w:val="7"/>
          </w:tcPr>
          <w:p w:rsidR="00000000" w:rsidDel="00000000" w:rsidP="00000000" w:rsidRDefault="00000000" w:rsidRPr="00000000" w14:paraId="0000023F">
            <w:pPr>
              <w:widowControl w:val="0"/>
              <w:spacing w:before="23" w:line="264" w:lineRule="auto"/>
              <w:ind w:right="41.239013671875"/>
              <w:jc w:val="center"/>
              <w:rPr>
                <w:rFonts w:ascii="Times New Roman" w:cs="Times New Roman" w:eastAsia="Times New Roman" w:hAnsi="Times New Roman"/>
                <w:b w:val="1"/>
                <w:sz w:val="22.079999923706055"/>
                <w:szCs w:val="22.079999923706055"/>
              </w:rPr>
            </w:pPr>
            <w:r w:rsidDel="00000000" w:rsidR="00000000" w:rsidRPr="00000000">
              <w:rPr>
                <w:rFonts w:ascii="Times New Roman" w:cs="Times New Roman" w:eastAsia="Times New Roman" w:hAnsi="Times New Roman"/>
                <w:b w:val="1"/>
                <w:sz w:val="22.079999923706055"/>
                <w:szCs w:val="22.079999923706055"/>
                <w:rtl w:val="0"/>
              </w:rPr>
              <w:t xml:space="preserve">MILESTONE …</w:t>
            </w:r>
          </w:p>
        </w:tc>
        <w:tc>
          <w:tcPr/>
          <w:p w:rsidR="00000000" w:rsidDel="00000000" w:rsidP="00000000" w:rsidRDefault="00000000" w:rsidRPr="00000000" w14:paraId="00000246">
            <w:pPr>
              <w:widowControl w:val="0"/>
              <w:spacing w:line="240" w:lineRule="auto"/>
              <w:jc w:val="center"/>
              <w:rPr>
                <w:rFonts w:ascii="Times New Roman" w:cs="Times New Roman" w:eastAsia="Times New Roman" w:hAnsi="Times New Roman"/>
                <w:sz w:val="22.079999923706055"/>
                <w:szCs w:val="22.079999923706055"/>
              </w:rPr>
            </w:pPr>
            <w:r w:rsidDel="00000000" w:rsidR="00000000" w:rsidRPr="00000000">
              <w:rPr>
                <w:rFonts w:ascii="Times New Roman" w:cs="Times New Roman" w:eastAsia="Times New Roman" w:hAnsi="Times New Roman"/>
                <w:sz w:val="22.079999923706055"/>
                <w:szCs w:val="22.079999923706055"/>
                <w:rtl w:val="0"/>
              </w:rPr>
              <w:t xml:space="preserve">.… %</w:t>
            </w:r>
          </w:p>
        </w:tc>
      </w:tr>
      <w:tr>
        <w:trPr>
          <w:cantSplit w:val="0"/>
          <w:trHeight w:val="487.26874903496355" w:hRule="atLeast"/>
          <w:tblHeader w:val="0"/>
        </w:trPr>
        <w:tc>
          <w:tcPr>
            <w:gridSpan w:val="7"/>
          </w:tcPr>
          <w:p w:rsidR="00000000" w:rsidDel="00000000" w:rsidP="00000000" w:rsidRDefault="00000000" w:rsidRPr="00000000" w14:paraId="00000247">
            <w:pPr>
              <w:widowControl w:val="0"/>
              <w:spacing w:before="23" w:line="264" w:lineRule="auto"/>
              <w:ind w:right="41.239013671875"/>
              <w:jc w:val="center"/>
              <w:rPr>
                <w:rFonts w:ascii="Times New Roman" w:cs="Times New Roman" w:eastAsia="Times New Roman" w:hAnsi="Times New Roman"/>
                <w:b w:val="1"/>
                <w:sz w:val="22.079999923706055"/>
                <w:szCs w:val="22.079999923706055"/>
              </w:rPr>
            </w:pPr>
            <w:r w:rsidDel="00000000" w:rsidR="00000000" w:rsidRPr="00000000">
              <w:rPr>
                <w:rFonts w:ascii="Times New Roman" w:cs="Times New Roman" w:eastAsia="Times New Roman" w:hAnsi="Times New Roman"/>
                <w:b w:val="1"/>
                <w:sz w:val="22.079999923706055"/>
                <w:szCs w:val="22.079999923706055"/>
                <w:rtl w:val="0"/>
              </w:rPr>
              <w:t xml:space="preserve">MILESTONE ‘N’ (</w:t>
            </w:r>
            <w:r w:rsidDel="00000000" w:rsidR="00000000" w:rsidRPr="00000000">
              <w:rPr>
                <w:rFonts w:ascii="Times New Roman" w:cs="Times New Roman" w:eastAsia="Times New Roman" w:hAnsi="Times New Roman"/>
                <w:sz w:val="20"/>
                <w:szCs w:val="20"/>
                <w:highlight w:val="white"/>
                <w:rtl w:val="0"/>
              </w:rPr>
              <w:t xml:space="preserve">Trial run and commissioning)</w:t>
            </w:r>
            <w:r w:rsidDel="00000000" w:rsidR="00000000" w:rsidRPr="00000000">
              <w:rPr>
                <w:rtl w:val="0"/>
              </w:rPr>
            </w:r>
          </w:p>
        </w:tc>
        <w:tc>
          <w:tcPr/>
          <w:p w:rsidR="00000000" w:rsidDel="00000000" w:rsidP="00000000" w:rsidRDefault="00000000" w:rsidRPr="00000000" w14:paraId="0000024E">
            <w:pPr>
              <w:widowControl w:val="0"/>
              <w:spacing w:line="240" w:lineRule="auto"/>
              <w:jc w:val="center"/>
              <w:rPr>
                <w:rFonts w:ascii="Times New Roman" w:cs="Times New Roman" w:eastAsia="Times New Roman" w:hAnsi="Times New Roman"/>
                <w:sz w:val="22.079999923706055"/>
                <w:szCs w:val="22.079999923706055"/>
              </w:rPr>
            </w:pPr>
            <w:r w:rsidDel="00000000" w:rsidR="00000000" w:rsidRPr="00000000">
              <w:rPr>
                <w:rFonts w:ascii="Times New Roman" w:cs="Times New Roman" w:eastAsia="Times New Roman" w:hAnsi="Times New Roman"/>
                <w:sz w:val="22.079999923706055"/>
                <w:szCs w:val="22.079999923706055"/>
                <w:rtl w:val="0"/>
              </w:rPr>
              <w:t xml:space="preserve">.… %</w:t>
            </w:r>
          </w:p>
        </w:tc>
      </w:tr>
    </w:tbl>
    <w:p w:rsidR="00000000" w:rsidDel="00000000" w:rsidP="00000000" w:rsidRDefault="00000000" w:rsidRPr="00000000" w14:paraId="0000024F">
      <w:pPr>
        <w:widowControl w:val="0"/>
        <w:spacing w:before="40" w:line="240" w:lineRule="auto"/>
        <w:ind w:left="0" w:firstLine="0"/>
        <w:jc w:val="both"/>
        <w:rPr>
          <w:rFonts w:ascii="Times New Roman" w:cs="Times New Roman" w:eastAsia="Times New Roman" w:hAnsi="Times New Roman"/>
          <w:b w:val="1"/>
          <w:sz w:val="22.079999923706055"/>
          <w:szCs w:val="22.079999923706055"/>
        </w:rPr>
      </w:pPr>
      <w:r w:rsidDel="00000000" w:rsidR="00000000" w:rsidRPr="00000000">
        <w:rPr>
          <w:rtl w:val="0"/>
        </w:rPr>
      </w:r>
    </w:p>
    <w:p w:rsidR="00000000" w:rsidDel="00000000" w:rsidP="00000000" w:rsidRDefault="00000000" w:rsidRPr="00000000" w14:paraId="00000250">
      <w:pPr>
        <w:widowControl w:val="0"/>
        <w:spacing w:before="40" w:line="240" w:lineRule="auto"/>
        <w:ind w:left="0" w:firstLine="0"/>
        <w:jc w:val="both"/>
        <w:rPr>
          <w:rFonts w:ascii="Times New Roman" w:cs="Times New Roman" w:eastAsia="Times New Roman" w:hAnsi="Times New Roman"/>
          <w:b w:val="1"/>
          <w:sz w:val="22.079999923706055"/>
          <w:szCs w:val="22.079999923706055"/>
        </w:rPr>
      </w:pPr>
      <w:r w:rsidDel="00000000" w:rsidR="00000000" w:rsidRPr="00000000">
        <w:rPr>
          <w:rtl w:val="0"/>
        </w:rPr>
      </w:r>
    </w:p>
    <w:tbl>
      <w:tblPr>
        <w:tblStyle w:val="Table9"/>
        <w:tblW w:w="9495.0" w:type="dxa"/>
        <w:jc w:val="left"/>
        <w:tblInd w:w="-43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160"/>
        <w:gridCol w:w="4335"/>
        <w:tblGridChange w:id="0">
          <w:tblGrid>
            <w:gridCol w:w="5160"/>
            <w:gridCol w:w="4335"/>
          </w:tblGrid>
        </w:tblGridChange>
      </w:tblGrid>
      <w:tr>
        <w:trPr>
          <w:cantSplit w:val="0"/>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51">
            <w:pPr>
              <w:widowControl w:val="0"/>
              <w:spacing w:before="40" w:lin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Sd/- </w:t>
            </w:r>
          </w:p>
          <w:p w:rsidR="00000000" w:rsidDel="00000000" w:rsidP="00000000" w:rsidRDefault="00000000" w:rsidRPr="00000000" w14:paraId="00000252">
            <w:pPr>
              <w:widowControl w:val="0"/>
              <w:spacing w:before="40" w:line="240" w:lineRule="auto"/>
              <w:ind w:right="618.9599609375"/>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Name &amp; Designation of  Engineer-In-Charge </w:t>
            </w:r>
          </w:p>
          <w:p w:rsidR="00000000" w:rsidDel="00000000" w:rsidP="00000000" w:rsidRDefault="00000000" w:rsidRPr="00000000" w14:paraId="00000253">
            <w:pPr>
              <w:widowControl w:val="0"/>
              <w:spacing w:before="40" w:line="240" w:lineRule="auto"/>
              <w:ind w:right="619.7998046875"/>
              <w:rPr>
                <w:rFonts w:ascii="Times New Roman" w:cs="Times New Roman" w:eastAsia="Times New Roman" w:hAnsi="Times New Roman"/>
                <w:b w:val="1"/>
                <w:sz w:val="22.079999923706055"/>
                <w:szCs w:val="22.079999923706055"/>
              </w:rPr>
            </w:pPr>
            <w:r w:rsidDel="00000000" w:rsidR="00000000" w:rsidRPr="00000000">
              <w:rPr>
                <w:rFonts w:ascii="Times New Roman" w:cs="Times New Roman" w:eastAsia="Times New Roman" w:hAnsi="Times New Roman"/>
                <w:b w:val="1"/>
                <w:sz w:val="20"/>
                <w:szCs w:val="20"/>
                <w:rtl w:val="0"/>
              </w:rPr>
              <w:t xml:space="preserve">Name of Agency/Consultant </w:t>
            </w: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54">
            <w:pPr>
              <w:widowControl w:val="0"/>
              <w:spacing w:before="2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Counter Signed by </w:t>
            </w:r>
          </w:p>
          <w:p w:rsidR="00000000" w:rsidDel="00000000" w:rsidP="00000000" w:rsidRDefault="00000000" w:rsidRPr="00000000" w14:paraId="00000255">
            <w:pPr>
              <w:widowControl w:val="0"/>
              <w:spacing w:before="2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Sd/- </w:t>
            </w:r>
          </w:p>
          <w:p w:rsidR="00000000" w:rsidDel="00000000" w:rsidP="00000000" w:rsidRDefault="00000000" w:rsidRPr="00000000" w14:paraId="00000256">
            <w:pPr>
              <w:widowControl w:val="0"/>
              <w:spacing w:before="20" w:line="240" w:lineRule="auto"/>
              <w:ind w:right="618.477783203125"/>
              <w:rPr>
                <w:rFonts w:ascii="Times New Roman" w:cs="Times New Roman" w:eastAsia="Times New Roman" w:hAnsi="Times New Roman"/>
                <w:b w:val="1"/>
                <w:sz w:val="22.079999923706055"/>
                <w:szCs w:val="22.079999923706055"/>
              </w:rPr>
            </w:pPr>
            <w:r w:rsidDel="00000000" w:rsidR="00000000" w:rsidRPr="00000000">
              <w:rPr>
                <w:rFonts w:ascii="Times New Roman" w:cs="Times New Roman" w:eastAsia="Times New Roman" w:hAnsi="Times New Roman"/>
                <w:b w:val="1"/>
                <w:rtl w:val="0"/>
              </w:rPr>
              <w:t xml:space="preserve">Engineer-in-Charge of LSGI</w:t>
            </w:r>
            <w:r w:rsidDel="00000000" w:rsidR="00000000" w:rsidRPr="00000000">
              <w:rPr>
                <w:rtl w:val="0"/>
              </w:rPr>
            </w:r>
          </w:p>
        </w:tc>
      </w:tr>
    </w:tbl>
    <w:p w:rsidR="00000000" w:rsidDel="00000000" w:rsidP="00000000" w:rsidRDefault="00000000" w:rsidRPr="00000000" w14:paraId="00000257">
      <w:pPr>
        <w:widowControl w:val="0"/>
        <w:spacing w:before="20" w:line="240" w:lineRule="auto"/>
        <w:ind w:right="618.477783203125"/>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258">
      <w:pPr>
        <w:widowControl w:val="0"/>
        <w:spacing w:before="40" w:line="240" w:lineRule="auto"/>
        <w:ind w:left="0" w:firstLine="0"/>
        <w:jc w:val="center"/>
        <w:rPr>
          <w:rFonts w:ascii="Times New Roman" w:cs="Times New Roman" w:eastAsia="Times New Roman" w:hAnsi="Times New Roman"/>
          <w:b w:val="1"/>
          <w:sz w:val="22.079999923706055"/>
          <w:szCs w:val="22.079999923706055"/>
          <w:u w:val="single"/>
        </w:rPr>
      </w:pPr>
      <w:r w:rsidDel="00000000" w:rsidR="00000000" w:rsidRPr="00000000">
        <w:rPr>
          <w:rFonts w:ascii="Times New Roman" w:cs="Times New Roman" w:eastAsia="Times New Roman" w:hAnsi="Times New Roman"/>
          <w:b w:val="1"/>
          <w:sz w:val="22.079999923706055"/>
          <w:szCs w:val="22.079999923706055"/>
          <w:u w:val="single"/>
          <w:rtl w:val="0"/>
        </w:rPr>
        <w:t xml:space="preserve">SAMPLE FORMAT IV </w:t>
      </w:r>
    </w:p>
    <w:p w:rsidR="00000000" w:rsidDel="00000000" w:rsidP="00000000" w:rsidRDefault="00000000" w:rsidRPr="00000000" w14:paraId="00000259">
      <w:pPr>
        <w:widowControl w:val="0"/>
        <w:spacing w:before="40" w:line="240" w:lineRule="auto"/>
        <w:ind w:left="0" w:firstLine="0"/>
        <w:jc w:val="center"/>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Time Schedule </w:t>
      </w:r>
    </w:p>
    <w:p w:rsidR="00000000" w:rsidDel="00000000" w:rsidP="00000000" w:rsidRDefault="00000000" w:rsidRPr="00000000" w14:paraId="0000025A">
      <w:pPr>
        <w:widowControl w:val="0"/>
        <w:spacing w:before="233.5198974609375"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Gantt chart showing the construction and commissioning of the treatment plant </w:t>
      </w:r>
    </w:p>
    <w:p w:rsidR="00000000" w:rsidDel="00000000" w:rsidP="00000000" w:rsidRDefault="00000000" w:rsidRPr="00000000" w14:paraId="0000025B">
      <w:pPr>
        <w:widowControl w:val="0"/>
        <w:spacing w:before="339.1204833984375"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Time schedule for implementation shall be as follows:</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25C">
      <w:pPr>
        <w:widowControl w:val="0"/>
        <w:spacing w:before="142.3199462890625" w:line="240" w:lineRule="auto"/>
        <w:ind w:left="138.959960937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Construction period: ......... months </w:t>
      </w:r>
    </w:p>
    <w:p w:rsidR="00000000" w:rsidDel="00000000" w:rsidP="00000000" w:rsidRDefault="00000000" w:rsidRPr="00000000" w14:paraId="0000025D">
      <w:pPr>
        <w:widowControl w:val="0"/>
        <w:spacing w:before="142.3199462890625" w:line="240" w:lineRule="auto"/>
        <w:ind w:left="135.1199340820312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 Electro-mechanical equipment supply: ......... months </w:t>
      </w:r>
    </w:p>
    <w:p w:rsidR="00000000" w:rsidDel="00000000" w:rsidP="00000000" w:rsidRDefault="00000000" w:rsidRPr="00000000" w14:paraId="0000025E">
      <w:pPr>
        <w:widowControl w:val="0"/>
        <w:spacing w:before="142.3199462890625" w:line="240" w:lineRule="auto"/>
        <w:ind w:left="141.8399047851562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 Startup, trial run and commissioning: ......... months </w:t>
      </w:r>
    </w:p>
    <w:p w:rsidR="00000000" w:rsidDel="00000000" w:rsidP="00000000" w:rsidRDefault="00000000" w:rsidRPr="00000000" w14:paraId="0000025F">
      <w:pPr>
        <w:widowControl w:val="0"/>
        <w:spacing w:before="144.720458984375" w:line="240" w:lineRule="auto"/>
        <w:ind w:left="143.75991821289062"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Hence the total duration will be ......... months </w:t>
      </w:r>
    </w:p>
    <w:p w:rsidR="00000000" w:rsidDel="00000000" w:rsidP="00000000" w:rsidRDefault="00000000" w:rsidRPr="00000000" w14:paraId="00000260">
      <w:pPr>
        <w:widowControl w:val="0"/>
        <w:spacing w:before="337.3199462890625" w:line="353.8589572906494" w:lineRule="auto"/>
        <w:ind w:left="-425.19685039370086" w:right="1103.4326171875" w:hanging="285"/>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    The Gantt chart showing the construction and commissioning of the treatment plant </w:t>
      </w:r>
      <w:r w:rsidDel="00000000" w:rsidR="00000000" w:rsidRPr="00000000">
        <w:rPr>
          <w:rFonts w:ascii="Times New Roman" w:cs="Times New Roman" w:eastAsia="Times New Roman" w:hAnsi="Times New Roman"/>
          <w:sz w:val="22.079999923706055"/>
          <w:szCs w:val="22.079999923706055"/>
          <w:rtl w:val="0"/>
        </w:rPr>
        <w:t xml:space="preserve">is shown  below:</w:t>
      </w:r>
      <w:r w:rsidDel="00000000" w:rsidR="00000000" w:rsidRPr="00000000">
        <w:rPr>
          <w:rtl w:val="0"/>
        </w:rPr>
      </w:r>
    </w:p>
    <w:p w:rsidR="00000000" w:rsidDel="00000000" w:rsidP="00000000" w:rsidRDefault="00000000" w:rsidRPr="00000000" w14:paraId="00000261">
      <w:pPr>
        <w:widowControl w:val="0"/>
        <w:spacing w:before="337.3199462890625" w:line="353.8589572906494" w:lineRule="auto"/>
        <w:ind w:left="-425.19685039370086" w:right="1103.4326171875" w:hanging="285"/>
        <w:rPr>
          <w:rFonts w:ascii="Times New Roman" w:cs="Times New Roman" w:eastAsia="Times New Roman" w:hAnsi="Times New Roman"/>
          <w:sz w:val="22.079999923706055"/>
          <w:szCs w:val="22.079999923706055"/>
        </w:rPr>
      </w:pPr>
      <w:r w:rsidDel="00000000" w:rsidR="00000000" w:rsidRPr="00000000">
        <w:rPr>
          <w:rtl w:val="0"/>
        </w:rPr>
      </w:r>
    </w:p>
    <w:tbl>
      <w:tblPr>
        <w:tblStyle w:val="Table10"/>
        <w:tblpPr w:leftFromText="180" w:rightFromText="180" w:topFromText="180" w:bottomFromText="180" w:vertAnchor="text" w:horzAnchor="text" w:tblpX="-560.8000183105463" w:tblpY="0"/>
        <w:tblW w:w="8910.0" w:type="dxa"/>
        <w:jc w:val="left"/>
        <w:tblInd w:w="16.80007934570312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260"/>
        <w:gridCol w:w="630"/>
        <w:gridCol w:w="630"/>
        <w:gridCol w:w="555"/>
        <w:gridCol w:w="810"/>
        <w:gridCol w:w="810"/>
        <w:gridCol w:w="1215"/>
        <w:tblGridChange w:id="0">
          <w:tblGrid>
            <w:gridCol w:w="4260"/>
            <w:gridCol w:w="630"/>
            <w:gridCol w:w="630"/>
            <w:gridCol w:w="555"/>
            <w:gridCol w:w="810"/>
            <w:gridCol w:w="810"/>
            <w:gridCol w:w="1215"/>
          </w:tblGrid>
        </w:tblGridChange>
      </w:tblGrid>
      <w:tr>
        <w:trPr>
          <w:cantSplit w:val="0"/>
          <w:trHeight w:val="662.4014282226562" w:hRule="atLeast"/>
          <w:tblHeader w:val="0"/>
        </w:trPr>
        <w:tc>
          <w:tcPr>
            <w:vMerge w:val="restart"/>
          </w:tcPr>
          <w:p w:rsidR="00000000" w:rsidDel="00000000" w:rsidP="00000000" w:rsidRDefault="00000000" w:rsidRPr="00000000" w14:paraId="00000262">
            <w:pPr>
              <w:widowControl w:val="0"/>
              <w:spacing w:line="240" w:lineRule="auto"/>
              <w:ind w:left="116.3998413085937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ACTIVITY </w:t>
            </w:r>
          </w:p>
        </w:tc>
        <w:tc>
          <w:tcPr>
            <w:gridSpan w:val="6"/>
          </w:tcPr>
          <w:p w:rsidR="00000000" w:rsidDel="00000000" w:rsidP="00000000" w:rsidRDefault="00000000" w:rsidRPr="00000000" w14:paraId="00000263">
            <w:pPr>
              <w:widowControl w:val="0"/>
              <w:spacing w:line="240" w:lineRule="auto"/>
              <w:ind w:left="116.880493164062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TIME IN MONTHS</w:t>
            </w:r>
          </w:p>
        </w:tc>
      </w:tr>
      <w:tr>
        <w:trPr>
          <w:cantSplit w:val="0"/>
          <w:trHeight w:val="614.4000244140625" w:hRule="atLeast"/>
          <w:tblHeader w:val="0"/>
        </w:trPr>
        <w:tc>
          <w:tcPr>
            <w:vMerge w:val="continue"/>
          </w:tcPr>
          <w:p w:rsidR="00000000" w:rsidDel="00000000" w:rsidP="00000000" w:rsidRDefault="00000000" w:rsidRPr="00000000" w14:paraId="00000269">
            <w:pPr>
              <w:widowControl w:val="0"/>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26A">
            <w:pPr>
              <w:widowControl w:val="0"/>
              <w:spacing w:line="240" w:lineRule="auto"/>
              <w:ind w:left="131.5679931640625" w:firstLine="0"/>
              <w:rPr>
                <w:rFonts w:ascii="Times New Roman" w:cs="Times New Roman" w:eastAsia="Times New Roman" w:hAnsi="Times New Roman"/>
                <w:sz w:val="22.079999923706055"/>
                <w:szCs w:val="22.079999923706055"/>
              </w:rPr>
            </w:pPr>
            <w:r w:rsidDel="00000000" w:rsidR="00000000" w:rsidRPr="00000000">
              <w:rPr>
                <w:rFonts w:ascii="Times New Roman" w:cs="Times New Roman" w:eastAsia="Times New Roman" w:hAnsi="Times New Roman"/>
                <w:sz w:val="22.079999923706055"/>
                <w:szCs w:val="22.079999923706055"/>
                <w:rtl w:val="0"/>
              </w:rPr>
              <w:t xml:space="preserve">1 </w:t>
            </w:r>
          </w:p>
        </w:tc>
        <w:tc>
          <w:tcPr/>
          <w:p w:rsidR="00000000" w:rsidDel="00000000" w:rsidP="00000000" w:rsidRDefault="00000000" w:rsidRPr="00000000" w14:paraId="0000026B">
            <w:pPr>
              <w:widowControl w:val="0"/>
              <w:spacing w:line="240" w:lineRule="auto"/>
              <w:ind w:left="125.164794921875" w:firstLine="0"/>
              <w:rPr>
                <w:rFonts w:ascii="Times New Roman" w:cs="Times New Roman" w:eastAsia="Times New Roman" w:hAnsi="Times New Roman"/>
                <w:sz w:val="22.079999923706055"/>
                <w:szCs w:val="22.079999923706055"/>
              </w:rPr>
            </w:pPr>
            <w:r w:rsidDel="00000000" w:rsidR="00000000" w:rsidRPr="00000000">
              <w:rPr>
                <w:rFonts w:ascii="Times New Roman" w:cs="Times New Roman" w:eastAsia="Times New Roman" w:hAnsi="Times New Roman"/>
                <w:sz w:val="22.079999923706055"/>
                <w:szCs w:val="22.079999923706055"/>
                <w:rtl w:val="0"/>
              </w:rPr>
              <w:t xml:space="preserve">2 </w:t>
            </w:r>
          </w:p>
        </w:tc>
        <w:tc>
          <w:tcPr/>
          <w:p w:rsidR="00000000" w:rsidDel="00000000" w:rsidP="00000000" w:rsidRDefault="00000000" w:rsidRPr="00000000" w14:paraId="0000026C">
            <w:pPr>
              <w:widowControl w:val="0"/>
              <w:spacing w:line="240" w:lineRule="auto"/>
              <w:ind w:left="123.8397216796875" w:firstLine="0"/>
              <w:rPr>
                <w:rFonts w:ascii="Times New Roman" w:cs="Times New Roman" w:eastAsia="Times New Roman" w:hAnsi="Times New Roman"/>
                <w:sz w:val="22.079999923706055"/>
                <w:szCs w:val="22.079999923706055"/>
              </w:rPr>
            </w:pPr>
            <w:r w:rsidDel="00000000" w:rsidR="00000000" w:rsidRPr="00000000">
              <w:rPr>
                <w:rFonts w:ascii="Times New Roman" w:cs="Times New Roman" w:eastAsia="Times New Roman" w:hAnsi="Times New Roman"/>
                <w:sz w:val="22.079999923706055"/>
                <w:szCs w:val="22.079999923706055"/>
                <w:rtl w:val="0"/>
              </w:rPr>
              <w:t xml:space="preserve">3 </w:t>
            </w:r>
          </w:p>
        </w:tc>
        <w:tc>
          <w:tcPr/>
          <w:p w:rsidR="00000000" w:rsidDel="00000000" w:rsidP="00000000" w:rsidRDefault="00000000" w:rsidRPr="00000000" w14:paraId="0000026D">
            <w:pPr>
              <w:widowControl w:val="0"/>
              <w:spacing w:line="240" w:lineRule="auto"/>
              <w:ind w:left="117.8778076171875" w:firstLine="0"/>
              <w:rPr>
                <w:rFonts w:ascii="Times New Roman" w:cs="Times New Roman" w:eastAsia="Times New Roman" w:hAnsi="Times New Roman"/>
                <w:sz w:val="22.079999923706055"/>
                <w:szCs w:val="22.079999923706055"/>
              </w:rPr>
            </w:pPr>
            <w:r w:rsidDel="00000000" w:rsidR="00000000" w:rsidRPr="00000000">
              <w:rPr>
                <w:rFonts w:ascii="Times New Roman" w:cs="Times New Roman" w:eastAsia="Times New Roman" w:hAnsi="Times New Roman"/>
                <w:sz w:val="22.079999923706055"/>
                <w:szCs w:val="22.079999923706055"/>
                <w:rtl w:val="0"/>
              </w:rPr>
              <w:t xml:space="preserve">4 </w:t>
            </w:r>
          </w:p>
        </w:tc>
        <w:tc>
          <w:tcPr/>
          <w:p w:rsidR="00000000" w:rsidDel="00000000" w:rsidP="00000000" w:rsidRDefault="00000000" w:rsidRPr="00000000" w14:paraId="0000026E">
            <w:pPr>
              <w:widowControl w:val="0"/>
              <w:spacing w:line="240" w:lineRule="auto"/>
              <w:ind w:left="123.619384765625" w:firstLine="0"/>
              <w:rPr>
                <w:rFonts w:ascii="Times New Roman" w:cs="Times New Roman" w:eastAsia="Times New Roman" w:hAnsi="Times New Roman"/>
                <w:sz w:val="22.079999923706055"/>
                <w:szCs w:val="22.079999923706055"/>
              </w:rPr>
            </w:pPr>
            <w:r w:rsidDel="00000000" w:rsidR="00000000" w:rsidRPr="00000000">
              <w:rPr>
                <w:rFonts w:ascii="Times New Roman" w:cs="Times New Roman" w:eastAsia="Times New Roman" w:hAnsi="Times New Roman"/>
                <w:sz w:val="22.079999923706055"/>
                <w:szCs w:val="22.079999923706055"/>
                <w:rtl w:val="0"/>
              </w:rPr>
              <w:t xml:space="preserve">5 </w:t>
            </w:r>
          </w:p>
        </w:tc>
        <w:tc>
          <w:tcPr/>
          <w:p w:rsidR="00000000" w:rsidDel="00000000" w:rsidP="00000000" w:rsidRDefault="00000000" w:rsidRPr="00000000" w14:paraId="0000026F">
            <w:pPr>
              <w:widowControl w:val="0"/>
              <w:spacing w:line="240" w:lineRule="auto"/>
              <w:ind w:left="124.2816162109375" w:firstLine="0"/>
              <w:rPr>
                <w:rFonts w:ascii="Times New Roman" w:cs="Times New Roman" w:eastAsia="Times New Roman" w:hAnsi="Times New Roman"/>
                <w:sz w:val="22.079999923706055"/>
                <w:szCs w:val="22.079999923706055"/>
              </w:rPr>
            </w:pPr>
            <w:r w:rsidDel="00000000" w:rsidR="00000000" w:rsidRPr="00000000">
              <w:rPr>
                <w:rFonts w:ascii="Times New Roman" w:cs="Times New Roman" w:eastAsia="Times New Roman" w:hAnsi="Times New Roman"/>
                <w:sz w:val="22.079999923706055"/>
                <w:szCs w:val="22.079999923706055"/>
                <w:rtl w:val="0"/>
              </w:rPr>
              <w:t xml:space="preserve">6</w:t>
            </w:r>
          </w:p>
        </w:tc>
      </w:tr>
      <w:tr>
        <w:trPr>
          <w:cantSplit w:val="0"/>
          <w:trHeight w:val="555" w:hRule="atLeast"/>
          <w:tblHeader w:val="0"/>
        </w:trPr>
        <w:tc>
          <w:tcPr/>
          <w:p w:rsidR="00000000" w:rsidDel="00000000" w:rsidP="00000000" w:rsidRDefault="00000000" w:rsidRPr="00000000" w14:paraId="00000270">
            <w:pPr>
              <w:widowControl w:val="0"/>
              <w:spacing w:line="240" w:lineRule="auto"/>
              <w:ind w:left="126.71981811523438"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Construction work</w:t>
            </w:r>
          </w:p>
        </w:tc>
        <w:tc>
          <w:tcPr/>
          <w:p w:rsidR="00000000" w:rsidDel="00000000" w:rsidP="00000000" w:rsidRDefault="00000000" w:rsidRPr="00000000" w14:paraId="00000271">
            <w:pPr>
              <w:widowControl w:val="0"/>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272">
            <w:pPr>
              <w:widowControl w:val="0"/>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273">
            <w:pPr>
              <w:widowControl w:val="0"/>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274">
            <w:pPr>
              <w:widowControl w:val="0"/>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275">
            <w:pPr>
              <w:widowControl w:val="0"/>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276">
            <w:pPr>
              <w:widowControl w:val="0"/>
              <w:rPr>
                <w:rFonts w:ascii="Times New Roman" w:cs="Times New Roman" w:eastAsia="Times New Roman" w:hAnsi="Times New Roman"/>
                <w:sz w:val="24"/>
                <w:szCs w:val="24"/>
              </w:rPr>
            </w:pPr>
            <w:r w:rsidDel="00000000" w:rsidR="00000000" w:rsidRPr="00000000">
              <w:rPr>
                <w:rtl w:val="0"/>
              </w:rPr>
            </w:r>
          </w:p>
        </w:tc>
      </w:tr>
      <w:tr>
        <w:trPr>
          <w:cantSplit w:val="0"/>
          <w:trHeight w:val="450" w:hRule="atLeast"/>
          <w:tblHeader w:val="0"/>
        </w:trPr>
        <w:tc>
          <w:tcPr/>
          <w:p w:rsidR="00000000" w:rsidDel="00000000" w:rsidP="00000000" w:rsidRDefault="00000000" w:rsidRPr="00000000" w14:paraId="00000277">
            <w:pPr>
              <w:widowControl w:val="0"/>
              <w:spacing w:line="233.9060354232788" w:lineRule="auto"/>
              <w:ind w:right="341.519775390625"/>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Electro-mechanical equipment Supply</w:t>
            </w:r>
          </w:p>
        </w:tc>
        <w:tc>
          <w:tcPr/>
          <w:p w:rsidR="00000000" w:rsidDel="00000000" w:rsidP="00000000" w:rsidRDefault="00000000" w:rsidRPr="00000000" w14:paraId="00000278">
            <w:pPr>
              <w:widowControl w:val="0"/>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279">
            <w:pPr>
              <w:widowControl w:val="0"/>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27A">
            <w:pPr>
              <w:widowControl w:val="0"/>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27B">
            <w:pPr>
              <w:widowControl w:val="0"/>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27C">
            <w:pPr>
              <w:widowControl w:val="0"/>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27D">
            <w:pPr>
              <w:widowControl w:val="0"/>
              <w:rPr>
                <w:rFonts w:ascii="Times New Roman" w:cs="Times New Roman" w:eastAsia="Times New Roman" w:hAnsi="Times New Roman"/>
                <w:sz w:val="24"/>
                <w:szCs w:val="24"/>
              </w:rPr>
            </w:pPr>
            <w:r w:rsidDel="00000000" w:rsidR="00000000" w:rsidRPr="00000000">
              <w:rPr>
                <w:rtl w:val="0"/>
              </w:rPr>
            </w:r>
          </w:p>
        </w:tc>
      </w:tr>
      <w:tr>
        <w:trPr>
          <w:cantSplit w:val="0"/>
          <w:trHeight w:val="600" w:hRule="atLeast"/>
          <w:tblHeader w:val="0"/>
        </w:trPr>
        <w:tc>
          <w:tcPr/>
          <w:p w:rsidR="00000000" w:rsidDel="00000000" w:rsidP="00000000" w:rsidRDefault="00000000" w:rsidRPr="00000000" w14:paraId="0000027E">
            <w:pPr>
              <w:widowControl w:val="0"/>
              <w:spacing w:line="240" w:lineRule="auto"/>
              <w:ind w:left="125.99990844726562"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Startup, trial run and  commissioning</w:t>
            </w:r>
          </w:p>
        </w:tc>
        <w:tc>
          <w:tcPr/>
          <w:p w:rsidR="00000000" w:rsidDel="00000000" w:rsidP="00000000" w:rsidRDefault="00000000" w:rsidRPr="00000000" w14:paraId="0000027F">
            <w:pPr>
              <w:widowControl w:val="0"/>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280">
            <w:pPr>
              <w:widowControl w:val="0"/>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281">
            <w:pPr>
              <w:widowControl w:val="0"/>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282">
            <w:pPr>
              <w:widowControl w:val="0"/>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283">
            <w:pPr>
              <w:widowControl w:val="0"/>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284">
            <w:pPr>
              <w:widowControl w:val="0"/>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285">
      <w:pPr>
        <w:widowControl w:val="0"/>
        <w:rPr>
          <w:rFonts w:ascii="Times New Roman" w:cs="Times New Roman" w:eastAsia="Times New Roman" w:hAnsi="Times New Roman"/>
          <w:sz w:val="22.079999923706055"/>
          <w:szCs w:val="22.079999923706055"/>
        </w:rPr>
      </w:pPr>
      <w:r w:rsidDel="00000000" w:rsidR="00000000" w:rsidRPr="00000000">
        <w:rPr>
          <w:rtl w:val="0"/>
        </w:rPr>
      </w:r>
    </w:p>
    <w:p w:rsidR="00000000" w:rsidDel="00000000" w:rsidP="00000000" w:rsidRDefault="00000000" w:rsidRPr="00000000" w14:paraId="00000286">
      <w:pPr>
        <w:widowControl w:val="0"/>
        <w:spacing w:line="240" w:lineRule="auto"/>
        <w:ind w:left="3209.9281311035156" w:firstLine="0"/>
        <w:rPr>
          <w:rFonts w:ascii="Times New Roman" w:cs="Times New Roman" w:eastAsia="Times New Roman" w:hAnsi="Times New Roman"/>
          <w:b w:val="1"/>
          <w:sz w:val="22.079999923706055"/>
          <w:szCs w:val="22.079999923706055"/>
        </w:rPr>
      </w:pPr>
      <w:r w:rsidDel="00000000" w:rsidR="00000000" w:rsidRPr="00000000">
        <w:rPr>
          <w:rtl w:val="0"/>
        </w:rPr>
      </w:r>
    </w:p>
    <w:p w:rsidR="00000000" w:rsidDel="00000000" w:rsidP="00000000" w:rsidRDefault="00000000" w:rsidRPr="00000000" w14:paraId="00000287">
      <w:pPr>
        <w:widowControl w:val="0"/>
        <w:spacing w:line="240" w:lineRule="auto"/>
        <w:ind w:left="3209.9281311035156" w:firstLine="0"/>
        <w:rPr>
          <w:rFonts w:ascii="Times New Roman" w:cs="Times New Roman" w:eastAsia="Times New Roman" w:hAnsi="Times New Roman"/>
          <w:b w:val="1"/>
          <w:sz w:val="22.079999923706055"/>
          <w:szCs w:val="22.079999923706055"/>
        </w:rPr>
      </w:pPr>
      <w:r w:rsidDel="00000000" w:rsidR="00000000" w:rsidRPr="00000000">
        <w:rPr>
          <w:rtl w:val="0"/>
        </w:rPr>
      </w:r>
    </w:p>
    <w:p w:rsidR="00000000" w:rsidDel="00000000" w:rsidP="00000000" w:rsidRDefault="00000000" w:rsidRPr="00000000" w14:paraId="00000288">
      <w:pPr>
        <w:widowControl w:val="0"/>
        <w:spacing w:line="240" w:lineRule="auto"/>
        <w:ind w:left="3209.9281311035156" w:firstLine="0"/>
        <w:rPr>
          <w:rFonts w:ascii="Times New Roman" w:cs="Times New Roman" w:eastAsia="Times New Roman" w:hAnsi="Times New Roman"/>
          <w:b w:val="1"/>
          <w:sz w:val="22.079999923706055"/>
          <w:szCs w:val="22.079999923706055"/>
        </w:rPr>
      </w:pPr>
      <w:r w:rsidDel="00000000" w:rsidR="00000000" w:rsidRPr="00000000">
        <w:rPr>
          <w:rtl w:val="0"/>
        </w:rPr>
      </w:r>
    </w:p>
    <w:p w:rsidR="00000000" w:rsidDel="00000000" w:rsidP="00000000" w:rsidRDefault="00000000" w:rsidRPr="00000000" w14:paraId="00000289">
      <w:pPr>
        <w:widowControl w:val="0"/>
        <w:spacing w:line="240" w:lineRule="auto"/>
        <w:ind w:left="3209.9281311035156" w:firstLine="0"/>
        <w:rPr>
          <w:rFonts w:ascii="Times New Roman" w:cs="Times New Roman" w:eastAsia="Times New Roman" w:hAnsi="Times New Roman"/>
          <w:b w:val="1"/>
          <w:sz w:val="22.079999923706055"/>
          <w:szCs w:val="22.079999923706055"/>
        </w:rPr>
      </w:pPr>
      <w:r w:rsidDel="00000000" w:rsidR="00000000" w:rsidRPr="00000000">
        <w:rPr>
          <w:rtl w:val="0"/>
        </w:rPr>
      </w:r>
    </w:p>
    <w:p w:rsidR="00000000" w:rsidDel="00000000" w:rsidP="00000000" w:rsidRDefault="00000000" w:rsidRPr="00000000" w14:paraId="0000028A">
      <w:pPr>
        <w:widowControl w:val="0"/>
        <w:spacing w:line="240" w:lineRule="auto"/>
        <w:ind w:left="3209.9281311035156" w:firstLine="0"/>
        <w:rPr>
          <w:rFonts w:ascii="Times New Roman" w:cs="Times New Roman" w:eastAsia="Times New Roman" w:hAnsi="Times New Roman"/>
          <w:b w:val="1"/>
          <w:sz w:val="22.079999923706055"/>
          <w:szCs w:val="22.079999923706055"/>
        </w:rPr>
      </w:pPr>
      <w:r w:rsidDel="00000000" w:rsidR="00000000" w:rsidRPr="00000000">
        <w:rPr>
          <w:rtl w:val="0"/>
        </w:rPr>
      </w:r>
    </w:p>
    <w:p w:rsidR="00000000" w:rsidDel="00000000" w:rsidP="00000000" w:rsidRDefault="00000000" w:rsidRPr="00000000" w14:paraId="0000028B">
      <w:pPr>
        <w:widowControl w:val="0"/>
        <w:spacing w:line="240" w:lineRule="auto"/>
        <w:ind w:left="3209.9281311035156" w:firstLine="0"/>
        <w:rPr>
          <w:rFonts w:ascii="Times New Roman" w:cs="Times New Roman" w:eastAsia="Times New Roman" w:hAnsi="Times New Roman"/>
          <w:b w:val="1"/>
          <w:sz w:val="22.079999923706055"/>
          <w:szCs w:val="22.079999923706055"/>
        </w:rPr>
      </w:pPr>
      <w:r w:rsidDel="00000000" w:rsidR="00000000" w:rsidRPr="00000000">
        <w:rPr>
          <w:rtl w:val="0"/>
        </w:rPr>
      </w:r>
    </w:p>
    <w:p w:rsidR="00000000" w:rsidDel="00000000" w:rsidP="00000000" w:rsidRDefault="00000000" w:rsidRPr="00000000" w14:paraId="0000028C">
      <w:pPr>
        <w:widowControl w:val="0"/>
        <w:spacing w:line="240" w:lineRule="auto"/>
        <w:ind w:left="3209.9281311035156" w:firstLine="0"/>
        <w:rPr>
          <w:rFonts w:ascii="Times New Roman" w:cs="Times New Roman" w:eastAsia="Times New Roman" w:hAnsi="Times New Roman"/>
          <w:b w:val="1"/>
          <w:sz w:val="22.079999923706055"/>
          <w:szCs w:val="22.079999923706055"/>
        </w:rPr>
      </w:pPr>
      <w:r w:rsidDel="00000000" w:rsidR="00000000" w:rsidRPr="00000000">
        <w:rPr>
          <w:rtl w:val="0"/>
        </w:rPr>
      </w:r>
    </w:p>
    <w:p w:rsidR="00000000" w:rsidDel="00000000" w:rsidP="00000000" w:rsidRDefault="00000000" w:rsidRPr="00000000" w14:paraId="0000028D">
      <w:pPr>
        <w:widowControl w:val="0"/>
        <w:spacing w:line="240" w:lineRule="auto"/>
        <w:ind w:left="3209.9281311035156" w:firstLine="0"/>
        <w:rPr>
          <w:rFonts w:ascii="Times New Roman" w:cs="Times New Roman" w:eastAsia="Times New Roman" w:hAnsi="Times New Roman"/>
          <w:b w:val="1"/>
          <w:sz w:val="22.079999923706055"/>
          <w:szCs w:val="22.079999923706055"/>
        </w:rPr>
      </w:pPr>
      <w:r w:rsidDel="00000000" w:rsidR="00000000" w:rsidRPr="00000000">
        <w:rPr>
          <w:rtl w:val="0"/>
        </w:rPr>
      </w:r>
    </w:p>
    <w:p w:rsidR="00000000" w:rsidDel="00000000" w:rsidP="00000000" w:rsidRDefault="00000000" w:rsidRPr="00000000" w14:paraId="0000028E">
      <w:pPr>
        <w:rPr>
          <w:rFonts w:ascii="Times New Roman" w:cs="Times New Roman" w:eastAsia="Times New Roman" w:hAnsi="Times New Roman"/>
          <w:b w:val="1"/>
          <w:sz w:val="22.079999923706055"/>
          <w:szCs w:val="22.079999923706055"/>
        </w:rPr>
      </w:pPr>
      <w:r w:rsidDel="00000000" w:rsidR="00000000" w:rsidRPr="00000000">
        <w:rPr>
          <w:rtl w:val="0"/>
        </w:rPr>
      </w:r>
    </w:p>
    <w:p w:rsidR="00000000" w:rsidDel="00000000" w:rsidP="00000000" w:rsidRDefault="00000000" w:rsidRPr="00000000" w14:paraId="0000028F">
      <w:pPr>
        <w:rPr>
          <w:rFonts w:ascii="Times New Roman" w:cs="Times New Roman" w:eastAsia="Times New Roman" w:hAnsi="Times New Roman"/>
          <w:b w:val="1"/>
          <w:sz w:val="22.079999923706055"/>
          <w:szCs w:val="22.079999923706055"/>
        </w:rPr>
      </w:pPr>
      <w:r w:rsidDel="00000000" w:rsidR="00000000" w:rsidRPr="00000000">
        <w:rPr>
          <w:rtl w:val="0"/>
        </w:rPr>
      </w:r>
    </w:p>
    <w:p w:rsidR="00000000" w:rsidDel="00000000" w:rsidP="00000000" w:rsidRDefault="00000000" w:rsidRPr="00000000" w14:paraId="00000290">
      <w:pPr>
        <w:rPr>
          <w:rFonts w:ascii="Times New Roman" w:cs="Times New Roman" w:eastAsia="Times New Roman" w:hAnsi="Times New Roman"/>
          <w:b w:val="1"/>
          <w:sz w:val="22.079999923706055"/>
          <w:szCs w:val="22.079999923706055"/>
        </w:rPr>
      </w:pPr>
      <w:r w:rsidDel="00000000" w:rsidR="00000000" w:rsidRPr="00000000">
        <w:rPr>
          <w:rtl w:val="0"/>
        </w:rPr>
      </w:r>
    </w:p>
    <w:p w:rsidR="00000000" w:rsidDel="00000000" w:rsidP="00000000" w:rsidRDefault="00000000" w:rsidRPr="00000000" w14:paraId="00000291">
      <w:pPr>
        <w:rPr>
          <w:rFonts w:ascii="Times New Roman" w:cs="Times New Roman" w:eastAsia="Times New Roman" w:hAnsi="Times New Roman"/>
          <w:b w:val="1"/>
          <w:sz w:val="22.079999923706055"/>
          <w:szCs w:val="22.079999923706055"/>
        </w:rPr>
      </w:pPr>
      <w:r w:rsidDel="00000000" w:rsidR="00000000" w:rsidRPr="00000000">
        <w:rPr>
          <w:rtl w:val="0"/>
        </w:rPr>
      </w:r>
    </w:p>
    <w:p w:rsidR="00000000" w:rsidDel="00000000" w:rsidP="00000000" w:rsidRDefault="00000000" w:rsidRPr="00000000" w14:paraId="00000292">
      <w:pPr>
        <w:rPr>
          <w:rFonts w:ascii="Times New Roman" w:cs="Times New Roman" w:eastAsia="Times New Roman" w:hAnsi="Times New Roman"/>
          <w:b w:val="1"/>
          <w:sz w:val="22.079999923706055"/>
          <w:szCs w:val="22.079999923706055"/>
        </w:rPr>
      </w:pPr>
      <w:r w:rsidDel="00000000" w:rsidR="00000000" w:rsidRPr="00000000">
        <w:rPr>
          <w:rtl w:val="0"/>
        </w:rPr>
      </w:r>
    </w:p>
    <w:p w:rsidR="00000000" w:rsidDel="00000000" w:rsidP="00000000" w:rsidRDefault="00000000" w:rsidRPr="00000000" w14:paraId="00000293">
      <w:pPr>
        <w:rPr>
          <w:rFonts w:ascii="Times New Roman" w:cs="Times New Roman" w:eastAsia="Times New Roman" w:hAnsi="Times New Roman"/>
          <w:b w:val="1"/>
          <w:sz w:val="22.079999923706055"/>
          <w:szCs w:val="22.079999923706055"/>
        </w:rPr>
      </w:pPr>
      <w:r w:rsidDel="00000000" w:rsidR="00000000" w:rsidRPr="00000000">
        <w:rPr>
          <w:rtl w:val="0"/>
        </w:rPr>
      </w:r>
    </w:p>
    <w:p w:rsidR="00000000" w:rsidDel="00000000" w:rsidP="00000000" w:rsidRDefault="00000000" w:rsidRPr="00000000" w14:paraId="00000294">
      <w:pPr>
        <w:rPr>
          <w:rFonts w:ascii="Times New Roman" w:cs="Times New Roman" w:eastAsia="Times New Roman" w:hAnsi="Times New Roman"/>
          <w:b w:val="1"/>
          <w:sz w:val="22.079999923706055"/>
          <w:szCs w:val="22.079999923706055"/>
        </w:rPr>
      </w:pPr>
      <w:r w:rsidDel="00000000" w:rsidR="00000000" w:rsidRPr="00000000">
        <w:rPr>
          <w:rtl w:val="0"/>
        </w:rPr>
      </w:r>
    </w:p>
    <w:p w:rsidR="00000000" w:rsidDel="00000000" w:rsidP="00000000" w:rsidRDefault="00000000" w:rsidRPr="00000000" w14:paraId="00000295">
      <w:pPr>
        <w:rPr>
          <w:rFonts w:ascii="Times New Roman" w:cs="Times New Roman" w:eastAsia="Times New Roman" w:hAnsi="Times New Roman"/>
          <w:b w:val="1"/>
          <w:sz w:val="22.079999923706055"/>
          <w:szCs w:val="22.079999923706055"/>
        </w:rPr>
      </w:pPr>
      <w:r w:rsidDel="00000000" w:rsidR="00000000" w:rsidRPr="00000000">
        <w:rPr>
          <w:rtl w:val="0"/>
        </w:rPr>
      </w:r>
    </w:p>
    <w:p w:rsidR="00000000" w:rsidDel="00000000" w:rsidP="00000000" w:rsidRDefault="00000000" w:rsidRPr="00000000" w14:paraId="00000296">
      <w:pPr>
        <w:rPr>
          <w:rFonts w:ascii="Times New Roman" w:cs="Times New Roman" w:eastAsia="Times New Roman" w:hAnsi="Times New Roman"/>
          <w:b w:val="1"/>
          <w:sz w:val="22.079999923706055"/>
          <w:szCs w:val="22.079999923706055"/>
        </w:rPr>
      </w:pPr>
      <w:r w:rsidDel="00000000" w:rsidR="00000000" w:rsidRPr="00000000">
        <w:rPr>
          <w:rtl w:val="0"/>
        </w:rPr>
      </w:r>
    </w:p>
    <w:p w:rsidR="00000000" w:rsidDel="00000000" w:rsidP="00000000" w:rsidRDefault="00000000" w:rsidRPr="00000000" w14:paraId="00000297">
      <w:pPr>
        <w:rPr>
          <w:rFonts w:ascii="Times New Roman" w:cs="Times New Roman" w:eastAsia="Times New Roman" w:hAnsi="Times New Roman"/>
          <w:b w:val="1"/>
          <w:sz w:val="22.079999923706055"/>
          <w:szCs w:val="22.079999923706055"/>
        </w:rPr>
      </w:pPr>
      <w:r w:rsidDel="00000000" w:rsidR="00000000" w:rsidRPr="00000000">
        <w:rPr>
          <w:rtl w:val="0"/>
        </w:rPr>
      </w:r>
    </w:p>
    <w:p w:rsidR="00000000" w:rsidDel="00000000" w:rsidP="00000000" w:rsidRDefault="00000000" w:rsidRPr="00000000" w14:paraId="00000298">
      <w:pPr>
        <w:rPr>
          <w:rFonts w:ascii="Times New Roman" w:cs="Times New Roman" w:eastAsia="Times New Roman" w:hAnsi="Times New Roman"/>
          <w:b w:val="1"/>
          <w:sz w:val="22.079999923706055"/>
          <w:szCs w:val="22.079999923706055"/>
        </w:rPr>
      </w:pPr>
      <w:r w:rsidDel="00000000" w:rsidR="00000000" w:rsidRPr="00000000">
        <w:rPr>
          <w:rtl w:val="0"/>
        </w:rPr>
      </w:r>
    </w:p>
    <w:p w:rsidR="00000000" w:rsidDel="00000000" w:rsidP="00000000" w:rsidRDefault="00000000" w:rsidRPr="00000000" w14:paraId="00000299">
      <w:pPr>
        <w:rPr>
          <w:rFonts w:ascii="Times New Roman" w:cs="Times New Roman" w:eastAsia="Times New Roman" w:hAnsi="Times New Roman"/>
          <w:b w:val="1"/>
          <w:sz w:val="22.079999923706055"/>
          <w:szCs w:val="22.079999923706055"/>
        </w:rPr>
      </w:pPr>
      <w:r w:rsidDel="00000000" w:rsidR="00000000" w:rsidRPr="00000000">
        <w:rPr>
          <w:rtl w:val="0"/>
        </w:rPr>
      </w:r>
    </w:p>
    <w:p w:rsidR="00000000" w:rsidDel="00000000" w:rsidP="00000000" w:rsidRDefault="00000000" w:rsidRPr="00000000" w14:paraId="0000029A">
      <w:pPr>
        <w:rPr>
          <w:rFonts w:ascii="Times New Roman" w:cs="Times New Roman" w:eastAsia="Times New Roman" w:hAnsi="Times New Roman"/>
          <w:b w:val="1"/>
          <w:sz w:val="22.079999923706055"/>
          <w:szCs w:val="22.079999923706055"/>
        </w:rPr>
      </w:pPr>
      <w:r w:rsidDel="00000000" w:rsidR="00000000" w:rsidRPr="00000000">
        <w:rPr>
          <w:rtl w:val="0"/>
        </w:rPr>
      </w:r>
    </w:p>
    <w:p w:rsidR="00000000" w:rsidDel="00000000" w:rsidP="00000000" w:rsidRDefault="00000000" w:rsidRPr="00000000" w14:paraId="0000029B">
      <w:pPr>
        <w:rPr>
          <w:rFonts w:ascii="Times New Roman" w:cs="Times New Roman" w:eastAsia="Times New Roman" w:hAnsi="Times New Roman"/>
          <w:b w:val="1"/>
          <w:sz w:val="22.079999923706055"/>
          <w:szCs w:val="22.079999923706055"/>
        </w:rPr>
      </w:pPr>
      <w:r w:rsidDel="00000000" w:rsidR="00000000" w:rsidRPr="00000000">
        <w:rPr>
          <w:rtl w:val="0"/>
        </w:rPr>
      </w:r>
    </w:p>
    <w:p w:rsidR="00000000" w:rsidDel="00000000" w:rsidP="00000000" w:rsidRDefault="00000000" w:rsidRPr="00000000" w14:paraId="0000029C">
      <w:pPr>
        <w:rPr>
          <w:rFonts w:ascii="Times New Roman" w:cs="Times New Roman" w:eastAsia="Times New Roman" w:hAnsi="Times New Roman"/>
          <w:b w:val="1"/>
          <w:sz w:val="22.079999923706055"/>
          <w:szCs w:val="22.079999923706055"/>
        </w:rPr>
      </w:pPr>
      <w:r w:rsidDel="00000000" w:rsidR="00000000" w:rsidRPr="00000000">
        <w:rPr>
          <w:rtl w:val="0"/>
        </w:rPr>
      </w:r>
    </w:p>
    <w:p w:rsidR="00000000" w:rsidDel="00000000" w:rsidP="00000000" w:rsidRDefault="00000000" w:rsidRPr="00000000" w14:paraId="0000029D">
      <w:pPr>
        <w:rPr>
          <w:rFonts w:ascii="Times New Roman" w:cs="Times New Roman" w:eastAsia="Times New Roman" w:hAnsi="Times New Roman"/>
          <w:b w:val="1"/>
          <w:sz w:val="22.079999923706055"/>
          <w:szCs w:val="22.079999923706055"/>
        </w:rPr>
      </w:pPr>
      <w:r w:rsidDel="00000000" w:rsidR="00000000" w:rsidRPr="00000000">
        <w:rPr>
          <w:rtl w:val="0"/>
        </w:rPr>
      </w:r>
    </w:p>
    <w:p w:rsidR="00000000" w:rsidDel="00000000" w:rsidP="00000000" w:rsidRDefault="00000000" w:rsidRPr="00000000" w14:paraId="0000029E">
      <w:pPr>
        <w:rPr>
          <w:rFonts w:ascii="Times New Roman" w:cs="Times New Roman" w:eastAsia="Times New Roman" w:hAnsi="Times New Roman"/>
          <w:b w:val="1"/>
          <w:sz w:val="22.079999923706055"/>
          <w:szCs w:val="22.079999923706055"/>
        </w:rPr>
      </w:pPr>
      <w:r w:rsidDel="00000000" w:rsidR="00000000" w:rsidRPr="00000000">
        <w:rPr>
          <w:rtl w:val="0"/>
        </w:rPr>
      </w:r>
    </w:p>
    <w:p w:rsidR="00000000" w:rsidDel="00000000" w:rsidP="00000000" w:rsidRDefault="00000000" w:rsidRPr="00000000" w14:paraId="0000029F">
      <w:pPr>
        <w:rPr>
          <w:rFonts w:ascii="Times New Roman" w:cs="Times New Roman" w:eastAsia="Times New Roman" w:hAnsi="Times New Roman"/>
          <w:b w:val="1"/>
          <w:sz w:val="22.079999923706055"/>
          <w:szCs w:val="22.079999923706055"/>
        </w:rPr>
      </w:pPr>
      <w:r w:rsidDel="00000000" w:rsidR="00000000" w:rsidRPr="00000000">
        <w:rPr>
          <w:rtl w:val="0"/>
        </w:rPr>
      </w:r>
    </w:p>
    <w:p w:rsidR="00000000" w:rsidDel="00000000" w:rsidP="00000000" w:rsidRDefault="00000000" w:rsidRPr="00000000" w14:paraId="000002A0">
      <w:pPr>
        <w:rPr>
          <w:rFonts w:ascii="Times New Roman" w:cs="Times New Roman" w:eastAsia="Times New Roman" w:hAnsi="Times New Roman"/>
          <w:b w:val="1"/>
          <w:sz w:val="22.079999923706055"/>
          <w:szCs w:val="22.079999923706055"/>
        </w:rPr>
      </w:pPr>
      <w:r w:rsidDel="00000000" w:rsidR="00000000" w:rsidRPr="00000000">
        <w:rPr>
          <w:rtl w:val="0"/>
        </w:rPr>
      </w:r>
    </w:p>
    <w:p w:rsidR="00000000" w:rsidDel="00000000" w:rsidP="00000000" w:rsidRDefault="00000000" w:rsidRPr="00000000" w14:paraId="000002A1">
      <w:pPr>
        <w:rPr>
          <w:rFonts w:ascii="Times New Roman" w:cs="Times New Roman" w:eastAsia="Times New Roman" w:hAnsi="Times New Roman"/>
          <w:b w:val="1"/>
          <w:sz w:val="22.079999923706055"/>
          <w:szCs w:val="22.079999923706055"/>
        </w:rPr>
      </w:pPr>
      <w:r w:rsidDel="00000000" w:rsidR="00000000" w:rsidRPr="00000000">
        <w:rPr>
          <w:rtl w:val="0"/>
        </w:rPr>
      </w:r>
    </w:p>
    <w:p w:rsidR="00000000" w:rsidDel="00000000" w:rsidP="00000000" w:rsidRDefault="00000000" w:rsidRPr="00000000" w14:paraId="000002A2">
      <w:pPr>
        <w:rPr>
          <w:rFonts w:ascii="Times New Roman" w:cs="Times New Roman" w:eastAsia="Times New Roman" w:hAnsi="Times New Roman"/>
          <w:b w:val="1"/>
          <w:sz w:val="22.079999923706055"/>
          <w:szCs w:val="22.079999923706055"/>
        </w:rPr>
      </w:pPr>
      <w:r w:rsidDel="00000000" w:rsidR="00000000" w:rsidRPr="00000000">
        <w:rPr>
          <w:rtl w:val="0"/>
        </w:rPr>
      </w:r>
    </w:p>
    <w:p w:rsidR="00000000" w:rsidDel="00000000" w:rsidP="00000000" w:rsidRDefault="00000000" w:rsidRPr="00000000" w14:paraId="000002A3">
      <w:pPr>
        <w:rPr>
          <w:rFonts w:ascii="Times New Roman" w:cs="Times New Roman" w:eastAsia="Times New Roman" w:hAnsi="Times New Roman"/>
          <w:b w:val="1"/>
          <w:sz w:val="22.079999923706055"/>
          <w:szCs w:val="22.079999923706055"/>
        </w:rPr>
      </w:pPr>
      <w:r w:rsidDel="00000000" w:rsidR="00000000" w:rsidRPr="00000000">
        <w:rPr>
          <w:rtl w:val="0"/>
        </w:rPr>
      </w:r>
    </w:p>
    <w:p w:rsidR="00000000" w:rsidDel="00000000" w:rsidP="00000000" w:rsidRDefault="00000000" w:rsidRPr="00000000" w14:paraId="000002A4">
      <w:pPr>
        <w:rPr>
          <w:rFonts w:ascii="Times New Roman" w:cs="Times New Roman" w:eastAsia="Times New Roman" w:hAnsi="Times New Roman"/>
          <w:b w:val="1"/>
          <w:sz w:val="22.079999923706055"/>
          <w:szCs w:val="22.079999923706055"/>
        </w:rPr>
      </w:pPr>
      <w:r w:rsidDel="00000000" w:rsidR="00000000" w:rsidRPr="00000000">
        <w:rPr>
          <w:rtl w:val="0"/>
        </w:rPr>
      </w:r>
    </w:p>
    <w:p w:rsidR="00000000" w:rsidDel="00000000" w:rsidP="00000000" w:rsidRDefault="00000000" w:rsidRPr="00000000" w14:paraId="000002A5">
      <w:pPr>
        <w:widowControl w:val="0"/>
        <w:spacing w:line="240" w:lineRule="auto"/>
        <w:ind w:left="3209.9281311035156" w:firstLine="0"/>
        <w:rPr>
          <w:rFonts w:ascii="Times New Roman" w:cs="Times New Roman" w:eastAsia="Times New Roman" w:hAnsi="Times New Roman"/>
          <w:b w:val="1"/>
          <w:sz w:val="22.079999923706055"/>
          <w:szCs w:val="22.079999923706055"/>
          <w:u w:val="single"/>
        </w:rPr>
      </w:pPr>
      <w:r w:rsidDel="00000000" w:rsidR="00000000" w:rsidRPr="00000000">
        <w:rPr>
          <w:rFonts w:ascii="Times New Roman" w:cs="Times New Roman" w:eastAsia="Times New Roman" w:hAnsi="Times New Roman"/>
          <w:b w:val="1"/>
          <w:sz w:val="22.079999923706055"/>
          <w:szCs w:val="22.079999923706055"/>
          <w:u w:val="single"/>
          <w:rtl w:val="0"/>
        </w:rPr>
        <w:t xml:space="preserve">SAMPLE FORMAT V </w:t>
      </w:r>
    </w:p>
    <w:p w:rsidR="00000000" w:rsidDel="00000000" w:rsidP="00000000" w:rsidRDefault="00000000" w:rsidRPr="00000000" w14:paraId="000002A6">
      <w:pPr>
        <w:widowControl w:val="0"/>
        <w:spacing w:before="321.326904296875" w:line="240" w:lineRule="auto"/>
        <w:ind w:left="182.1600341796875" w:firstLine="0"/>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Abstract Estimate </w:t>
      </w:r>
    </w:p>
    <w:tbl>
      <w:tblPr>
        <w:tblStyle w:val="Table11"/>
        <w:tblW w:w="8640.0" w:type="dxa"/>
        <w:jc w:val="left"/>
        <w:tblInd w:w="13.19992065429687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035"/>
        <w:gridCol w:w="4605"/>
        <w:tblGridChange w:id="0">
          <w:tblGrid>
            <w:gridCol w:w="4035"/>
            <w:gridCol w:w="4605"/>
          </w:tblGrid>
        </w:tblGridChange>
      </w:tblGrid>
      <w:tr>
        <w:trPr>
          <w:cantSplit w:val="0"/>
          <w:trHeight w:val="729.5996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A7">
            <w:pPr>
              <w:widowControl w:val="0"/>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ITEM </w:t>
            </w:r>
          </w:p>
        </w:tc>
        <w:tc>
          <w:tcPr>
            <w:shd w:fill="auto" w:val="clear"/>
            <w:tcMar>
              <w:top w:w="100.0" w:type="dxa"/>
              <w:left w:w="100.0" w:type="dxa"/>
              <w:bottom w:w="100.0" w:type="dxa"/>
              <w:right w:w="100.0" w:type="dxa"/>
            </w:tcMar>
            <w:vAlign w:val="top"/>
          </w:tcPr>
          <w:p w:rsidR="00000000" w:rsidDel="00000000" w:rsidP="00000000" w:rsidRDefault="00000000" w:rsidRPr="00000000" w14:paraId="000002A8">
            <w:pPr>
              <w:widowControl w:val="0"/>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Amount Rs</w:t>
            </w:r>
          </w:p>
        </w:tc>
      </w:tr>
      <w:tr>
        <w:trPr>
          <w:cantSplit w:val="0"/>
          <w:trHeight w:val="340.8001708984375"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2A9">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MECHANICAL WORKS</w:t>
            </w:r>
          </w:p>
        </w:tc>
      </w:tr>
      <w:tr>
        <w:trPr>
          <w:cantSplit w:val="0"/>
          <w:trHeight w:val="484.800415039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AB">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Mechanical equipment </w:t>
            </w:r>
          </w:p>
        </w:tc>
        <w:tc>
          <w:tcPr>
            <w:shd w:fill="auto" w:val="clear"/>
            <w:tcMar>
              <w:top w:w="100.0" w:type="dxa"/>
              <w:left w:w="100.0" w:type="dxa"/>
              <w:bottom w:w="100.0" w:type="dxa"/>
              <w:right w:w="100.0" w:type="dxa"/>
            </w:tcMar>
            <w:vAlign w:val="top"/>
          </w:tcPr>
          <w:p w:rsidR="00000000" w:rsidDel="00000000" w:rsidP="00000000" w:rsidRDefault="00000000" w:rsidRPr="00000000" w14:paraId="000002AC">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r>
      <w:tr>
        <w:trPr>
          <w:cantSplit w:val="0"/>
          <w:trHeight w:val="487.1997070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AD">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2AE">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r>
      <w:tr>
        <w:trPr>
          <w:cantSplit w:val="0"/>
          <w:trHeight w:val="429.599609375"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2AF">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CIVIL WORKS</w:t>
            </w:r>
          </w:p>
        </w:tc>
      </w:tr>
      <w:tr>
        <w:trPr>
          <w:cantSplit w:val="0"/>
          <w:trHeight w:val="485.200805664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B1">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Collection Sump </w:t>
            </w:r>
          </w:p>
        </w:tc>
        <w:tc>
          <w:tcPr>
            <w:shd w:fill="auto" w:val="clear"/>
            <w:tcMar>
              <w:top w:w="100.0" w:type="dxa"/>
              <w:left w:w="100.0" w:type="dxa"/>
              <w:bottom w:w="100.0" w:type="dxa"/>
              <w:right w:w="100.0" w:type="dxa"/>
            </w:tcMar>
            <w:vAlign w:val="top"/>
          </w:tcPr>
          <w:p w:rsidR="00000000" w:rsidDel="00000000" w:rsidP="00000000" w:rsidRDefault="00000000" w:rsidRPr="00000000" w14:paraId="000002B2">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r>
      <w:tr>
        <w:trPr>
          <w:cantSplit w:val="0"/>
          <w:trHeight w:val="487.1997070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B3">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Bar Screen </w:t>
            </w:r>
          </w:p>
        </w:tc>
        <w:tc>
          <w:tcPr>
            <w:shd w:fill="auto" w:val="clear"/>
            <w:tcMar>
              <w:top w:w="100.0" w:type="dxa"/>
              <w:left w:w="100.0" w:type="dxa"/>
              <w:bottom w:w="100.0" w:type="dxa"/>
              <w:right w:w="100.0" w:type="dxa"/>
            </w:tcMar>
            <w:vAlign w:val="top"/>
          </w:tcPr>
          <w:p w:rsidR="00000000" w:rsidDel="00000000" w:rsidP="00000000" w:rsidRDefault="00000000" w:rsidRPr="00000000" w14:paraId="000002B4">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r>
      <w:tr>
        <w:trPr>
          <w:cantSplit w:val="0"/>
          <w:trHeight w:val="484.800415039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B5">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Grit Chamber </w:t>
            </w:r>
          </w:p>
        </w:tc>
        <w:tc>
          <w:tcPr>
            <w:shd w:fill="auto" w:val="clear"/>
            <w:tcMar>
              <w:top w:w="100.0" w:type="dxa"/>
              <w:left w:w="100.0" w:type="dxa"/>
              <w:bottom w:w="100.0" w:type="dxa"/>
              <w:right w:w="100.0" w:type="dxa"/>
            </w:tcMar>
            <w:vAlign w:val="top"/>
          </w:tcPr>
          <w:p w:rsidR="00000000" w:rsidDel="00000000" w:rsidP="00000000" w:rsidRDefault="00000000" w:rsidRPr="00000000" w14:paraId="000002B6">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r>
      <w:tr>
        <w:trPr>
          <w:cantSplit w:val="0"/>
          <w:trHeight w:val="487.1997070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B7">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2B8">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r>
      <w:tr>
        <w:trPr>
          <w:cantSplit w:val="0"/>
          <w:trHeight w:val="729.5989990234375"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2B9">
            <w:pPr>
              <w:widowControl w:val="0"/>
              <w:spacing w:line="240" w:lineRule="auto"/>
              <w:ind w:right="-351.5997314453125"/>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PIPINGS &amp; FITTINGS</w:t>
            </w:r>
          </w:p>
        </w:tc>
      </w:tr>
      <w:tr>
        <w:trPr>
          <w:cantSplit w:val="0"/>
          <w:trHeight w:val="549.60144042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BB">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Bar Screen </w:t>
            </w:r>
          </w:p>
        </w:tc>
        <w:tc>
          <w:tcPr>
            <w:shd w:fill="auto" w:val="clear"/>
            <w:tcMar>
              <w:top w:w="100.0" w:type="dxa"/>
              <w:left w:w="100.0" w:type="dxa"/>
              <w:bottom w:w="100.0" w:type="dxa"/>
              <w:right w:w="100.0" w:type="dxa"/>
            </w:tcMar>
            <w:vAlign w:val="top"/>
          </w:tcPr>
          <w:p w:rsidR="00000000" w:rsidDel="00000000" w:rsidP="00000000" w:rsidRDefault="00000000" w:rsidRPr="00000000" w14:paraId="000002BC">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r>
      <w:tr>
        <w:trPr>
          <w:cantSplit w:val="0"/>
          <w:trHeight w:val="535.7998657226562"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BD">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Grit Chamber </w:t>
            </w:r>
          </w:p>
        </w:tc>
        <w:tc>
          <w:tcPr>
            <w:shd w:fill="auto" w:val="clear"/>
            <w:tcMar>
              <w:top w:w="100.0" w:type="dxa"/>
              <w:left w:w="100.0" w:type="dxa"/>
              <w:bottom w:w="100.0" w:type="dxa"/>
              <w:right w:w="100.0" w:type="dxa"/>
            </w:tcMar>
            <w:vAlign w:val="top"/>
          </w:tcPr>
          <w:p w:rsidR="00000000" w:rsidDel="00000000" w:rsidP="00000000" w:rsidRDefault="00000000" w:rsidRPr="00000000" w14:paraId="000002BE">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r>
      <w:tr>
        <w:trPr>
          <w:cantSplit w:val="0"/>
          <w:trHeight w:val="484.8001098632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BF">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2C0">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r>
      <w:tr>
        <w:trPr>
          <w:cantSplit w:val="0"/>
          <w:trHeight w:val="400.79864501953125"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2C1">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ELECTRICAL WORKS</w:t>
            </w:r>
          </w:p>
        </w:tc>
      </w:tr>
      <w:tr>
        <w:trPr>
          <w:cantSplit w:val="0"/>
          <w:trHeight w:val="446.4010620117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C3">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Control Panel </w:t>
            </w:r>
          </w:p>
        </w:tc>
        <w:tc>
          <w:tcPr>
            <w:shd w:fill="auto" w:val="clear"/>
            <w:tcMar>
              <w:top w:w="100.0" w:type="dxa"/>
              <w:left w:w="100.0" w:type="dxa"/>
              <w:bottom w:w="100.0" w:type="dxa"/>
              <w:right w:w="100.0" w:type="dxa"/>
            </w:tcMar>
            <w:vAlign w:val="top"/>
          </w:tcPr>
          <w:p w:rsidR="00000000" w:rsidDel="00000000" w:rsidP="00000000" w:rsidRDefault="00000000" w:rsidRPr="00000000" w14:paraId="000002C4">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r>
      <w:tr>
        <w:trPr>
          <w:cantSplit w:val="0"/>
          <w:trHeight w:val="578.3993530273438"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2C5">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2C6">
            <w:pPr>
              <w:widowControl w:val="0"/>
              <w:spacing w:before="502.3199462890625"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GRAND TOTAL </w:t>
            </w:r>
          </w:p>
        </w:tc>
        <w:tc>
          <w:tcPr>
            <w:shd w:fill="auto" w:val="clear"/>
            <w:tcMar>
              <w:top w:w="100.0" w:type="dxa"/>
              <w:left w:w="100.0" w:type="dxa"/>
              <w:bottom w:w="100.0" w:type="dxa"/>
              <w:right w:w="100.0" w:type="dxa"/>
            </w:tcMar>
            <w:vAlign w:val="top"/>
          </w:tcPr>
          <w:p w:rsidR="00000000" w:rsidDel="00000000" w:rsidP="00000000" w:rsidRDefault="00000000" w:rsidRPr="00000000" w14:paraId="000002C7">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r>
      <w:tr>
        <w:trPr>
          <w:cantSplit w:val="0"/>
          <w:trHeight w:val="976.799926757812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2C8">
            <w:pPr>
              <w:widowControl w:val="0"/>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C9">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Rs. ...........................</w:t>
            </w:r>
          </w:p>
        </w:tc>
      </w:tr>
    </w:tbl>
    <w:p w:rsidR="00000000" w:rsidDel="00000000" w:rsidP="00000000" w:rsidRDefault="00000000" w:rsidRPr="00000000" w14:paraId="000002CA">
      <w:pPr>
        <w:widowControl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CB">
      <w:pPr>
        <w:widowControl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CC">
      <w:pPr>
        <w:widowControl w:val="0"/>
        <w:spacing w:before="40" w:line="240" w:lineRule="auto"/>
        <w:jc w:val="both"/>
        <w:rPr>
          <w:rFonts w:ascii="Times New Roman" w:cs="Times New Roman" w:eastAsia="Times New Roman" w:hAnsi="Times New Roman"/>
          <w:b w:val="1"/>
          <w:sz w:val="22.079999923706055"/>
          <w:szCs w:val="22.079999923706055"/>
        </w:rPr>
      </w:pPr>
      <w:r w:rsidDel="00000000" w:rsidR="00000000" w:rsidRPr="00000000">
        <w:rPr>
          <w:rtl w:val="0"/>
        </w:rPr>
      </w:r>
    </w:p>
    <w:tbl>
      <w:tblPr>
        <w:tblStyle w:val="Table12"/>
        <w:tblW w:w="9495.0" w:type="dxa"/>
        <w:jc w:val="left"/>
        <w:tblInd w:w="-43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160"/>
        <w:gridCol w:w="4335"/>
        <w:tblGridChange w:id="0">
          <w:tblGrid>
            <w:gridCol w:w="5160"/>
            <w:gridCol w:w="4335"/>
          </w:tblGrid>
        </w:tblGridChange>
      </w:tblGrid>
      <w:tr>
        <w:trPr>
          <w:cantSplit w:val="0"/>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CD">
            <w:pPr>
              <w:widowControl w:val="0"/>
              <w:spacing w:before="40" w:lin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Sd/- </w:t>
            </w:r>
          </w:p>
          <w:p w:rsidR="00000000" w:rsidDel="00000000" w:rsidP="00000000" w:rsidRDefault="00000000" w:rsidRPr="00000000" w14:paraId="000002CE">
            <w:pPr>
              <w:widowControl w:val="0"/>
              <w:spacing w:before="40" w:line="240" w:lineRule="auto"/>
              <w:ind w:right="618.9599609375"/>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Name &amp; Designation of  Engineer-In-Charge </w:t>
            </w:r>
          </w:p>
          <w:p w:rsidR="00000000" w:rsidDel="00000000" w:rsidP="00000000" w:rsidRDefault="00000000" w:rsidRPr="00000000" w14:paraId="000002CF">
            <w:pPr>
              <w:widowControl w:val="0"/>
              <w:spacing w:before="40" w:line="240" w:lineRule="auto"/>
              <w:ind w:right="619.7998046875"/>
              <w:rPr>
                <w:rFonts w:ascii="Times New Roman" w:cs="Times New Roman" w:eastAsia="Times New Roman" w:hAnsi="Times New Roman"/>
                <w:b w:val="1"/>
                <w:sz w:val="22.079999923706055"/>
                <w:szCs w:val="22.079999923706055"/>
              </w:rPr>
            </w:pPr>
            <w:r w:rsidDel="00000000" w:rsidR="00000000" w:rsidRPr="00000000">
              <w:rPr>
                <w:rFonts w:ascii="Times New Roman" w:cs="Times New Roman" w:eastAsia="Times New Roman" w:hAnsi="Times New Roman"/>
                <w:b w:val="1"/>
                <w:sz w:val="20"/>
                <w:szCs w:val="20"/>
                <w:rtl w:val="0"/>
              </w:rPr>
              <w:t xml:space="preserve">Name of Agency/Consultant </w:t>
            </w: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D0">
            <w:pPr>
              <w:widowControl w:val="0"/>
              <w:spacing w:before="2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Counter Signed by </w:t>
            </w:r>
          </w:p>
          <w:p w:rsidR="00000000" w:rsidDel="00000000" w:rsidP="00000000" w:rsidRDefault="00000000" w:rsidRPr="00000000" w14:paraId="000002D1">
            <w:pPr>
              <w:widowControl w:val="0"/>
              <w:spacing w:before="2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Sd/- </w:t>
            </w:r>
          </w:p>
          <w:p w:rsidR="00000000" w:rsidDel="00000000" w:rsidP="00000000" w:rsidRDefault="00000000" w:rsidRPr="00000000" w14:paraId="000002D2">
            <w:pPr>
              <w:widowControl w:val="0"/>
              <w:spacing w:before="20" w:line="240" w:lineRule="auto"/>
              <w:ind w:right="618.477783203125"/>
              <w:rPr>
                <w:rFonts w:ascii="Times New Roman" w:cs="Times New Roman" w:eastAsia="Times New Roman" w:hAnsi="Times New Roman"/>
                <w:b w:val="1"/>
                <w:sz w:val="22.079999923706055"/>
                <w:szCs w:val="22.079999923706055"/>
              </w:rPr>
            </w:pPr>
            <w:r w:rsidDel="00000000" w:rsidR="00000000" w:rsidRPr="00000000">
              <w:rPr>
                <w:rFonts w:ascii="Times New Roman" w:cs="Times New Roman" w:eastAsia="Times New Roman" w:hAnsi="Times New Roman"/>
                <w:b w:val="1"/>
                <w:rtl w:val="0"/>
              </w:rPr>
              <w:t xml:space="preserve">Engineer-in-Charge of LSGI</w:t>
            </w:r>
            <w:r w:rsidDel="00000000" w:rsidR="00000000" w:rsidRPr="00000000">
              <w:rPr>
                <w:rtl w:val="0"/>
              </w:rPr>
            </w:r>
          </w:p>
        </w:tc>
      </w:tr>
    </w:tbl>
    <w:p w:rsidR="00000000" w:rsidDel="00000000" w:rsidP="00000000" w:rsidRDefault="00000000" w:rsidRPr="00000000" w14:paraId="000002D3">
      <w:pPr>
        <w:widowControl w:val="0"/>
        <w:spacing w:before="20" w:line="240" w:lineRule="auto"/>
        <w:ind w:right="618.477783203125"/>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D4">
      <w:pPr>
        <w:widowControl w:val="0"/>
        <w:spacing w:line="240" w:lineRule="auto"/>
        <w:ind w:left="0" w:firstLine="0"/>
        <w:rPr>
          <w:rFonts w:ascii="Times New Roman" w:cs="Times New Roman" w:eastAsia="Times New Roman" w:hAnsi="Times New Roman"/>
          <w:sz w:val="20.079999923706055"/>
          <w:szCs w:val="20.079999923706055"/>
        </w:rPr>
      </w:pPr>
      <w:r w:rsidDel="00000000" w:rsidR="00000000" w:rsidRPr="00000000">
        <w:rPr>
          <w:rtl w:val="0"/>
        </w:rPr>
      </w:r>
    </w:p>
    <w:p w:rsidR="00000000" w:rsidDel="00000000" w:rsidP="00000000" w:rsidRDefault="00000000" w:rsidRPr="00000000" w14:paraId="000002D5">
      <w:pPr>
        <w:widowControl w:val="0"/>
        <w:spacing w:line="240" w:lineRule="auto"/>
        <w:ind w:right="2367.6922607421875"/>
        <w:jc w:val="righ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2D6">
      <w:pPr>
        <w:widowControl w:val="0"/>
        <w:spacing w:before="555.718994140625" w:line="240" w:lineRule="auto"/>
        <w:ind w:left="3064.199981689453" w:firstLine="0"/>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SAMPLE FORMAT VI </w:t>
      </w:r>
    </w:p>
    <w:p w:rsidR="00000000" w:rsidDel="00000000" w:rsidP="00000000" w:rsidRDefault="00000000" w:rsidRPr="00000000" w14:paraId="000002D7">
      <w:pPr>
        <w:widowControl w:val="0"/>
        <w:spacing w:before="235.919189453125" w:line="240" w:lineRule="auto"/>
        <w:ind w:left="267.5999450683594"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u w:val="single"/>
          <w:rtl w:val="0"/>
        </w:rPr>
        <w:t xml:space="preserve">Operation And Maintenance Plan </w:t>
      </w: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2D8">
      <w:pPr>
        <w:widowControl w:val="0"/>
        <w:spacing w:before="233.519287109375" w:line="263.89434814453125" w:lineRule="auto"/>
        <w:ind w:left="510.4798889160156" w:right="986.317749023437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Operation and Maintenance cost (with split up of electricity bill separately) ● O&amp;M cost for 10 years </w:t>
      </w:r>
    </w:p>
    <w:p w:rsidR="00000000" w:rsidDel="00000000" w:rsidP="00000000" w:rsidRDefault="00000000" w:rsidRPr="00000000" w14:paraId="000002D9">
      <w:pPr>
        <w:widowControl w:val="0"/>
        <w:spacing w:before="233.519287109375" w:line="263.89434814453125" w:lineRule="auto"/>
        <w:ind w:left="510.4798889160156" w:right="986.317749023437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Operations and Maintenance Cost </w:t>
      </w:r>
    </w:p>
    <w:tbl>
      <w:tblPr>
        <w:tblStyle w:val="Table13"/>
        <w:tblW w:w="9285.0" w:type="dxa"/>
        <w:jc w:val="left"/>
        <w:tblInd w:w="-433.1999206542969"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440"/>
        <w:gridCol w:w="1875"/>
        <w:gridCol w:w="3480"/>
        <w:gridCol w:w="2490"/>
        <w:tblGridChange w:id="0">
          <w:tblGrid>
            <w:gridCol w:w="1440"/>
            <w:gridCol w:w="1875"/>
            <w:gridCol w:w="3480"/>
            <w:gridCol w:w="2490"/>
          </w:tblGrid>
        </w:tblGridChange>
      </w:tblGrid>
      <w:tr>
        <w:trPr>
          <w:cantSplit w:val="0"/>
          <w:trHeight w:val="168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DA">
            <w:pPr>
              <w:widowControl w:val="0"/>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DB">
            <w:pPr>
              <w:widowControl w:val="0"/>
              <w:spacing w:before="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Electricity Cost </w:t>
            </w:r>
          </w:p>
          <w:p w:rsidR="00000000" w:rsidDel="00000000" w:rsidP="00000000" w:rsidRDefault="00000000" w:rsidRPr="00000000" w14:paraId="000002DC">
            <w:pPr>
              <w:widowControl w:val="0"/>
              <w:spacing w:before="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(Client scope)</w:t>
            </w:r>
          </w:p>
        </w:tc>
        <w:tc>
          <w:tcPr>
            <w:shd w:fill="auto" w:val="clear"/>
            <w:tcMar>
              <w:top w:w="100.0" w:type="dxa"/>
              <w:left w:w="100.0" w:type="dxa"/>
              <w:bottom w:w="100.0" w:type="dxa"/>
              <w:right w:w="100.0" w:type="dxa"/>
            </w:tcMar>
            <w:vAlign w:val="top"/>
          </w:tcPr>
          <w:p w:rsidR="00000000" w:rsidDel="00000000" w:rsidP="00000000" w:rsidRDefault="00000000" w:rsidRPr="00000000" w14:paraId="000002DD">
            <w:pPr>
              <w:widowControl w:val="0"/>
              <w:spacing w:before="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Operation and  </w:t>
            </w:r>
          </w:p>
          <w:p w:rsidR="00000000" w:rsidDel="00000000" w:rsidP="00000000" w:rsidRDefault="00000000" w:rsidRPr="00000000" w14:paraId="000002DE">
            <w:pPr>
              <w:widowControl w:val="0"/>
              <w:spacing w:before="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maintenance cost  </w:t>
            </w:r>
          </w:p>
          <w:p w:rsidR="00000000" w:rsidDel="00000000" w:rsidP="00000000" w:rsidRDefault="00000000" w:rsidRPr="00000000" w14:paraId="000002DF">
            <w:pPr>
              <w:widowControl w:val="0"/>
              <w:spacing w:before="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(Chemical Cost  </w:t>
            </w:r>
          </w:p>
          <w:p w:rsidR="00000000" w:rsidDel="00000000" w:rsidP="00000000" w:rsidRDefault="00000000" w:rsidRPr="00000000" w14:paraId="000002E0">
            <w:pPr>
              <w:widowControl w:val="0"/>
              <w:spacing w:before="0" w:line="240" w:lineRule="auto"/>
              <w:ind w:left="152.8802490234375" w:right="153.6004638671875"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+salary+all other Cost) B (Contractors’s Scope)</w:t>
            </w:r>
          </w:p>
        </w:tc>
        <w:tc>
          <w:tcPr>
            <w:shd w:fill="auto" w:val="clear"/>
            <w:tcMar>
              <w:top w:w="100.0" w:type="dxa"/>
              <w:left w:w="100.0" w:type="dxa"/>
              <w:bottom w:w="100.0" w:type="dxa"/>
              <w:right w:w="100.0" w:type="dxa"/>
            </w:tcMar>
            <w:vAlign w:val="top"/>
          </w:tcPr>
          <w:p w:rsidR="00000000" w:rsidDel="00000000" w:rsidP="00000000" w:rsidRDefault="00000000" w:rsidRPr="00000000" w14:paraId="000002E1">
            <w:pPr>
              <w:widowControl w:val="0"/>
              <w:spacing w:before="0" w:line="240" w:lineRule="auto"/>
              <w:ind w:left="148.6798095703125" w:right="72.2393798828125"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Total Operation  and maintenance  cost </w:t>
            </w:r>
          </w:p>
          <w:p w:rsidR="00000000" w:rsidDel="00000000" w:rsidP="00000000" w:rsidRDefault="00000000" w:rsidRPr="00000000" w14:paraId="000002E2">
            <w:pPr>
              <w:widowControl w:val="0"/>
              <w:spacing w:before="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A+B</w:t>
            </w:r>
          </w:p>
        </w:tc>
      </w:tr>
      <w:tr>
        <w:trPr>
          <w:cantSplit w:val="0"/>
          <w:trHeight w:val="580.8007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E3">
            <w:pPr>
              <w:widowControl w:val="0"/>
              <w:spacing w:line="240" w:lineRule="auto"/>
              <w:ind w:left="143.96865844726562"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8.079999923706055"/>
                <w:szCs w:val="28.079999923706055"/>
                <w:rtl w:val="0"/>
              </w:rPr>
              <w:t xml:space="preserve">1</w:t>
            </w:r>
            <w:r w:rsidDel="00000000" w:rsidR="00000000" w:rsidRPr="00000000">
              <w:rPr>
                <w:rFonts w:ascii="Times New Roman" w:cs="Times New Roman" w:eastAsia="Times New Roman" w:hAnsi="Times New Roman"/>
                <w:sz w:val="30"/>
                <w:szCs w:val="30"/>
                <w:vertAlign w:val="superscript"/>
                <w:rtl w:val="0"/>
              </w:rPr>
              <w:t xml:space="preserve">s</w:t>
            </w:r>
            <w:r w:rsidDel="00000000" w:rsidR="00000000" w:rsidRPr="00000000">
              <w:rPr>
                <w:rFonts w:ascii="Times New Roman" w:cs="Times New Roman" w:eastAsia="Times New Roman" w:hAnsi="Times New Roman"/>
                <w:sz w:val="26.799999872843426"/>
                <w:szCs w:val="26.799999872843426"/>
                <w:vertAlign w:val="superscript"/>
                <w:rtl w:val="0"/>
              </w:rPr>
              <w:t xml:space="preserve">t </w:t>
            </w:r>
            <w:r w:rsidDel="00000000" w:rsidR="00000000" w:rsidRPr="00000000">
              <w:rPr>
                <w:rFonts w:ascii="Times New Roman" w:cs="Times New Roman" w:eastAsia="Times New Roman" w:hAnsi="Times New Roman"/>
                <w:sz w:val="24"/>
                <w:szCs w:val="24"/>
                <w:rtl w:val="0"/>
              </w:rPr>
              <w:t xml:space="preserve">year</w:t>
            </w:r>
          </w:p>
        </w:tc>
        <w:tc>
          <w:tcPr>
            <w:shd w:fill="auto" w:val="clear"/>
            <w:tcMar>
              <w:top w:w="100.0" w:type="dxa"/>
              <w:left w:w="100.0" w:type="dxa"/>
              <w:bottom w:w="100.0" w:type="dxa"/>
              <w:right w:w="100.0" w:type="dxa"/>
            </w:tcMar>
            <w:vAlign w:val="top"/>
          </w:tcPr>
          <w:p w:rsidR="00000000" w:rsidDel="00000000" w:rsidP="00000000" w:rsidRDefault="00000000" w:rsidRPr="00000000" w14:paraId="000002E4">
            <w:pPr>
              <w:widowControl w:val="0"/>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E5">
            <w:pPr>
              <w:widowControl w:val="0"/>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E6">
            <w:pPr>
              <w:widowControl w:val="0"/>
              <w:rPr>
                <w:rFonts w:ascii="Times New Roman" w:cs="Times New Roman" w:eastAsia="Times New Roman" w:hAnsi="Times New Roman"/>
                <w:sz w:val="24"/>
                <w:szCs w:val="24"/>
              </w:rPr>
            </w:pPr>
            <w:r w:rsidDel="00000000" w:rsidR="00000000" w:rsidRPr="00000000">
              <w:rPr>
                <w:rtl w:val="0"/>
              </w:rPr>
            </w:r>
          </w:p>
        </w:tc>
      </w:tr>
      <w:tr>
        <w:trPr>
          <w:cantSplit w:val="0"/>
          <w:trHeight w:val="581.3989257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E7">
            <w:pPr>
              <w:widowControl w:val="0"/>
              <w:spacing w:line="240" w:lineRule="auto"/>
              <w:ind w:left="119.99984741210938"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r w:rsidDel="00000000" w:rsidR="00000000" w:rsidRPr="00000000">
              <w:rPr>
                <w:rFonts w:ascii="Times New Roman" w:cs="Times New Roman" w:eastAsia="Times New Roman" w:hAnsi="Times New Roman"/>
                <w:sz w:val="26.799999872843426"/>
                <w:szCs w:val="26.799999872843426"/>
                <w:vertAlign w:val="superscript"/>
                <w:rtl w:val="0"/>
              </w:rPr>
              <w:t xml:space="preserve">nd</w:t>
            </w:r>
            <w:r w:rsidDel="00000000" w:rsidR="00000000" w:rsidRPr="00000000">
              <w:rPr>
                <w:rFonts w:ascii="Times New Roman" w:cs="Times New Roman" w:eastAsia="Times New Roman" w:hAnsi="Times New Roman"/>
                <w:sz w:val="24"/>
                <w:szCs w:val="24"/>
                <w:rtl w:val="0"/>
              </w:rPr>
              <w:t xml:space="preserve">year</w:t>
            </w:r>
          </w:p>
        </w:tc>
        <w:tc>
          <w:tcPr>
            <w:shd w:fill="auto" w:val="clear"/>
            <w:tcMar>
              <w:top w:w="100.0" w:type="dxa"/>
              <w:left w:w="100.0" w:type="dxa"/>
              <w:bottom w:w="100.0" w:type="dxa"/>
              <w:right w:w="100.0" w:type="dxa"/>
            </w:tcMar>
            <w:vAlign w:val="top"/>
          </w:tcPr>
          <w:p w:rsidR="00000000" w:rsidDel="00000000" w:rsidP="00000000" w:rsidRDefault="00000000" w:rsidRPr="00000000" w14:paraId="000002E8">
            <w:pPr>
              <w:widowControl w:val="0"/>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E9">
            <w:pPr>
              <w:widowControl w:val="0"/>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EA">
            <w:pPr>
              <w:widowControl w:val="0"/>
              <w:rPr>
                <w:rFonts w:ascii="Times New Roman" w:cs="Times New Roman" w:eastAsia="Times New Roman" w:hAnsi="Times New Roman"/>
                <w:sz w:val="24"/>
                <w:szCs w:val="24"/>
              </w:rPr>
            </w:pPr>
            <w:r w:rsidDel="00000000" w:rsidR="00000000" w:rsidRPr="00000000">
              <w:rPr>
                <w:rtl w:val="0"/>
              </w:rPr>
            </w:r>
          </w:p>
        </w:tc>
      </w:tr>
      <w:tr>
        <w:trPr>
          <w:cantSplit w:val="0"/>
          <w:trHeight w:val="578.4008789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EB">
            <w:pPr>
              <w:widowControl w:val="0"/>
              <w:spacing w:line="240" w:lineRule="auto"/>
              <w:ind w:left="124.87426757812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8.079999923706055"/>
                <w:szCs w:val="28.079999923706055"/>
                <w:rtl w:val="0"/>
              </w:rPr>
              <w:t xml:space="preserve">3</w:t>
            </w:r>
            <w:r w:rsidDel="00000000" w:rsidR="00000000" w:rsidRPr="00000000">
              <w:rPr>
                <w:rFonts w:ascii="Times New Roman" w:cs="Times New Roman" w:eastAsia="Times New Roman" w:hAnsi="Times New Roman"/>
                <w:sz w:val="30"/>
                <w:szCs w:val="30"/>
                <w:vertAlign w:val="superscript"/>
                <w:rtl w:val="0"/>
              </w:rPr>
              <w:t xml:space="preserve">rd</w:t>
            </w:r>
            <w:r w:rsidDel="00000000" w:rsidR="00000000" w:rsidRPr="00000000">
              <w:rPr>
                <w:rFonts w:ascii="Times New Roman" w:cs="Times New Roman" w:eastAsia="Times New Roman" w:hAnsi="Times New Roman"/>
                <w:sz w:val="24"/>
                <w:szCs w:val="24"/>
                <w:rtl w:val="0"/>
              </w:rPr>
              <w:t xml:space="preserve">year</w:t>
            </w:r>
          </w:p>
        </w:tc>
        <w:tc>
          <w:tcPr>
            <w:shd w:fill="auto" w:val="clear"/>
            <w:tcMar>
              <w:top w:w="100.0" w:type="dxa"/>
              <w:left w:w="100.0" w:type="dxa"/>
              <w:bottom w:w="100.0" w:type="dxa"/>
              <w:right w:w="100.0" w:type="dxa"/>
            </w:tcMar>
            <w:vAlign w:val="top"/>
          </w:tcPr>
          <w:p w:rsidR="00000000" w:rsidDel="00000000" w:rsidP="00000000" w:rsidRDefault="00000000" w:rsidRPr="00000000" w14:paraId="000002EC">
            <w:pPr>
              <w:widowControl w:val="0"/>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ED">
            <w:pPr>
              <w:widowControl w:val="0"/>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EE">
            <w:pPr>
              <w:widowControl w:val="0"/>
              <w:rPr>
                <w:rFonts w:ascii="Times New Roman" w:cs="Times New Roman" w:eastAsia="Times New Roman" w:hAnsi="Times New Roman"/>
                <w:sz w:val="24"/>
                <w:szCs w:val="24"/>
              </w:rPr>
            </w:pPr>
            <w:r w:rsidDel="00000000" w:rsidR="00000000" w:rsidRPr="00000000">
              <w:rPr>
                <w:rtl w:val="0"/>
              </w:rPr>
            </w:r>
          </w:p>
        </w:tc>
      </w:tr>
      <w:tr>
        <w:trPr>
          <w:cantSplit w:val="0"/>
          <w:trHeight w:val="580.800170898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EF">
            <w:pPr>
              <w:widowControl w:val="0"/>
              <w:spacing w:line="240" w:lineRule="auto"/>
              <w:ind w:left="116.1694335937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8.079999923706055"/>
                <w:szCs w:val="28.079999923706055"/>
                <w:rtl w:val="0"/>
              </w:rPr>
              <w:t xml:space="preserve">4</w:t>
            </w:r>
            <w:r w:rsidDel="00000000" w:rsidR="00000000" w:rsidRPr="00000000">
              <w:rPr>
                <w:rFonts w:ascii="Times New Roman" w:cs="Times New Roman" w:eastAsia="Times New Roman" w:hAnsi="Times New Roman"/>
                <w:sz w:val="30"/>
                <w:szCs w:val="30"/>
                <w:vertAlign w:val="superscript"/>
                <w:rtl w:val="0"/>
              </w:rPr>
              <w:t xml:space="preserve">th</w:t>
            </w:r>
            <w:r w:rsidDel="00000000" w:rsidR="00000000" w:rsidRPr="00000000">
              <w:rPr>
                <w:rFonts w:ascii="Times New Roman" w:cs="Times New Roman" w:eastAsia="Times New Roman" w:hAnsi="Times New Roman"/>
                <w:sz w:val="24"/>
                <w:szCs w:val="24"/>
                <w:rtl w:val="0"/>
              </w:rPr>
              <w:t xml:space="preserve">year</w:t>
            </w:r>
          </w:p>
        </w:tc>
        <w:tc>
          <w:tcPr>
            <w:shd w:fill="auto" w:val="clear"/>
            <w:tcMar>
              <w:top w:w="100.0" w:type="dxa"/>
              <w:left w:w="100.0" w:type="dxa"/>
              <w:bottom w:w="100.0" w:type="dxa"/>
              <w:right w:w="100.0" w:type="dxa"/>
            </w:tcMar>
            <w:vAlign w:val="top"/>
          </w:tcPr>
          <w:p w:rsidR="00000000" w:rsidDel="00000000" w:rsidP="00000000" w:rsidRDefault="00000000" w:rsidRPr="00000000" w14:paraId="000002F0">
            <w:pPr>
              <w:widowControl w:val="0"/>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F1">
            <w:pPr>
              <w:widowControl w:val="0"/>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F2">
            <w:pPr>
              <w:widowControl w:val="0"/>
              <w:rPr>
                <w:rFonts w:ascii="Times New Roman" w:cs="Times New Roman" w:eastAsia="Times New Roman" w:hAnsi="Times New Roman"/>
                <w:sz w:val="24"/>
                <w:szCs w:val="24"/>
              </w:rPr>
            </w:pPr>
            <w:r w:rsidDel="00000000" w:rsidR="00000000" w:rsidRPr="00000000">
              <w:rPr>
                <w:rtl w:val="0"/>
              </w:rPr>
            </w:r>
          </w:p>
        </w:tc>
      </w:tr>
      <w:tr>
        <w:trPr>
          <w:cantSplit w:val="0"/>
          <w:trHeight w:val="580.798950195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F3">
            <w:pPr>
              <w:widowControl w:val="0"/>
              <w:spacing w:line="240" w:lineRule="auto"/>
              <w:ind w:left="121.78543090820312"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8.079999923706055"/>
                <w:szCs w:val="28.079999923706055"/>
                <w:rtl w:val="0"/>
              </w:rPr>
              <w:t xml:space="preserve">5</w:t>
            </w:r>
            <w:r w:rsidDel="00000000" w:rsidR="00000000" w:rsidRPr="00000000">
              <w:rPr>
                <w:rFonts w:ascii="Times New Roman" w:cs="Times New Roman" w:eastAsia="Times New Roman" w:hAnsi="Times New Roman"/>
                <w:sz w:val="30"/>
                <w:szCs w:val="30"/>
                <w:vertAlign w:val="superscript"/>
                <w:rtl w:val="0"/>
              </w:rPr>
              <w:t xml:space="preserve">th</w:t>
            </w:r>
            <w:r w:rsidDel="00000000" w:rsidR="00000000" w:rsidRPr="00000000">
              <w:rPr>
                <w:rFonts w:ascii="Times New Roman" w:cs="Times New Roman" w:eastAsia="Times New Roman" w:hAnsi="Times New Roman"/>
                <w:sz w:val="24"/>
                <w:szCs w:val="24"/>
                <w:rtl w:val="0"/>
              </w:rPr>
              <w:t xml:space="preserve">year</w:t>
            </w:r>
          </w:p>
        </w:tc>
        <w:tc>
          <w:tcPr>
            <w:shd w:fill="auto" w:val="clear"/>
            <w:tcMar>
              <w:top w:w="100.0" w:type="dxa"/>
              <w:left w:w="100.0" w:type="dxa"/>
              <w:bottom w:w="100.0" w:type="dxa"/>
              <w:right w:w="100.0" w:type="dxa"/>
            </w:tcMar>
            <w:vAlign w:val="top"/>
          </w:tcPr>
          <w:p w:rsidR="00000000" w:rsidDel="00000000" w:rsidP="00000000" w:rsidRDefault="00000000" w:rsidRPr="00000000" w14:paraId="000002F4">
            <w:pPr>
              <w:widowControl w:val="0"/>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F5">
            <w:pPr>
              <w:widowControl w:val="0"/>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F6">
            <w:pPr>
              <w:widowControl w:val="0"/>
              <w:rPr>
                <w:rFonts w:ascii="Times New Roman" w:cs="Times New Roman" w:eastAsia="Times New Roman" w:hAnsi="Times New Roman"/>
                <w:sz w:val="24"/>
                <w:szCs w:val="24"/>
              </w:rPr>
            </w:pPr>
            <w:r w:rsidDel="00000000" w:rsidR="00000000" w:rsidRPr="00000000">
              <w:rPr>
                <w:rtl w:val="0"/>
              </w:rPr>
            </w:r>
          </w:p>
        </w:tc>
      </w:tr>
      <w:tr>
        <w:trPr>
          <w:cantSplit w:val="0"/>
          <w:trHeight w:val="580.8010864257812"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F7">
            <w:pPr>
              <w:widowControl w:val="0"/>
              <w:spacing w:line="240" w:lineRule="auto"/>
              <w:ind w:left="125.15502929687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8.079999923706055"/>
                <w:szCs w:val="28.079999923706055"/>
                <w:rtl w:val="0"/>
              </w:rPr>
              <w:t xml:space="preserve">6</w:t>
            </w:r>
            <w:r w:rsidDel="00000000" w:rsidR="00000000" w:rsidRPr="00000000">
              <w:rPr>
                <w:rFonts w:ascii="Times New Roman" w:cs="Times New Roman" w:eastAsia="Times New Roman" w:hAnsi="Times New Roman"/>
                <w:sz w:val="30"/>
                <w:szCs w:val="30"/>
                <w:vertAlign w:val="superscript"/>
                <w:rtl w:val="0"/>
              </w:rPr>
              <w:t xml:space="preserve">th</w:t>
            </w:r>
            <w:r w:rsidDel="00000000" w:rsidR="00000000" w:rsidRPr="00000000">
              <w:rPr>
                <w:rFonts w:ascii="Times New Roman" w:cs="Times New Roman" w:eastAsia="Times New Roman" w:hAnsi="Times New Roman"/>
                <w:sz w:val="24"/>
                <w:szCs w:val="24"/>
                <w:rtl w:val="0"/>
              </w:rPr>
              <w:t xml:space="preserve">year</w:t>
            </w:r>
          </w:p>
        </w:tc>
        <w:tc>
          <w:tcPr>
            <w:shd w:fill="auto" w:val="clear"/>
            <w:tcMar>
              <w:top w:w="100.0" w:type="dxa"/>
              <w:left w:w="100.0" w:type="dxa"/>
              <w:bottom w:w="100.0" w:type="dxa"/>
              <w:right w:w="100.0" w:type="dxa"/>
            </w:tcMar>
            <w:vAlign w:val="top"/>
          </w:tcPr>
          <w:p w:rsidR="00000000" w:rsidDel="00000000" w:rsidP="00000000" w:rsidRDefault="00000000" w:rsidRPr="00000000" w14:paraId="000002F8">
            <w:pPr>
              <w:widowControl w:val="0"/>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F9">
            <w:pPr>
              <w:widowControl w:val="0"/>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FA">
            <w:pPr>
              <w:widowControl w:val="0"/>
              <w:rPr>
                <w:rFonts w:ascii="Times New Roman" w:cs="Times New Roman" w:eastAsia="Times New Roman" w:hAnsi="Times New Roman"/>
                <w:sz w:val="24"/>
                <w:szCs w:val="24"/>
              </w:rPr>
            </w:pPr>
            <w:r w:rsidDel="00000000" w:rsidR="00000000" w:rsidRPr="00000000">
              <w:rPr>
                <w:rtl w:val="0"/>
              </w:rPr>
            </w:r>
          </w:p>
        </w:tc>
      </w:tr>
      <w:tr>
        <w:trPr>
          <w:cantSplit w:val="0"/>
          <w:trHeight w:val="580.71899414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FB">
            <w:pPr>
              <w:widowControl w:val="0"/>
              <w:spacing w:line="240" w:lineRule="auto"/>
              <w:ind w:left="118.4158325195312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8.079999923706055"/>
                <w:szCs w:val="28.079999923706055"/>
                <w:rtl w:val="0"/>
              </w:rPr>
              <w:t xml:space="preserve">7</w:t>
            </w:r>
            <w:r w:rsidDel="00000000" w:rsidR="00000000" w:rsidRPr="00000000">
              <w:rPr>
                <w:rFonts w:ascii="Times New Roman" w:cs="Times New Roman" w:eastAsia="Times New Roman" w:hAnsi="Times New Roman"/>
                <w:sz w:val="30"/>
                <w:szCs w:val="30"/>
                <w:vertAlign w:val="superscript"/>
                <w:rtl w:val="0"/>
              </w:rPr>
              <w:t xml:space="preserve">th</w:t>
            </w:r>
            <w:r w:rsidDel="00000000" w:rsidR="00000000" w:rsidRPr="00000000">
              <w:rPr>
                <w:rFonts w:ascii="Times New Roman" w:cs="Times New Roman" w:eastAsia="Times New Roman" w:hAnsi="Times New Roman"/>
                <w:sz w:val="24"/>
                <w:szCs w:val="24"/>
                <w:rtl w:val="0"/>
              </w:rPr>
              <w:t xml:space="preserve">year</w:t>
            </w:r>
          </w:p>
        </w:tc>
        <w:tc>
          <w:tcPr>
            <w:shd w:fill="auto" w:val="clear"/>
            <w:tcMar>
              <w:top w:w="100.0" w:type="dxa"/>
              <w:left w:w="100.0" w:type="dxa"/>
              <w:bottom w:w="100.0" w:type="dxa"/>
              <w:right w:w="100.0" w:type="dxa"/>
            </w:tcMar>
            <w:vAlign w:val="top"/>
          </w:tcPr>
          <w:p w:rsidR="00000000" w:rsidDel="00000000" w:rsidP="00000000" w:rsidRDefault="00000000" w:rsidRPr="00000000" w14:paraId="000002FC">
            <w:pPr>
              <w:widowControl w:val="0"/>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FD">
            <w:pPr>
              <w:widowControl w:val="0"/>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FE">
            <w:pPr>
              <w:widowControl w:val="0"/>
              <w:rPr>
                <w:rFonts w:ascii="Times New Roman" w:cs="Times New Roman" w:eastAsia="Times New Roman" w:hAnsi="Times New Roman"/>
                <w:sz w:val="24"/>
                <w:szCs w:val="24"/>
              </w:rPr>
            </w:pPr>
            <w:r w:rsidDel="00000000" w:rsidR="00000000" w:rsidRPr="00000000">
              <w:rPr>
                <w:rtl w:val="0"/>
              </w:rPr>
            </w:r>
          </w:p>
        </w:tc>
      </w:tr>
      <w:tr>
        <w:trPr>
          <w:cantSplit w:val="0"/>
          <w:trHeight w:val="580.71899414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FF">
            <w:pPr>
              <w:widowControl w:val="0"/>
              <w:spacing w:line="240" w:lineRule="auto"/>
              <w:ind w:left="128.52462768554688"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8.079999923706055"/>
                <w:szCs w:val="28.079999923706055"/>
                <w:rtl w:val="0"/>
              </w:rPr>
              <w:t xml:space="preserve">8</w:t>
            </w:r>
            <w:r w:rsidDel="00000000" w:rsidR="00000000" w:rsidRPr="00000000">
              <w:rPr>
                <w:rFonts w:ascii="Times New Roman" w:cs="Times New Roman" w:eastAsia="Times New Roman" w:hAnsi="Times New Roman"/>
                <w:sz w:val="30"/>
                <w:szCs w:val="30"/>
                <w:vertAlign w:val="superscript"/>
                <w:rtl w:val="0"/>
              </w:rPr>
              <w:t xml:space="preserve">th</w:t>
            </w:r>
            <w:r w:rsidDel="00000000" w:rsidR="00000000" w:rsidRPr="00000000">
              <w:rPr>
                <w:rFonts w:ascii="Times New Roman" w:cs="Times New Roman" w:eastAsia="Times New Roman" w:hAnsi="Times New Roman"/>
                <w:sz w:val="24"/>
                <w:szCs w:val="24"/>
                <w:rtl w:val="0"/>
              </w:rPr>
              <w:t xml:space="preserve">year</w:t>
            </w:r>
          </w:p>
        </w:tc>
        <w:tc>
          <w:tcPr>
            <w:shd w:fill="auto" w:val="clear"/>
            <w:tcMar>
              <w:top w:w="100.0" w:type="dxa"/>
              <w:left w:w="100.0" w:type="dxa"/>
              <w:bottom w:w="100.0" w:type="dxa"/>
              <w:right w:w="100.0" w:type="dxa"/>
            </w:tcMar>
            <w:vAlign w:val="top"/>
          </w:tcPr>
          <w:p w:rsidR="00000000" w:rsidDel="00000000" w:rsidP="00000000" w:rsidRDefault="00000000" w:rsidRPr="00000000" w14:paraId="00000300">
            <w:pPr>
              <w:widowControl w:val="0"/>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01">
            <w:pPr>
              <w:widowControl w:val="0"/>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02">
            <w:pPr>
              <w:widowControl w:val="0"/>
              <w:rPr>
                <w:rFonts w:ascii="Times New Roman" w:cs="Times New Roman" w:eastAsia="Times New Roman" w:hAnsi="Times New Roman"/>
                <w:sz w:val="24"/>
                <w:szCs w:val="24"/>
              </w:rPr>
            </w:pPr>
            <w:r w:rsidDel="00000000" w:rsidR="00000000" w:rsidRPr="00000000">
              <w:rPr>
                <w:rtl w:val="0"/>
              </w:rPr>
            </w:r>
          </w:p>
        </w:tc>
      </w:tr>
      <w:tr>
        <w:trPr>
          <w:cantSplit w:val="0"/>
          <w:trHeight w:val="580.71899414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03">
            <w:pPr>
              <w:widowControl w:val="0"/>
              <w:spacing w:line="240" w:lineRule="auto"/>
              <w:ind w:left="121.22390747070312"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8.079999923706055"/>
                <w:szCs w:val="28.079999923706055"/>
                <w:rtl w:val="0"/>
              </w:rPr>
              <w:t xml:space="preserve">9</w:t>
            </w:r>
            <w:r w:rsidDel="00000000" w:rsidR="00000000" w:rsidRPr="00000000">
              <w:rPr>
                <w:rFonts w:ascii="Times New Roman" w:cs="Times New Roman" w:eastAsia="Times New Roman" w:hAnsi="Times New Roman"/>
                <w:sz w:val="30"/>
                <w:szCs w:val="30"/>
                <w:vertAlign w:val="superscript"/>
                <w:rtl w:val="0"/>
              </w:rPr>
              <w:t xml:space="preserve">th</w:t>
            </w:r>
            <w:r w:rsidDel="00000000" w:rsidR="00000000" w:rsidRPr="00000000">
              <w:rPr>
                <w:rFonts w:ascii="Times New Roman" w:cs="Times New Roman" w:eastAsia="Times New Roman" w:hAnsi="Times New Roman"/>
                <w:sz w:val="24"/>
                <w:szCs w:val="24"/>
                <w:rtl w:val="0"/>
              </w:rPr>
              <w:t xml:space="preserve">year</w:t>
            </w:r>
          </w:p>
        </w:tc>
        <w:tc>
          <w:tcPr>
            <w:shd w:fill="auto" w:val="clear"/>
            <w:tcMar>
              <w:top w:w="100.0" w:type="dxa"/>
              <w:left w:w="100.0" w:type="dxa"/>
              <w:bottom w:w="100.0" w:type="dxa"/>
              <w:right w:w="100.0" w:type="dxa"/>
            </w:tcMar>
            <w:vAlign w:val="top"/>
          </w:tcPr>
          <w:p w:rsidR="00000000" w:rsidDel="00000000" w:rsidP="00000000" w:rsidRDefault="00000000" w:rsidRPr="00000000" w14:paraId="00000304">
            <w:pPr>
              <w:widowControl w:val="0"/>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05">
            <w:pPr>
              <w:widowControl w:val="0"/>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06">
            <w:pPr>
              <w:widowControl w:val="0"/>
              <w:rPr>
                <w:rFonts w:ascii="Times New Roman" w:cs="Times New Roman" w:eastAsia="Times New Roman" w:hAnsi="Times New Roman"/>
                <w:sz w:val="24"/>
                <w:szCs w:val="24"/>
              </w:rPr>
            </w:pPr>
            <w:r w:rsidDel="00000000" w:rsidR="00000000" w:rsidRPr="00000000">
              <w:rPr>
                <w:rtl w:val="0"/>
              </w:rPr>
            </w:r>
          </w:p>
        </w:tc>
      </w:tr>
      <w:tr>
        <w:trPr>
          <w:cantSplit w:val="0"/>
          <w:trHeight w:val="580.71899414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07">
            <w:pPr>
              <w:widowControl w:val="0"/>
              <w:spacing w:line="240" w:lineRule="auto"/>
              <w:ind w:left="143.96865844726562"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8.079999923706055"/>
                <w:szCs w:val="28.079999923706055"/>
                <w:rtl w:val="0"/>
              </w:rPr>
              <w:t xml:space="preserve">10</w:t>
            </w:r>
            <w:r w:rsidDel="00000000" w:rsidR="00000000" w:rsidRPr="00000000">
              <w:rPr>
                <w:rFonts w:ascii="Times New Roman" w:cs="Times New Roman" w:eastAsia="Times New Roman" w:hAnsi="Times New Roman"/>
                <w:sz w:val="30"/>
                <w:szCs w:val="30"/>
                <w:vertAlign w:val="superscript"/>
                <w:rtl w:val="0"/>
              </w:rPr>
              <w:t xml:space="preserve">th</w:t>
            </w:r>
            <w:r w:rsidDel="00000000" w:rsidR="00000000" w:rsidRPr="00000000">
              <w:rPr>
                <w:rFonts w:ascii="Times New Roman" w:cs="Times New Roman" w:eastAsia="Times New Roman" w:hAnsi="Times New Roman"/>
                <w:sz w:val="24"/>
                <w:szCs w:val="24"/>
                <w:rtl w:val="0"/>
              </w:rPr>
              <w:t xml:space="preserve">year</w:t>
            </w:r>
          </w:p>
        </w:tc>
        <w:tc>
          <w:tcPr>
            <w:shd w:fill="auto" w:val="clear"/>
            <w:tcMar>
              <w:top w:w="100.0" w:type="dxa"/>
              <w:left w:w="100.0" w:type="dxa"/>
              <w:bottom w:w="100.0" w:type="dxa"/>
              <w:right w:w="100.0" w:type="dxa"/>
            </w:tcMar>
            <w:vAlign w:val="top"/>
          </w:tcPr>
          <w:p w:rsidR="00000000" w:rsidDel="00000000" w:rsidP="00000000" w:rsidRDefault="00000000" w:rsidRPr="00000000" w14:paraId="00000308">
            <w:pPr>
              <w:widowControl w:val="0"/>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09">
            <w:pPr>
              <w:widowControl w:val="0"/>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0A">
            <w:pPr>
              <w:widowControl w:val="0"/>
              <w:rPr>
                <w:rFonts w:ascii="Times New Roman" w:cs="Times New Roman" w:eastAsia="Times New Roman" w:hAnsi="Times New Roman"/>
                <w:sz w:val="24"/>
                <w:szCs w:val="24"/>
              </w:rPr>
            </w:pPr>
            <w:r w:rsidDel="00000000" w:rsidR="00000000" w:rsidRPr="00000000">
              <w:rPr>
                <w:rtl w:val="0"/>
              </w:rPr>
            </w:r>
          </w:p>
        </w:tc>
      </w:tr>
      <w:tr>
        <w:trPr>
          <w:cantSplit w:val="0"/>
          <w:trHeight w:val="580.71899414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0B">
            <w:pPr>
              <w:widowControl w:val="0"/>
              <w:spacing w:line="240" w:lineRule="auto"/>
              <w:ind w:left="176.879882812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Total Cost</w:t>
            </w:r>
          </w:p>
        </w:tc>
        <w:tc>
          <w:tcPr>
            <w:shd w:fill="auto" w:val="clear"/>
            <w:tcMar>
              <w:top w:w="100.0" w:type="dxa"/>
              <w:left w:w="100.0" w:type="dxa"/>
              <w:bottom w:w="100.0" w:type="dxa"/>
              <w:right w:w="100.0" w:type="dxa"/>
            </w:tcMar>
            <w:vAlign w:val="top"/>
          </w:tcPr>
          <w:p w:rsidR="00000000" w:rsidDel="00000000" w:rsidP="00000000" w:rsidRDefault="00000000" w:rsidRPr="00000000" w14:paraId="0000030C">
            <w:pPr>
              <w:widowControl w:val="0"/>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0D">
            <w:pPr>
              <w:widowControl w:val="0"/>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0E">
            <w:pPr>
              <w:widowControl w:val="0"/>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30F">
      <w:pPr>
        <w:widowControl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10">
      <w:pPr>
        <w:widowControl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11">
      <w:pPr>
        <w:widowControl w:val="0"/>
        <w:spacing w:line="264.3941402435303" w:lineRule="auto"/>
        <w:ind w:left="297.35992431640625" w:right="719.91943359375"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Certified that the proposed O&amp;M cost are prepared as per the minimum rates  applicable in the locality </w:t>
      </w:r>
    </w:p>
    <w:p w:rsidR="00000000" w:rsidDel="00000000" w:rsidP="00000000" w:rsidRDefault="00000000" w:rsidRPr="00000000" w14:paraId="00000312">
      <w:pPr>
        <w:widowControl w:val="0"/>
        <w:spacing w:line="264.3941402435303" w:lineRule="auto"/>
        <w:ind w:left="297.35992431640625" w:right="719.91943359375" w:firstLine="0"/>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313">
      <w:pPr>
        <w:widowControl w:val="0"/>
        <w:spacing w:before="40" w:line="240" w:lineRule="auto"/>
        <w:ind w:left="2275.800018310547"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Sd/- </w:t>
      </w:r>
    </w:p>
    <w:p w:rsidR="00000000" w:rsidDel="00000000" w:rsidP="00000000" w:rsidRDefault="00000000" w:rsidRPr="00000000" w14:paraId="00000314">
      <w:pPr>
        <w:widowControl w:val="0"/>
        <w:spacing w:before="40" w:line="240" w:lineRule="auto"/>
        <w:ind w:right="618.9599609375"/>
        <w:jc w:val="righ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Name &amp; Designation of Engineer-in-Charge </w:t>
      </w:r>
    </w:p>
    <w:p w:rsidR="00000000" w:rsidDel="00000000" w:rsidP="00000000" w:rsidRDefault="00000000" w:rsidRPr="00000000" w14:paraId="00000315">
      <w:pPr>
        <w:widowControl w:val="0"/>
        <w:spacing w:before="40" w:line="240" w:lineRule="auto"/>
        <w:ind w:right="1701.9586181640625"/>
        <w:jc w:val="right"/>
        <w:rPr>
          <w:rFonts w:ascii="Times New Roman" w:cs="Times New Roman" w:eastAsia="Times New Roman" w:hAnsi="Times New Roman"/>
          <w:b w:val="1"/>
          <w:sz w:val="22.079999923706055"/>
          <w:szCs w:val="22.079999923706055"/>
        </w:rPr>
      </w:pPr>
      <w:r w:rsidDel="00000000" w:rsidR="00000000" w:rsidRPr="00000000">
        <w:rPr>
          <w:rFonts w:ascii="Times New Roman" w:cs="Times New Roman" w:eastAsia="Times New Roman" w:hAnsi="Times New Roman"/>
          <w:b w:val="1"/>
          <w:sz w:val="24"/>
          <w:szCs w:val="24"/>
          <w:rtl w:val="0"/>
        </w:rPr>
        <w:t xml:space="preserve">Name of the Agency/Consultant </w:t>
      </w:r>
      <w:r w:rsidDel="00000000" w:rsidR="00000000" w:rsidRPr="00000000">
        <w:rPr>
          <w:rtl w:val="0"/>
        </w:rPr>
      </w:r>
    </w:p>
    <w:sectPr>
      <w:type w:val="continuous"/>
      <w:pgSz w:h="16834" w:w="11909" w:orient="portrait"/>
      <w:pgMar w:bottom="1440" w:top="1440" w:left="2030.8000183105469" w:right="813.60107421875" w:header="720" w:footer="720"/>
      <w:cols w:equalWidth="0" w:num="1">
        <w:col w:space="0" w:w="9055.598907470703"/>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Calibri"/>
  <w:font w:name="Time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316">
    <w:pPr>
      <w:jc w:val="right"/>
      <w:rPr/>
    </w:pPr>
    <w:r w:rsidDel="00000000" w:rsidR="00000000" w:rsidRPr="00000000">
      <w:rPr>
        <w:rFonts w:ascii="Calibri" w:cs="Calibri" w:eastAsia="Calibri" w:hAnsi="Calibri"/>
        <w:sz w:val="22.079999923706055"/>
        <w:szCs w:val="22.079999923706055"/>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 w:type="table" w:styleId="Table12">
    <w:basedOn w:val="TableNormal"/>
    <w:tblPr>
      <w:tblStyleRowBandSize w:val="1"/>
      <w:tblStyleColBandSize w:val="1"/>
      <w:tblCellMar>
        <w:top w:w="100.0" w:type="dxa"/>
        <w:left w:w="100.0" w:type="dxa"/>
        <w:bottom w:w="100.0" w:type="dxa"/>
        <w:right w:w="100.0" w:type="dxa"/>
      </w:tblCellMar>
    </w:tblPr>
  </w:style>
  <w:style w:type="table" w:styleId="Table1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image" Target="media/image3.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